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49F25" w14:textId="77777777" w:rsidR="00E31916" w:rsidRDefault="00E31916" w:rsidP="00E31916">
      <w:pPr>
        <w:pStyle w:val="slo1text"/>
        <w:rPr>
          <w:rFonts w:cs="Arial"/>
          <w:b/>
          <w:szCs w:val="24"/>
        </w:rPr>
      </w:pPr>
      <w:r>
        <w:rPr>
          <w:rFonts w:cs="Arial"/>
          <w:b/>
          <w:szCs w:val="24"/>
        </w:rPr>
        <w:t>D</w:t>
      </w:r>
      <w:r w:rsidRPr="003E4CA0">
        <w:rPr>
          <w:rFonts w:cs="Arial"/>
          <w:b/>
          <w:szCs w:val="24"/>
        </w:rPr>
        <w:t>ůvodová zpráva:</w:t>
      </w:r>
    </w:p>
    <w:p w14:paraId="6ECA08A8" w14:textId="77777777" w:rsidR="00E31916" w:rsidRDefault="00E31916" w:rsidP="00E31916">
      <w:pPr>
        <w:pStyle w:val="slo1text"/>
        <w:rPr>
          <w:rFonts w:cs="Arial"/>
          <w:b/>
          <w:szCs w:val="24"/>
        </w:rPr>
      </w:pPr>
    </w:p>
    <w:p w14:paraId="57BB1A67" w14:textId="77777777" w:rsidR="00E31916" w:rsidRDefault="00E31916" w:rsidP="00E31916">
      <w:pPr>
        <w:pStyle w:val="slo1text"/>
        <w:tabs>
          <w:tab w:val="left" w:pos="708"/>
        </w:tabs>
        <w:spacing w:before="120"/>
        <w:rPr>
          <w:rFonts w:cs="Arial"/>
          <w:b/>
          <w:szCs w:val="24"/>
        </w:rPr>
      </w:pPr>
      <w:r w:rsidRPr="002F0F35">
        <w:rPr>
          <w:rFonts w:cs="Arial"/>
          <w:b/>
          <w:szCs w:val="24"/>
        </w:rPr>
        <w:t>k návrhu usnesení bod 1.</w:t>
      </w:r>
      <w:r>
        <w:rPr>
          <w:rFonts w:cs="Arial"/>
          <w:b/>
          <w:szCs w:val="24"/>
        </w:rPr>
        <w:t xml:space="preserve"> 1.</w:t>
      </w:r>
    </w:p>
    <w:p w14:paraId="3FF0C78C" w14:textId="4BEE59B7" w:rsidR="00E31916" w:rsidRPr="0035071A" w:rsidRDefault="00E31916" w:rsidP="00E31916">
      <w:pPr>
        <w:widowControl w:val="0"/>
        <w:pBdr>
          <w:top w:val="single" w:sz="4" w:space="1" w:color="auto"/>
          <w:left w:val="single" w:sz="4" w:space="4" w:color="auto"/>
          <w:bottom w:val="single" w:sz="4" w:space="1" w:color="auto"/>
          <w:right w:val="single" w:sz="4" w:space="4" w:color="auto"/>
        </w:pBdr>
        <w:spacing w:after="120" w:line="240" w:lineRule="auto"/>
        <w:jc w:val="both"/>
        <w:rPr>
          <w:rFonts w:cs="Arial"/>
          <w:b/>
          <w:szCs w:val="24"/>
        </w:rPr>
      </w:pPr>
      <w:r w:rsidRPr="0035071A">
        <w:rPr>
          <w:rFonts w:cs="Arial"/>
          <w:b/>
          <w:szCs w:val="24"/>
        </w:rPr>
        <w:t xml:space="preserve">Odprodej pozemku </w:t>
      </w:r>
      <w:bookmarkStart w:id="0" w:name="_Hlk102028549"/>
      <w:r w:rsidRPr="0035071A">
        <w:rPr>
          <w:rFonts w:cs="Arial"/>
          <w:b/>
          <w:szCs w:val="24"/>
        </w:rPr>
        <w:t>v k.ú. a obci Lazníky</w:t>
      </w:r>
      <w:bookmarkEnd w:id="0"/>
      <w:r w:rsidRPr="0035071A">
        <w:rPr>
          <w:rFonts w:cs="Arial"/>
          <w:b/>
          <w:szCs w:val="24"/>
        </w:rPr>
        <w:t xml:space="preserve"> z vlastnictví Olomouckého kraje, z hospodaření Správy silnic Olomouckého kraje, příspěvkové organizace do vlastnictví pana </w:t>
      </w:r>
      <w:r w:rsidR="005629BB">
        <w:rPr>
          <w:rFonts w:cs="Arial"/>
          <w:b/>
          <w:szCs w:val="24"/>
        </w:rPr>
        <w:t>XXX</w:t>
      </w:r>
      <w:r w:rsidRPr="0035071A">
        <w:rPr>
          <w:rFonts w:cs="Arial"/>
          <w:b/>
          <w:szCs w:val="24"/>
        </w:rPr>
        <w:t xml:space="preserve">. </w:t>
      </w:r>
    </w:p>
    <w:p w14:paraId="13240F71" w14:textId="3735C297" w:rsidR="00E31916" w:rsidRPr="0035071A" w:rsidRDefault="00E31916" w:rsidP="00E31916">
      <w:pPr>
        <w:widowControl w:val="0"/>
        <w:spacing w:after="120" w:line="240" w:lineRule="auto"/>
        <w:jc w:val="both"/>
        <w:rPr>
          <w:rFonts w:eastAsia="Times New Roman" w:cs="Arial"/>
          <w:bCs/>
          <w:szCs w:val="24"/>
        </w:rPr>
      </w:pPr>
      <w:r w:rsidRPr="0035071A">
        <w:rPr>
          <w:rFonts w:eastAsia="Times New Roman" w:cs="Arial"/>
          <w:bCs/>
          <w:szCs w:val="24"/>
        </w:rPr>
        <w:t xml:space="preserve">Předmětný pozemek v hospodaření Správy silnic Olomouckého kraje, příspěvkové organizace se nachází v k.ú. a obci Lazníky a je zastavěn vjezdem do nemovitosti ve vlastnictví </w:t>
      </w:r>
      <w:r w:rsidRPr="0035071A">
        <w:rPr>
          <w:rFonts w:cs="Arial"/>
          <w:szCs w:val="24"/>
        </w:rPr>
        <w:t xml:space="preserve">pana </w:t>
      </w:r>
      <w:r w:rsidR="005629BB">
        <w:rPr>
          <w:rFonts w:cs="Arial"/>
          <w:szCs w:val="24"/>
        </w:rPr>
        <w:t>XXX</w:t>
      </w:r>
      <w:r w:rsidRPr="0035071A">
        <w:rPr>
          <w:rFonts w:eastAsia="Times New Roman" w:cs="Arial"/>
          <w:bCs/>
          <w:szCs w:val="24"/>
        </w:rPr>
        <w:t>.</w:t>
      </w:r>
    </w:p>
    <w:p w14:paraId="697123C3" w14:textId="77777777" w:rsidR="00E31916" w:rsidRPr="0035071A" w:rsidRDefault="00E31916" w:rsidP="00E31916">
      <w:pPr>
        <w:autoSpaceDE w:val="0"/>
        <w:autoSpaceDN w:val="0"/>
        <w:spacing w:after="120" w:line="240" w:lineRule="auto"/>
        <w:jc w:val="both"/>
        <w:rPr>
          <w:rFonts w:eastAsia="Times New Roman" w:cs="Arial"/>
          <w:b/>
          <w:szCs w:val="24"/>
          <w:lang w:eastAsia="cs-CZ"/>
        </w:rPr>
      </w:pPr>
      <w:r w:rsidRPr="0035071A">
        <w:rPr>
          <w:rFonts w:eastAsia="Times New Roman" w:cs="Arial"/>
          <w:bCs/>
          <w:szCs w:val="24"/>
          <w:lang w:eastAsia="cs-CZ"/>
        </w:rPr>
        <w:t>Podnět k majetkoprávnímu vypořádání podala</w:t>
      </w:r>
      <w:r w:rsidRPr="0035071A">
        <w:rPr>
          <w:rFonts w:cs="Arial"/>
          <w:bCs/>
          <w:szCs w:val="24"/>
        </w:rPr>
        <w:t xml:space="preserve"> </w:t>
      </w:r>
      <w:r w:rsidRPr="0035071A">
        <w:rPr>
          <w:rFonts w:eastAsia="Times New Roman" w:cs="Arial"/>
          <w:bCs/>
          <w:szCs w:val="24"/>
          <w:lang w:eastAsia="cs-CZ"/>
        </w:rPr>
        <w:t>Správa silnic Olomouckého kraje, příspěvková organizace.</w:t>
      </w:r>
    </w:p>
    <w:p w14:paraId="3475D525" w14:textId="77777777" w:rsidR="00E31916" w:rsidRPr="0035071A" w:rsidRDefault="00E31916" w:rsidP="00E31916">
      <w:pPr>
        <w:autoSpaceDE w:val="0"/>
        <w:autoSpaceDN w:val="0"/>
        <w:spacing w:after="120" w:line="240" w:lineRule="auto"/>
        <w:jc w:val="both"/>
        <w:rPr>
          <w:rFonts w:eastAsia="Times New Roman" w:cs="Arial"/>
          <w:b/>
          <w:szCs w:val="24"/>
          <w:lang w:eastAsia="cs-CZ"/>
        </w:rPr>
      </w:pPr>
      <w:r w:rsidRPr="0035071A">
        <w:rPr>
          <w:rFonts w:eastAsia="Times New Roman" w:cs="Arial"/>
          <w:b/>
          <w:szCs w:val="24"/>
          <w:lang w:eastAsia="cs-CZ"/>
        </w:rPr>
        <w:t>Cena úřední předmětného pozemku v k.ú. a obci Lazníky dle znaleckého posudku č. 23248/2021 ze dne 15. 12. 2021 vypracovaného soudním znalcem Ing. Tomášem Vingrálkem činí 3 025 Kč, tj. 81,75 Kč/m2 a cena obvyklá dle téhož znaleckého posudku činí 3 200 Kč, tj. 86,48 Kč/m2.</w:t>
      </w:r>
    </w:p>
    <w:p w14:paraId="277EB619" w14:textId="77777777" w:rsidR="00E31916" w:rsidRPr="0035071A" w:rsidRDefault="00E31916" w:rsidP="00E31916">
      <w:pPr>
        <w:spacing w:after="120" w:line="240" w:lineRule="auto"/>
        <w:jc w:val="both"/>
        <w:rPr>
          <w:rFonts w:cs="Arial"/>
          <w:b/>
          <w:szCs w:val="24"/>
        </w:rPr>
      </w:pPr>
      <w:r w:rsidRPr="0035071A">
        <w:rPr>
          <w:rFonts w:cs="Arial"/>
          <w:b/>
          <w:szCs w:val="24"/>
        </w:rPr>
        <w:t>Vyjádření odboru dopravy a silničního hospodářství ze dne 2. 4. 2021:</w:t>
      </w:r>
    </w:p>
    <w:p w14:paraId="431CA5C3" w14:textId="77777777" w:rsidR="00E31916" w:rsidRPr="0035071A" w:rsidRDefault="00E31916" w:rsidP="00E31916">
      <w:pPr>
        <w:spacing w:after="120" w:line="240" w:lineRule="auto"/>
        <w:jc w:val="both"/>
        <w:rPr>
          <w:rFonts w:cs="Arial"/>
          <w:szCs w:val="24"/>
        </w:rPr>
      </w:pPr>
      <w:r w:rsidRPr="0035071A">
        <w:rPr>
          <w:rFonts w:cs="Arial"/>
          <w:szCs w:val="24"/>
        </w:rPr>
        <w:t>Odbor dopravy a silničního hospodářství na základě vyjádření Správy silnic Olomouckého kraje, příspěvkové organizace souhlasí s navrhovaným majetkoprávním vypořádáním.</w:t>
      </w:r>
    </w:p>
    <w:p w14:paraId="3D100B06" w14:textId="77777777" w:rsidR="00E31916" w:rsidRPr="0035071A" w:rsidRDefault="00E31916" w:rsidP="00E31916">
      <w:pPr>
        <w:spacing w:after="120" w:line="240" w:lineRule="auto"/>
        <w:jc w:val="both"/>
        <w:rPr>
          <w:rFonts w:cs="Arial"/>
          <w:b/>
          <w:szCs w:val="24"/>
        </w:rPr>
      </w:pPr>
      <w:r w:rsidRPr="0035071A">
        <w:rPr>
          <w:rFonts w:cs="Arial"/>
          <w:b/>
          <w:szCs w:val="24"/>
        </w:rPr>
        <w:t>Vyjádření odboru ekonomického ze dne 24. 3. 2022:</w:t>
      </w:r>
    </w:p>
    <w:p w14:paraId="2B83AF36" w14:textId="77777777" w:rsidR="00E31916" w:rsidRPr="0035071A" w:rsidRDefault="00E31916" w:rsidP="00E31916">
      <w:pPr>
        <w:spacing w:after="120" w:line="240" w:lineRule="auto"/>
        <w:jc w:val="both"/>
        <w:rPr>
          <w:rFonts w:cs="Arial"/>
          <w:szCs w:val="24"/>
        </w:rPr>
      </w:pPr>
      <w:r w:rsidRPr="0035071A">
        <w:rPr>
          <w:rFonts w:cs="Arial"/>
          <w:szCs w:val="24"/>
        </w:rPr>
        <w:t>V daném případě se bude jednat o prodej, který není předmětem DPH, tzn. při převodu nebude odváděno DPH.</w:t>
      </w:r>
    </w:p>
    <w:p w14:paraId="75E56FC6" w14:textId="77777777" w:rsidR="00E31916" w:rsidRPr="0035071A" w:rsidRDefault="00E31916" w:rsidP="00E31916">
      <w:pPr>
        <w:widowControl w:val="0"/>
        <w:spacing w:after="120" w:line="240" w:lineRule="auto"/>
        <w:jc w:val="both"/>
        <w:rPr>
          <w:rFonts w:cs="Arial"/>
          <w:szCs w:val="24"/>
          <w:u w:val="single"/>
        </w:rPr>
      </w:pPr>
      <w:r w:rsidRPr="0035071A">
        <w:rPr>
          <w:rFonts w:cs="Arial"/>
          <w:szCs w:val="24"/>
          <w:u w:val="single"/>
        </w:rPr>
        <w:t>Pan Pokorný s odprodejem předmětné nemovitosti souhlasí.</w:t>
      </w:r>
    </w:p>
    <w:p w14:paraId="7DFDF1DE" w14:textId="3BF58817" w:rsidR="00E31916" w:rsidRPr="0035071A" w:rsidRDefault="00E31916" w:rsidP="00E31916">
      <w:pPr>
        <w:pStyle w:val="Zkladntext"/>
        <w:rPr>
          <w:rStyle w:val="Zkladnznak"/>
          <w:rFonts w:cs="Arial"/>
          <w:bCs w:val="0"/>
          <w:szCs w:val="24"/>
        </w:rPr>
      </w:pPr>
      <w:r w:rsidRPr="0035071A">
        <w:rPr>
          <w:rFonts w:cs="Arial"/>
          <w:b/>
          <w:bCs w:val="0"/>
          <w:szCs w:val="24"/>
        </w:rPr>
        <w:t xml:space="preserve">Rada Olomouckého kraje svým usnesením schválila záměr Olomouckého kraje </w:t>
      </w:r>
      <w:r w:rsidRPr="0035071A">
        <w:rPr>
          <w:rStyle w:val="Tunznak"/>
          <w:rFonts w:cs="Arial"/>
          <w:bCs w:val="0"/>
          <w:szCs w:val="24"/>
        </w:rPr>
        <w:t>odprodat</w:t>
      </w:r>
      <w:r w:rsidRPr="0035071A">
        <w:rPr>
          <w:rStyle w:val="Tunznak"/>
          <w:rFonts w:cs="Arial"/>
          <w:szCs w:val="24"/>
        </w:rPr>
        <w:t xml:space="preserve"> pozemek </w:t>
      </w:r>
      <w:r w:rsidRPr="0035071A">
        <w:rPr>
          <w:rFonts w:cs="Arial"/>
          <w:b/>
          <w:szCs w:val="24"/>
        </w:rPr>
        <w:t xml:space="preserve">v k.ú. a obci Lazníky z vlastnictví Olomouckého kraje, z hospodaření Správy silnic Olomouckého kraje, příspěvkové organizace, do vlastnictví pana </w:t>
      </w:r>
      <w:r w:rsidR="005629BB">
        <w:rPr>
          <w:rFonts w:cs="Arial"/>
          <w:b/>
          <w:szCs w:val="24"/>
        </w:rPr>
        <w:t>XXX</w:t>
      </w:r>
      <w:r w:rsidRPr="0035071A">
        <w:rPr>
          <w:rFonts w:cs="Arial"/>
          <w:b/>
          <w:szCs w:val="24"/>
        </w:rPr>
        <w:t xml:space="preserve">, za kupní cenu ve výši 3 200 Kč. </w:t>
      </w:r>
      <w:r w:rsidRPr="0035071A">
        <w:rPr>
          <w:rStyle w:val="Zkladnznak"/>
          <w:rFonts w:cs="Arial"/>
          <w:szCs w:val="24"/>
        </w:rPr>
        <w:t>Záměr Olomouckého kraje byl zveřejněn na úřední desce Krajského úřadu Olomouckého kraje a webových stránkách Olomouckého kraje v termínu od 16. 5. 2022 do 15. 6. 2022. V průběhu zveřejnění se žádný zájemce o předmětnou nemovitost nepřihlásil, nebyly vzneseny žádné podněty a připomínky.</w:t>
      </w:r>
    </w:p>
    <w:p w14:paraId="5A7F4331" w14:textId="0BD0E4F6" w:rsidR="009E418A" w:rsidRPr="0035071A" w:rsidRDefault="00E31916" w:rsidP="009E418A">
      <w:pPr>
        <w:widowControl w:val="0"/>
        <w:spacing w:after="120" w:line="240" w:lineRule="auto"/>
        <w:jc w:val="both"/>
        <w:rPr>
          <w:rFonts w:cs="Arial"/>
          <w:b/>
          <w:szCs w:val="24"/>
        </w:rPr>
      </w:pPr>
      <w:r>
        <w:rPr>
          <w:rStyle w:val="Tunznak"/>
          <w:rFonts w:cs="Arial"/>
          <w:szCs w:val="24"/>
        </w:rPr>
        <w:t xml:space="preserve">Rada Olomouckého kraje </w:t>
      </w:r>
      <w:r w:rsidRPr="00494351">
        <w:rPr>
          <w:rStyle w:val="Tunznak"/>
          <w:rFonts w:cs="Arial"/>
          <w:b w:val="0"/>
          <w:bCs/>
          <w:szCs w:val="24"/>
        </w:rPr>
        <w:t>na základě návrhu K – </w:t>
      </w:r>
      <w:r w:rsidRPr="00494351">
        <w:rPr>
          <w:rFonts w:cs="Arial"/>
          <w:szCs w:val="24"/>
        </w:rPr>
        <w:t>MP a o</w:t>
      </w:r>
      <w:r w:rsidRPr="00494351">
        <w:rPr>
          <w:rStyle w:val="Tunznak"/>
          <w:rFonts w:cs="Arial"/>
          <w:b w:val="0"/>
          <w:bCs/>
          <w:szCs w:val="24"/>
        </w:rPr>
        <w:t>dboru majetkového, právního a správních činností</w:t>
      </w:r>
      <w:r w:rsidRPr="0035071A">
        <w:rPr>
          <w:rStyle w:val="Tunznak"/>
          <w:rFonts w:cs="Arial"/>
          <w:szCs w:val="24"/>
        </w:rPr>
        <w:t xml:space="preserve"> doporuč</w:t>
      </w:r>
      <w:r>
        <w:rPr>
          <w:rStyle w:val="Tunznak"/>
          <w:rFonts w:cs="Arial"/>
          <w:szCs w:val="24"/>
        </w:rPr>
        <w:t>uje</w:t>
      </w:r>
      <w:r w:rsidRPr="0035071A">
        <w:rPr>
          <w:rStyle w:val="Tunznak"/>
          <w:rFonts w:cs="Arial"/>
          <w:szCs w:val="24"/>
        </w:rPr>
        <w:t xml:space="preserve"> Zastupitelstvu Olomouckého kraje schválit </w:t>
      </w:r>
      <w:r w:rsidRPr="0035071A">
        <w:rPr>
          <w:rFonts w:cs="Arial"/>
          <w:b/>
          <w:szCs w:val="24"/>
        </w:rPr>
        <w:t xml:space="preserve">odprodej pozemku parc. č. 623/11 ost. pl. o výměře 37 m2 v k.ú. a obci Lazníky z vlastnictví Olomouckého kraje, z hospodaření Správy silnic Olomouckého kraje, příspěvkové organizace, do vlastnictví pana </w:t>
      </w:r>
      <w:r w:rsidR="005629BB">
        <w:rPr>
          <w:rFonts w:cs="Arial"/>
          <w:b/>
          <w:szCs w:val="24"/>
        </w:rPr>
        <w:t>XXX</w:t>
      </w:r>
      <w:r w:rsidRPr="0035071A">
        <w:rPr>
          <w:rFonts w:cs="Arial"/>
          <w:b/>
          <w:szCs w:val="24"/>
        </w:rPr>
        <w:t xml:space="preserve">, za kupní cenu ve výši 3 200 Kč. Nabyvatel uhradí veškeré náklady spojené s převodem vlastnického práva a správní poplatek spojený s návrhem na vklad vlastnického práva do katastru nemovitostí.  </w:t>
      </w:r>
    </w:p>
    <w:p w14:paraId="31480707" w14:textId="77777777" w:rsidR="00E31916" w:rsidRPr="0035071A" w:rsidRDefault="00E31916" w:rsidP="00E31916">
      <w:pPr>
        <w:pStyle w:val="slo1text"/>
        <w:tabs>
          <w:tab w:val="left" w:pos="708"/>
        </w:tabs>
        <w:spacing w:before="120"/>
        <w:rPr>
          <w:rFonts w:cs="Arial"/>
          <w:b/>
          <w:szCs w:val="24"/>
        </w:rPr>
      </w:pPr>
      <w:r w:rsidRPr="0035071A">
        <w:rPr>
          <w:rFonts w:cs="Arial"/>
          <w:b/>
          <w:szCs w:val="24"/>
        </w:rPr>
        <w:t xml:space="preserve">k návrhu usnesení bod </w:t>
      </w:r>
      <w:r>
        <w:rPr>
          <w:rFonts w:cs="Arial"/>
          <w:b/>
          <w:szCs w:val="24"/>
        </w:rPr>
        <w:t>1</w:t>
      </w:r>
      <w:r w:rsidRPr="0035071A">
        <w:rPr>
          <w:rFonts w:cs="Arial"/>
          <w:b/>
          <w:szCs w:val="24"/>
        </w:rPr>
        <w:t>. 2.</w:t>
      </w:r>
    </w:p>
    <w:p w14:paraId="33426971" w14:textId="736D2FE1" w:rsidR="00E31916" w:rsidRPr="0035071A" w:rsidRDefault="00E31916" w:rsidP="00E31916">
      <w:pPr>
        <w:widowControl w:val="0"/>
        <w:pBdr>
          <w:top w:val="single" w:sz="4" w:space="1" w:color="auto"/>
          <w:left w:val="single" w:sz="4" w:space="4" w:color="auto"/>
          <w:bottom w:val="single" w:sz="4" w:space="1" w:color="auto"/>
          <w:right w:val="single" w:sz="4" w:space="4" w:color="auto"/>
        </w:pBdr>
        <w:spacing w:after="120" w:line="240" w:lineRule="auto"/>
        <w:jc w:val="both"/>
        <w:rPr>
          <w:rFonts w:eastAsia="Times New Roman" w:cs="Arial"/>
          <w:b/>
          <w:szCs w:val="24"/>
        </w:rPr>
      </w:pPr>
      <w:r w:rsidRPr="0035071A">
        <w:rPr>
          <w:rFonts w:eastAsia="Times New Roman" w:cs="Arial"/>
          <w:b/>
          <w:szCs w:val="24"/>
        </w:rPr>
        <w:t xml:space="preserve">Odprodej částí pozemku v k.ú. Loučka, obec Lipník nad Bečvou z vlastnictví Olomouckého kraje, z hospodaření Správy silnic Olomouckého kraje, příspěvkové organizace do vlastnictví </w:t>
      </w:r>
      <w:r w:rsidR="005629BB">
        <w:rPr>
          <w:rFonts w:eastAsia="Times New Roman" w:cs="Arial"/>
          <w:b/>
          <w:szCs w:val="24"/>
        </w:rPr>
        <w:t>XXX</w:t>
      </w:r>
      <w:r w:rsidRPr="0035071A">
        <w:rPr>
          <w:rFonts w:eastAsia="Times New Roman" w:cs="Arial"/>
          <w:b/>
          <w:szCs w:val="24"/>
        </w:rPr>
        <w:t xml:space="preserve">. </w:t>
      </w:r>
    </w:p>
    <w:p w14:paraId="15D3DBFC" w14:textId="77777777" w:rsidR="00E31916" w:rsidRPr="0035071A" w:rsidRDefault="00E31916" w:rsidP="00E31916">
      <w:pPr>
        <w:widowControl w:val="0"/>
        <w:spacing w:after="120" w:line="240" w:lineRule="auto"/>
        <w:jc w:val="both"/>
        <w:rPr>
          <w:rFonts w:eastAsia="Times New Roman" w:cs="Arial"/>
          <w:bCs/>
          <w:szCs w:val="24"/>
        </w:rPr>
      </w:pPr>
      <w:r w:rsidRPr="0035071A">
        <w:rPr>
          <w:rFonts w:eastAsia="Times New Roman" w:cs="Arial"/>
          <w:bCs/>
          <w:szCs w:val="24"/>
        </w:rPr>
        <w:t>Předmětný pozemek v hospodaření Správy silnic Olomouckého kraje, příspěvkové organizace se nachází v k.ú. Loučka, obec Lipník nad Bečvou a jeho části o výměře 19 m2 se nacházejí u nemovitosti ve vlastnictví žadatele.</w:t>
      </w:r>
    </w:p>
    <w:p w14:paraId="7BAB1468" w14:textId="77777777" w:rsidR="00E31916" w:rsidRPr="0035071A" w:rsidRDefault="00E31916" w:rsidP="00E31916">
      <w:pPr>
        <w:widowControl w:val="0"/>
        <w:spacing w:after="120" w:line="240" w:lineRule="auto"/>
        <w:jc w:val="both"/>
        <w:rPr>
          <w:rFonts w:eastAsia="Times New Roman" w:cs="Arial"/>
          <w:bCs/>
          <w:szCs w:val="24"/>
        </w:rPr>
      </w:pPr>
      <w:r w:rsidRPr="0035071A">
        <w:rPr>
          <w:rFonts w:eastAsia="Times New Roman" w:cs="Arial"/>
          <w:bCs/>
          <w:szCs w:val="24"/>
        </w:rPr>
        <w:lastRenderedPageBreak/>
        <w:t>Dle sdělení žadatele hranice pozemku je situována v „zeleném pásu“ podél silnice v části Loučka. Jeho záměrem je vytvořit zpevněnou plochu před nemovitostí v jeho vlastnictví. Z tohoto důvodu není vhodné odprodat části předmětného pozemku jinému zájemci.</w:t>
      </w:r>
    </w:p>
    <w:p w14:paraId="6D3ACD05" w14:textId="77777777" w:rsidR="00E31916" w:rsidRPr="0035071A" w:rsidRDefault="00E31916" w:rsidP="00E31916">
      <w:pPr>
        <w:autoSpaceDE w:val="0"/>
        <w:autoSpaceDN w:val="0"/>
        <w:spacing w:after="120" w:line="240" w:lineRule="auto"/>
        <w:jc w:val="both"/>
        <w:rPr>
          <w:rFonts w:eastAsia="Times New Roman" w:cs="Arial"/>
          <w:bCs/>
          <w:szCs w:val="24"/>
        </w:rPr>
      </w:pPr>
      <w:r w:rsidRPr="0035071A">
        <w:rPr>
          <w:rFonts w:eastAsia="Times New Roman" w:cs="Arial"/>
          <w:b/>
          <w:szCs w:val="24"/>
          <w:lang w:eastAsia="cs-CZ"/>
        </w:rPr>
        <w:t>Cena úřední předmětných nemovitostí v k.ú. Loučka, obec Lipník nad Bečvou dle znaleckého posudku č. 1120/2022 ze dne 5. 4. 2022, který vypracoval soudní znalec Ing. Jiří Pavelka, činí 9 260 Kč, tj. 487,36 Kč/m2, a cena obvyklá dle téhož znaleckého posudku činí 10 430 Kč, tj. 548,94 Kč/m2.</w:t>
      </w:r>
    </w:p>
    <w:p w14:paraId="03D820BF" w14:textId="77777777" w:rsidR="00E31916" w:rsidRPr="0035071A" w:rsidRDefault="00E31916" w:rsidP="00E31916">
      <w:pPr>
        <w:widowControl w:val="0"/>
        <w:spacing w:after="120" w:line="240" w:lineRule="auto"/>
        <w:jc w:val="both"/>
        <w:rPr>
          <w:rFonts w:eastAsia="Times New Roman" w:cs="Arial"/>
          <w:b/>
          <w:bCs/>
          <w:szCs w:val="24"/>
        </w:rPr>
      </w:pPr>
      <w:r w:rsidRPr="0035071A">
        <w:rPr>
          <w:rFonts w:eastAsia="Times New Roman" w:cs="Arial"/>
          <w:b/>
          <w:bCs/>
          <w:szCs w:val="24"/>
        </w:rPr>
        <w:t>Vyjádření odboru dopravy a silničního hospodářství ze dne 27. 10. 2021:</w:t>
      </w:r>
    </w:p>
    <w:p w14:paraId="156CF078" w14:textId="1493B634" w:rsidR="00E31916" w:rsidRPr="0035071A" w:rsidRDefault="00E31916" w:rsidP="00E31916">
      <w:pPr>
        <w:autoSpaceDE w:val="0"/>
        <w:autoSpaceDN w:val="0"/>
        <w:adjustRightInd w:val="0"/>
        <w:spacing w:after="120" w:line="240" w:lineRule="auto"/>
        <w:jc w:val="both"/>
        <w:rPr>
          <w:rFonts w:cs="Arial"/>
          <w:color w:val="000000"/>
          <w:szCs w:val="24"/>
        </w:rPr>
      </w:pPr>
      <w:r w:rsidRPr="0035071A">
        <w:rPr>
          <w:rFonts w:cs="Arial"/>
          <w:color w:val="000000"/>
          <w:szCs w:val="24"/>
        </w:rPr>
        <w:t xml:space="preserve">Odbor dopravy a silničního hospodářství na základě vyjádření Správy silnic Olomouckého kraje, příspěvkové organizace souhlasí s odprodejem části pozemku parc. č. 2612/1 ost. pl. v k.ú. Loučka, obec Lipník nad Bečvou z vlastnictví Olomouckého kraje, z hospodaření SSOK do vlastnictví </w:t>
      </w:r>
      <w:r w:rsidR="005629BB">
        <w:rPr>
          <w:rFonts w:cs="Arial"/>
          <w:color w:val="000000"/>
          <w:szCs w:val="24"/>
        </w:rPr>
        <w:t>XXX</w:t>
      </w:r>
      <w:r w:rsidRPr="0035071A">
        <w:rPr>
          <w:rFonts w:cs="Arial"/>
          <w:color w:val="000000"/>
          <w:szCs w:val="24"/>
        </w:rPr>
        <w:t xml:space="preserve">.   </w:t>
      </w:r>
    </w:p>
    <w:p w14:paraId="0F51DE19" w14:textId="77777777" w:rsidR="00E31916" w:rsidRPr="0035071A" w:rsidRDefault="00E31916" w:rsidP="00E31916">
      <w:pPr>
        <w:autoSpaceDE w:val="0"/>
        <w:autoSpaceDN w:val="0"/>
        <w:adjustRightInd w:val="0"/>
        <w:spacing w:after="120" w:line="240" w:lineRule="auto"/>
        <w:jc w:val="both"/>
        <w:rPr>
          <w:rFonts w:cs="Arial"/>
          <w:b/>
          <w:color w:val="000000"/>
          <w:szCs w:val="24"/>
        </w:rPr>
      </w:pPr>
      <w:r w:rsidRPr="0035071A">
        <w:rPr>
          <w:rFonts w:cs="Arial"/>
          <w:b/>
          <w:color w:val="000000"/>
          <w:szCs w:val="24"/>
        </w:rPr>
        <w:t>Vyjádření odboru majetkového, právního a správních činností ze dne 18. 8. 2021:</w:t>
      </w:r>
    </w:p>
    <w:p w14:paraId="52C228E4" w14:textId="77777777" w:rsidR="00E31916" w:rsidRPr="0035071A" w:rsidRDefault="00E31916" w:rsidP="00E31916">
      <w:pPr>
        <w:widowControl w:val="0"/>
        <w:spacing w:after="120" w:line="240" w:lineRule="auto"/>
        <w:jc w:val="both"/>
        <w:rPr>
          <w:rFonts w:eastAsia="Times New Roman" w:cs="Arial"/>
          <w:bCs/>
          <w:szCs w:val="24"/>
        </w:rPr>
      </w:pPr>
      <w:r w:rsidRPr="0035071A">
        <w:rPr>
          <w:rFonts w:eastAsia="Times New Roman" w:cs="Arial"/>
          <w:bCs/>
          <w:szCs w:val="24"/>
        </w:rPr>
        <w:t>K předmětnému pozemku je v katastru nemovitostí vedeno předkupní právo pro město Lipník nad Bečvou, a to na základě opatření obecné povahy, kterým se vydává územní plán nebo regulační plán (§101 stav. zák.). Požádali jsme proto město Lipník nad Bečvou o vyjádření k uplatnění/neuplatnění předkupního práva.</w:t>
      </w:r>
    </w:p>
    <w:p w14:paraId="7DA79B6D" w14:textId="77777777" w:rsidR="00E31916" w:rsidRPr="0035071A" w:rsidRDefault="00E31916" w:rsidP="00E31916">
      <w:pPr>
        <w:widowControl w:val="0"/>
        <w:spacing w:after="120" w:line="240" w:lineRule="auto"/>
        <w:jc w:val="both"/>
        <w:rPr>
          <w:rFonts w:eastAsia="Times New Roman" w:cs="Arial"/>
          <w:bCs/>
          <w:szCs w:val="24"/>
        </w:rPr>
      </w:pPr>
      <w:r w:rsidRPr="0035071A">
        <w:rPr>
          <w:rFonts w:eastAsia="Times New Roman" w:cs="Arial"/>
          <w:bCs/>
          <w:szCs w:val="24"/>
        </w:rPr>
        <w:t>Zastupitelstvo města Lipník nad Bečvou na svém zasedání konaném dne 21. 9. 2021 rozhodlo neuplatnit předkupní právo k pozemku parc. č. 2612/1 ost. pl., ostatní komunikace, v k.ú. Loučka.</w:t>
      </w:r>
    </w:p>
    <w:p w14:paraId="22029451" w14:textId="77777777" w:rsidR="00E31916" w:rsidRPr="0035071A" w:rsidRDefault="00E31916" w:rsidP="00E31916">
      <w:pPr>
        <w:widowControl w:val="0"/>
        <w:spacing w:after="120" w:line="240" w:lineRule="auto"/>
        <w:jc w:val="both"/>
        <w:rPr>
          <w:rFonts w:eastAsia="Times New Roman" w:cs="Arial"/>
          <w:b/>
          <w:bCs/>
          <w:szCs w:val="24"/>
        </w:rPr>
      </w:pPr>
      <w:r w:rsidRPr="0035071A">
        <w:rPr>
          <w:rFonts w:eastAsia="Times New Roman" w:cs="Arial"/>
          <w:b/>
          <w:bCs/>
          <w:szCs w:val="24"/>
        </w:rPr>
        <w:t>Vyjádření odboru ekonomického ze dne 7. 4. 2022:</w:t>
      </w:r>
    </w:p>
    <w:p w14:paraId="5800BAAC" w14:textId="77777777" w:rsidR="00E31916" w:rsidRPr="0035071A" w:rsidRDefault="00E31916" w:rsidP="00E31916">
      <w:pPr>
        <w:widowControl w:val="0"/>
        <w:spacing w:after="120" w:line="240" w:lineRule="auto"/>
        <w:jc w:val="both"/>
        <w:rPr>
          <w:rFonts w:eastAsia="Times New Roman" w:cs="Arial"/>
          <w:bCs/>
          <w:szCs w:val="24"/>
        </w:rPr>
      </w:pPr>
      <w:r w:rsidRPr="0035071A">
        <w:rPr>
          <w:rFonts w:eastAsia="Times New Roman" w:cs="Arial"/>
          <w:bCs/>
          <w:szCs w:val="24"/>
        </w:rPr>
        <w:t>Bude se jednat o prodej mimo režim DPH. Prodej pozemku tedy DPH podléhat nebude.</w:t>
      </w:r>
    </w:p>
    <w:p w14:paraId="2F062AC2" w14:textId="2C13DB34" w:rsidR="00E31916" w:rsidRPr="0035071A" w:rsidRDefault="00E31916" w:rsidP="00E31916">
      <w:pPr>
        <w:pStyle w:val="Zkladntext"/>
        <w:rPr>
          <w:rStyle w:val="Zkladnznak"/>
          <w:rFonts w:cs="Arial"/>
          <w:bCs w:val="0"/>
          <w:szCs w:val="24"/>
        </w:rPr>
      </w:pPr>
      <w:r w:rsidRPr="0035071A">
        <w:rPr>
          <w:rFonts w:cs="Arial"/>
          <w:b/>
          <w:bCs w:val="0"/>
          <w:szCs w:val="24"/>
        </w:rPr>
        <w:t xml:space="preserve">Rada Olomouckého kraje svým usnesením schválila záměr Olomouckého kraje </w:t>
      </w:r>
      <w:r w:rsidRPr="0035071A">
        <w:rPr>
          <w:rStyle w:val="Tunznak"/>
          <w:rFonts w:cs="Arial"/>
          <w:bCs w:val="0"/>
          <w:szCs w:val="24"/>
        </w:rPr>
        <w:t>odprodat</w:t>
      </w:r>
      <w:r w:rsidRPr="0035071A">
        <w:rPr>
          <w:rStyle w:val="Tunznak"/>
          <w:rFonts w:cs="Arial"/>
          <w:szCs w:val="24"/>
        </w:rPr>
        <w:t xml:space="preserve"> </w:t>
      </w:r>
      <w:r w:rsidRPr="0035071A">
        <w:rPr>
          <w:rFonts w:cs="Arial"/>
          <w:b/>
          <w:szCs w:val="24"/>
        </w:rPr>
        <w:t xml:space="preserve">části pozemku v k.ú. Loučka, obec Lipník nad Bečvou z vlastnictví Olomouckého kraje, z hospodaření Správy silnic Olomouckého kraje, příspěvkové organizace, do vlastnictví </w:t>
      </w:r>
      <w:r w:rsidR="005629BB">
        <w:rPr>
          <w:rFonts w:cs="Arial"/>
          <w:b/>
          <w:szCs w:val="24"/>
        </w:rPr>
        <w:t>XXX</w:t>
      </w:r>
      <w:r w:rsidRPr="0035071A">
        <w:rPr>
          <w:rFonts w:cs="Arial"/>
          <w:b/>
          <w:szCs w:val="24"/>
        </w:rPr>
        <w:t xml:space="preserve"> za kupní cenu ve výši 10 430 Kč.</w:t>
      </w:r>
      <w:r w:rsidRPr="0035071A">
        <w:rPr>
          <w:rFonts w:cs="Arial"/>
          <w:b/>
          <w:bCs w:val="0"/>
          <w:szCs w:val="24"/>
        </w:rPr>
        <w:t xml:space="preserve"> </w:t>
      </w:r>
      <w:r w:rsidRPr="0035071A">
        <w:rPr>
          <w:rStyle w:val="Zkladnznak"/>
          <w:rFonts w:cs="Arial"/>
          <w:szCs w:val="24"/>
        </w:rPr>
        <w:t>Záměr Olomouckého kraje byl zveřejněn na úřední desce Krajského úřadu Olomouckého kraje a webových stránkách Olomouckého kraje v termínu od 16. 5. 2022 do 15. 6. 2022. V průběhu zveřejnění se žádný zájemce o předmětné nemovitosti nepřihlásil, nebyly vzneseny žádné podněty a připomínky.</w:t>
      </w:r>
    </w:p>
    <w:p w14:paraId="1AA318E4" w14:textId="46FE5126" w:rsidR="00E31916" w:rsidRPr="0035071A" w:rsidRDefault="00E31916" w:rsidP="00E31916">
      <w:pPr>
        <w:widowControl w:val="0"/>
        <w:spacing w:after="120" w:line="240" w:lineRule="auto"/>
        <w:jc w:val="both"/>
        <w:rPr>
          <w:rFonts w:cs="Arial"/>
          <w:b/>
          <w:bCs/>
          <w:szCs w:val="24"/>
        </w:rPr>
      </w:pPr>
      <w:r>
        <w:rPr>
          <w:rStyle w:val="Tunznak"/>
          <w:rFonts w:cs="Arial"/>
          <w:szCs w:val="24"/>
        </w:rPr>
        <w:t xml:space="preserve">Rada Olomouckého kraje </w:t>
      </w:r>
      <w:r w:rsidRPr="00494351">
        <w:rPr>
          <w:rStyle w:val="Tunznak"/>
          <w:rFonts w:cs="Arial"/>
          <w:b w:val="0"/>
          <w:bCs/>
          <w:szCs w:val="24"/>
        </w:rPr>
        <w:t>na základě návrhu K –</w:t>
      </w:r>
      <w:r w:rsidRPr="004220FF">
        <w:rPr>
          <w:rStyle w:val="Tunznak"/>
          <w:rFonts w:cs="Arial"/>
          <w:szCs w:val="24"/>
        </w:rPr>
        <w:t> </w:t>
      </w:r>
      <w:r w:rsidRPr="004220FF">
        <w:rPr>
          <w:rFonts w:cs="Arial"/>
          <w:szCs w:val="24"/>
        </w:rPr>
        <w:t>MP a</w:t>
      </w:r>
      <w:r w:rsidRPr="004220FF">
        <w:rPr>
          <w:rFonts w:cs="Arial"/>
          <w:b/>
          <w:szCs w:val="24"/>
        </w:rPr>
        <w:t xml:space="preserve"> </w:t>
      </w:r>
      <w:r w:rsidRPr="002B6F25">
        <w:rPr>
          <w:rFonts w:cs="Arial"/>
          <w:bCs/>
          <w:szCs w:val="24"/>
        </w:rPr>
        <w:t>o</w:t>
      </w:r>
      <w:r w:rsidRPr="00494351">
        <w:rPr>
          <w:rStyle w:val="Tunznak"/>
          <w:rFonts w:cs="Arial"/>
          <w:b w:val="0"/>
          <w:szCs w:val="24"/>
        </w:rPr>
        <w:t>dboru majetkového, právního a správních činností</w:t>
      </w:r>
      <w:r w:rsidRPr="0035071A">
        <w:rPr>
          <w:rStyle w:val="Tunznak"/>
          <w:rFonts w:cs="Arial"/>
          <w:szCs w:val="24"/>
        </w:rPr>
        <w:t xml:space="preserve"> doporuč</w:t>
      </w:r>
      <w:r>
        <w:rPr>
          <w:rStyle w:val="Tunznak"/>
          <w:rFonts w:cs="Arial"/>
          <w:szCs w:val="24"/>
        </w:rPr>
        <w:t>uje</w:t>
      </w:r>
      <w:r w:rsidRPr="0035071A">
        <w:rPr>
          <w:rStyle w:val="Tunznak"/>
          <w:rFonts w:cs="Arial"/>
          <w:szCs w:val="24"/>
        </w:rPr>
        <w:t xml:space="preserve"> Zastupitelstvu Olomouckého kraje schválit </w:t>
      </w:r>
      <w:r w:rsidRPr="0035071A">
        <w:rPr>
          <w:rFonts w:cs="Arial"/>
          <w:b/>
          <w:szCs w:val="24"/>
        </w:rPr>
        <w:t xml:space="preserve">odprodej částí pozemku parc. č. 2612/1 ost. pl. o celkové výměře 19 m2, dle geometrického plánu č. 656-176/2021 ze dne 6. 2. 2022 pozemky parc. č. 2619/9 o výměře 1 m2 a parc. č. 2612/10 o výměře 18 m2, vše v k.ú. Loučka, obec Lipník nad Bečvou, vše z vlastnictví Olomouckého kraje, z hospodaření Správy silnic Olomouckého kraje, příspěvkové organizace, do vlastnictví </w:t>
      </w:r>
      <w:r w:rsidR="005629BB">
        <w:rPr>
          <w:rFonts w:cs="Arial"/>
          <w:b/>
          <w:szCs w:val="24"/>
        </w:rPr>
        <w:t>XXX</w:t>
      </w:r>
      <w:r w:rsidRPr="0035071A">
        <w:rPr>
          <w:rFonts w:cs="Arial"/>
          <w:b/>
          <w:bCs/>
          <w:szCs w:val="24"/>
        </w:rPr>
        <w:t xml:space="preserve"> za kupní cenu ve výši 10 430 Kč.</w:t>
      </w:r>
      <w:r w:rsidRPr="0035071A">
        <w:rPr>
          <w:rFonts w:cs="Arial"/>
          <w:b/>
          <w:szCs w:val="24"/>
        </w:rPr>
        <w:t xml:space="preserve"> </w:t>
      </w:r>
      <w:r w:rsidRPr="0035071A">
        <w:rPr>
          <w:rFonts w:cs="Arial"/>
          <w:b/>
          <w:bCs/>
          <w:szCs w:val="24"/>
        </w:rPr>
        <w:t>Nabyvatel uhradí veškeré náklady spojené s převodem vlastnického práva a správní poplatek spojený s návrhem na vklad vlastnického práva do katastru nemovitostí.</w:t>
      </w:r>
    </w:p>
    <w:p w14:paraId="7DFE9015" w14:textId="77777777" w:rsidR="00E31916" w:rsidRPr="0035071A" w:rsidRDefault="00E31916" w:rsidP="00E31916">
      <w:pPr>
        <w:widowControl w:val="0"/>
        <w:spacing w:before="120" w:after="120" w:line="240" w:lineRule="auto"/>
        <w:jc w:val="both"/>
        <w:rPr>
          <w:rFonts w:cs="Arial"/>
          <w:b/>
          <w:szCs w:val="24"/>
        </w:rPr>
      </w:pPr>
    </w:p>
    <w:p w14:paraId="29EA6ABE" w14:textId="77777777" w:rsidR="00E31916" w:rsidRPr="0035071A" w:rsidRDefault="00E31916" w:rsidP="00E31916">
      <w:pPr>
        <w:pStyle w:val="slo1text"/>
        <w:tabs>
          <w:tab w:val="left" w:pos="708"/>
        </w:tabs>
        <w:spacing w:before="120"/>
        <w:rPr>
          <w:rFonts w:cs="Arial"/>
          <w:b/>
          <w:szCs w:val="24"/>
        </w:rPr>
      </w:pPr>
      <w:r w:rsidRPr="0035071A">
        <w:rPr>
          <w:rFonts w:cs="Arial"/>
          <w:b/>
          <w:szCs w:val="24"/>
        </w:rPr>
        <w:t xml:space="preserve">k návrhu usnesení bod </w:t>
      </w:r>
      <w:r>
        <w:rPr>
          <w:rFonts w:cs="Arial"/>
          <w:b/>
          <w:szCs w:val="24"/>
        </w:rPr>
        <w:t>1</w:t>
      </w:r>
      <w:r w:rsidRPr="0035071A">
        <w:rPr>
          <w:rFonts w:cs="Arial"/>
          <w:b/>
          <w:szCs w:val="24"/>
        </w:rPr>
        <w:t>. 3.</w:t>
      </w:r>
    </w:p>
    <w:p w14:paraId="210DD145" w14:textId="77777777" w:rsidR="00E31916" w:rsidRPr="0035071A" w:rsidRDefault="00E31916" w:rsidP="00E31916">
      <w:pPr>
        <w:pStyle w:val="slo1text"/>
        <w:pBdr>
          <w:top w:val="single" w:sz="4" w:space="1" w:color="auto"/>
          <w:left w:val="single" w:sz="4" w:space="4" w:color="auto"/>
          <w:bottom w:val="single" w:sz="4" w:space="1" w:color="auto"/>
          <w:right w:val="single" w:sz="4" w:space="4" w:color="auto"/>
        </w:pBdr>
        <w:rPr>
          <w:rFonts w:cs="Arial"/>
          <w:b/>
          <w:szCs w:val="24"/>
        </w:rPr>
      </w:pPr>
      <w:r w:rsidRPr="0035071A">
        <w:rPr>
          <w:rFonts w:cs="Arial"/>
          <w:b/>
          <w:szCs w:val="24"/>
        </w:rPr>
        <w:t>Odprodej pozemku v k.ú. Břuchotín, obec Křelov-Břuchotín z vlastnictví Olomouckého kraje, z hospodaření Správy silnic Olomouckého kraje, příspěvkové organizace, do vlastnictví České republiky, s právem hospodařit pro Ředitelství silnic a dálnic ČR.</w:t>
      </w:r>
    </w:p>
    <w:p w14:paraId="5DFA8441" w14:textId="77777777" w:rsidR="009E418A" w:rsidRDefault="009E418A" w:rsidP="00E31916">
      <w:pPr>
        <w:pStyle w:val="slo1text"/>
        <w:rPr>
          <w:rFonts w:cs="Arial"/>
          <w:szCs w:val="24"/>
        </w:rPr>
      </w:pPr>
    </w:p>
    <w:p w14:paraId="2A21FA2B" w14:textId="28F1C40A" w:rsidR="00E31916" w:rsidRPr="0035071A" w:rsidRDefault="00E31916" w:rsidP="00E31916">
      <w:pPr>
        <w:pStyle w:val="slo1text"/>
        <w:rPr>
          <w:rFonts w:cs="Arial"/>
          <w:szCs w:val="24"/>
        </w:rPr>
      </w:pPr>
      <w:r w:rsidRPr="0035071A">
        <w:rPr>
          <w:rFonts w:cs="Arial"/>
          <w:szCs w:val="24"/>
        </w:rPr>
        <w:lastRenderedPageBreak/>
        <w:t xml:space="preserve">Předmětný pozemek v hospodaření Správy silnic Olomouckého kraje, příspěvkové organizace se nachází v k.ú. Břuchotín, obec Křelov-Břuchotín a bude dotčen stavbou </w:t>
      </w:r>
      <w:r w:rsidRPr="0035071A">
        <w:rPr>
          <w:rFonts w:cs="Arial"/>
          <w:bCs/>
          <w:szCs w:val="24"/>
        </w:rPr>
        <w:t>„D35 3508.2 Křelov – Slavonín, 2. etapa“</w:t>
      </w:r>
      <w:r w:rsidRPr="0035071A">
        <w:rPr>
          <w:rFonts w:cs="Arial"/>
          <w:szCs w:val="24"/>
        </w:rPr>
        <w:t xml:space="preserve">, která je veřejně prospěšnou stavbou. </w:t>
      </w:r>
      <w:r w:rsidRPr="0035071A">
        <w:rPr>
          <w:rFonts w:cs="Arial"/>
          <w:bCs/>
          <w:szCs w:val="24"/>
        </w:rPr>
        <w:t xml:space="preserve">Pro tuto stavbu bylo dne 31. 8. 2020 vydáno stavebním úřadem Magistrátu města Olomouce územní rozhodnutí. </w:t>
      </w:r>
      <w:r w:rsidRPr="0035071A">
        <w:rPr>
          <w:rFonts w:cs="Arial"/>
          <w:szCs w:val="24"/>
        </w:rPr>
        <w:t>O odprodej předmětné nemovitosti požádalo prostřednictvím spol. DOPRAVOPROJEKT Ostrava a.s. Ředitelství silnic a dálnic ČR.</w:t>
      </w:r>
    </w:p>
    <w:p w14:paraId="7486FCA3" w14:textId="77777777" w:rsidR="00E31916" w:rsidRPr="0035071A" w:rsidRDefault="00E31916" w:rsidP="00E31916">
      <w:pPr>
        <w:pStyle w:val="Zkladntext"/>
        <w:rPr>
          <w:rFonts w:cs="Arial"/>
          <w:szCs w:val="24"/>
        </w:rPr>
      </w:pPr>
      <w:r w:rsidRPr="0035071A">
        <w:rPr>
          <w:rFonts w:cs="Arial"/>
          <w:b/>
          <w:bCs w:val="0"/>
          <w:szCs w:val="24"/>
        </w:rPr>
        <w:t>Ředitelství silnic a dálnic ČR nechalo vypracovat znalecký posudek č. 5956-081/2021 ze dne 21. 9. 2021, který vypracoval ZNALCI A ODHADCI – znalecký ústav, spol. s r.o., na ocenění předmětné nemovitosti. Obvyklá cena za předmětný pozemek je stanovena ve výši 40 600 Kč a je dle zákona č. 416/2009 Sb., o urychlení výstavby, vynásobena příslušným koeficientem (x 1,5), tj. ve výsledku činní 60 900 Kč. Kromě ceny předmětného pozemku znalec dále vyčíslil náhradu za trvalé porosty, které se nachází na předmětném pozemku, ve výši 48 000 Kč. Celková kupní cena tedy činí 108 900 Kč.</w:t>
      </w:r>
      <w:r w:rsidRPr="0035071A">
        <w:rPr>
          <w:rFonts w:cs="Arial"/>
          <w:szCs w:val="24"/>
        </w:rPr>
        <w:t xml:space="preserve"> </w:t>
      </w:r>
    </w:p>
    <w:p w14:paraId="7997022E" w14:textId="77777777" w:rsidR="00E31916" w:rsidRPr="0035071A" w:rsidRDefault="00E31916" w:rsidP="00E31916">
      <w:pPr>
        <w:pStyle w:val="Zkladntext"/>
        <w:rPr>
          <w:rStyle w:val="Tunznak"/>
          <w:rFonts w:cs="Arial"/>
          <w:szCs w:val="24"/>
        </w:rPr>
      </w:pPr>
      <w:r w:rsidRPr="0035071A">
        <w:rPr>
          <w:rStyle w:val="Tunznak"/>
          <w:rFonts w:cs="Arial"/>
          <w:szCs w:val="24"/>
        </w:rPr>
        <w:t xml:space="preserve">Vyjádření odboru dopravy a silničního hospodářství ze dne 14. 4. 2022: </w:t>
      </w:r>
    </w:p>
    <w:p w14:paraId="313BA06A" w14:textId="77777777" w:rsidR="00E31916" w:rsidRPr="0035071A" w:rsidRDefault="00E31916" w:rsidP="00E31916">
      <w:pPr>
        <w:pStyle w:val="slo1text"/>
        <w:rPr>
          <w:rFonts w:cs="Arial"/>
          <w:szCs w:val="24"/>
        </w:rPr>
      </w:pPr>
      <w:r w:rsidRPr="0035071A">
        <w:rPr>
          <w:rFonts w:cs="Arial"/>
          <w:szCs w:val="24"/>
        </w:rPr>
        <w:t>Odbor dopravy a silničního hospodářství na základě stanoviska Správy silnic Olomouckého kraje, příspěvkové organizace souhlasí s prodejem pozemku parc. č. 203/4 ostatní plocha o výměře 203 m2 v katastrálním území Břuchotín do vlastnictví České republiky, s právem hospodařit pro Ředitelství silnic a dálnic ČR.</w:t>
      </w:r>
    </w:p>
    <w:p w14:paraId="5785C62B" w14:textId="77777777" w:rsidR="00E31916" w:rsidRPr="0035071A" w:rsidRDefault="00E31916" w:rsidP="00E31916">
      <w:pPr>
        <w:pStyle w:val="slo1text"/>
        <w:rPr>
          <w:rFonts w:cs="Arial"/>
          <w:b/>
          <w:szCs w:val="24"/>
        </w:rPr>
      </w:pPr>
      <w:r w:rsidRPr="0035071A">
        <w:rPr>
          <w:rFonts w:cs="Arial"/>
          <w:b/>
          <w:szCs w:val="24"/>
        </w:rPr>
        <w:t>Vyjádření odboru ekonomického ze dne 5. 4. 2022:</w:t>
      </w:r>
    </w:p>
    <w:p w14:paraId="42103A49" w14:textId="77777777" w:rsidR="00E31916" w:rsidRPr="0035071A" w:rsidRDefault="00E31916" w:rsidP="00E31916">
      <w:pPr>
        <w:pStyle w:val="Odsazen1text"/>
        <w:ind w:left="0"/>
        <w:rPr>
          <w:rFonts w:cs="Arial"/>
          <w:szCs w:val="24"/>
        </w:rPr>
      </w:pPr>
      <w:r w:rsidRPr="0035071A">
        <w:rPr>
          <w:rFonts w:cs="Arial"/>
          <w:szCs w:val="24"/>
        </w:rPr>
        <w:t>Prodej pozemku DPH podléhat nebude.</w:t>
      </w:r>
    </w:p>
    <w:p w14:paraId="0398D41F" w14:textId="77777777" w:rsidR="00E31916" w:rsidRPr="0035071A" w:rsidRDefault="00E31916" w:rsidP="00E31916">
      <w:pPr>
        <w:pStyle w:val="Zkladntext"/>
        <w:rPr>
          <w:rStyle w:val="Zkladnznak"/>
          <w:rFonts w:cs="Arial"/>
          <w:bCs w:val="0"/>
          <w:szCs w:val="24"/>
        </w:rPr>
      </w:pPr>
      <w:r w:rsidRPr="0035071A">
        <w:rPr>
          <w:rFonts w:cs="Arial"/>
          <w:b/>
          <w:bCs w:val="0"/>
          <w:szCs w:val="24"/>
        </w:rPr>
        <w:t xml:space="preserve">Rada Olomouckého kraje svým usnesením schválila záměr Olomouckého kraje </w:t>
      </w:r>
      <w:r w:rsidRPr="0035071A">
        <w:rPr>
          <w:rStyle w:val="Tunznak"/>
          <w:rFonts w:cs="Arial"/>
          <w:bCs w:val="0"/>
          <w:szCs w:val="24"/>
        </w:rPr>
        <w:t>odprodat</w:t>
      </w:r>
      <w:r w:rsidRPr="0035071A">
        <w:rPr>
          <w:rStyle w:val="Tunznak"/>
          <w:rFonts w:cs="Arial"/>
          <w:szCs w:val="24"/>
        </w:rPr>
        <w:t xml:space="preserve"> pozemek </w:t>
      </w:r>
      <w:r w:rsidRPr="0035071A">
        <w:rPr>
          <w:rFonts w:cs="Arial"/>
          <w:b/>
          <w:szCs w:val="24"/>
        </w:rPr>
        <w:t xml:space="preserve">v katastrálním území Břuchotín, obec Křelov-Břuchotín z vlastnictví Olomouckého kraje, z hospodaření Správy silnic Olomouckého kraje, příspěvkové organizace, do vlastnictví České republiky, s právem hospodařit pro Ředitelství silnic a dálnic ČR, IČO: 65993390, za kupní cenu v celkové výši 108 900 Kč. </w:t>
      </w:r>
      <w:r w:rsidRPr="0035071A">
        <w:rPr>
          <w:rStyle w:val="Zkladnznak"/>
          <w:rFonts w:cs="Arial"/>
          <w:szCs w:val="24"/>
        </w:rPr>
        <w:t>Záměr Olomouckého kraje byl zveřejněn na úřední desce Krajského úřadu Olomouckého kraje a webových stránkách Olomouckého kraje v termínu od 16. 5. 2022 do 15. 6. 2022. V průběhu zveřejnění se žádný zájemce o předmětnou nemovitost nepřihlásil, nebyly vzneseny žádné podněty a připomínky.</w:t>
      </w:r>
    </w:p>
    <w:p w14:paraId="190E5552" w14:textId="77777777" w:rsidR="00E31916" w:rsidRDefault="00E31916" w:rsidP="00E31916">
      <w:pPr>
        <w:pStyle w:val="Odsazen1text"/>
        <w:ind w:left="0"/>
        <w:rPr>
          <w:rStyle w:val="Tunznak"/>
          <w:rFonts w:cs="Arial"/>
          <w:szCs w:val="24"/>
        </w:rPr>
      </w:pPr>
      <w:r>
        <w:rPr>
          <w:rStyle w:val="Tunznak"/>
          <w:rFonts w:cs="Arial"/>
          <w:szCs w:val="24"/>
        </w:rPr>
        <w:t xml:space="preserve">Rada Olomouckého kraje </w:t>
      </w:r>
      <w:r w:rsidRPr="001026C3">
        <w:rPr>
          <w:rStyle w:val="Tunznak"/>
          <w:rFonts w:cs="Arial"/>
          <w:b w:val="0"/>
          <w:bCs/>
          <w:szCs w:val="24"/>
        </w:rPr>
        <w:t>na základě návrhu K –</w:t>
      </w:r>
      <w:r w:rsidRPr="004220FF">
        <w:rPr>
          <w:rStyle w:val="Tunznak"/>
          <w:rFonts w:cs="Arial"/>
          <w:szCs w:val="24"/>
        </w:rPr>
        <w:t> </w:t>
      </w:r>
      <w:r w:rsidRPr="004220FF">
        <w:rPr>
          <w:rFonts w:cs="Arial"/>
          <w:szCs w:val="24"/>
        </w:rPr>
        <w:t>MP a</w:t>
      </w:r>
      <w:r w:rsidRPr="004220FF">
        <w:rPr>
          <w:rFonts w:cs="Arial"/>
          <w:b/>
          <w:szCs w:val="24"/>
        </w:rPr>
        <w:t xml:space="preserve"> </w:t>
      </w:r>
      <w:r w:rsidRPr="00044D1B">
        <w:rPr>
          <w:rFonts w:cs="Arial"/>
          <w:bCs/>
          <w:szCs w:val="24"/>
        </w:rPr>
        <w:t>o</w:t>
      </w:r>
      <w:r w:rsidRPr="00044D1B">
        <w:rPr>
          <w:rStyle w:val="Tunznak"/>
          <w:rFonts w:cs="Arial"/>
          <w:b w:val="0"/>
          <w:szCs w:val="24"/>
        </w:rPr>
        <w:t>dboru majetkového, právního a správních činností</w:t>
      </w:r>
      <w:r w:rsidRPr="0035071A">
        <w:rPr>
          <w:rStyle w:val="Tunznak"/>
          <w:rFonts w:cs="Arial"/>
          <w:szCs w:val="24"/>
        </w:rPr>
        <w:t xml:space="preserve"> doporuč</w:t>
      </w:r>
      <w:r>
        <w:rPr>
          <w:rStyle w:val="Tunznak"/>
          <w:rFonts w:cs="Arial"/>
          <w:szCs w:val="24"/>
        </w:rPr>
        <w:t>uje</w:t>
      </w:r>
      <w:r w:rsidRPr="0035071A">
        <w:rPr>
          <w:rStyle w:val="Tunznak"/>
          <w:rFonts w:cs="Arial"/>
          <w:szCs w:val="24"/>
        </w:rPr>
        <w:t xml:space="preserve"> Zastupitelstvu Olomouckého kraje schválit </w:t>
      </w:r>
      <w:r w:rsidRPr="0035071A">
        <w:rPr>
          <w:rFonts w:cs="Arial"/>
          <w:b/>
          <w:szCs w:val="24"/>
        </w:rPr>
        <w:t xml:space="preserve">odprodej pozemku parc. č. 203/4 ostatní plocha o výměře 203 m2 v katastrálním území Břuchotín, obec Křelov-Břuchotín z vlastnictví Olomouckého kraje, z hospodaření Správy silnic Olomouckého kraje, příspěvkové organizace, do vlastnictví České republiky, s právem hospodařit pro Ředitelství silnic a dálnic ČR, IČO: 65993390, za kupní cenu v celkové výši 108 900 Kč. </w:t>
      </w:r>
      <w:r w:rsidRPr="0035071A">
        <w:rPr>
          <w:rStyle w:val="Tunznak"/>
          <w:rFonts w:cs="Arial"/>
          <w:szCs w:val="24"/>
        </w:rPr>
        <w:t>Nabyvatel uhradí veškeré náklady spojené s převodem vlastnického práva a správní poplatek spojený s návrhem na vklad vlastnického práva do katastru nemovitostí.</w:t>
      </w:r>
    </w:p>
    <w:p w14:paraId="55EBFD22" w14:textId="77777777" w:rsidR="00E31916" w:rsidRPr="0035071A" w:rsidRDefault="00E31916" w:rsidP="00E31916">
      <w:pPr>
        <w:pStyle w:val="Odsazen1text"/>
        <w:ind w:left="0"/>
        <w:rPr>
          <w:rStyle w:val="Tunznak"/>
          <w:rFonts w:cs="Arial"/>
          <w:szCs w:val="24"/>
        </w:rPr>
      </w:pPr>
    </w:p>
    <w:p w14:paraId="595AF317" w14:textId="77777777" w:rsidR="00E31916" w:rsidRPr="0035071A" w:rsidRDefault="00E31916" w:rsidP="00E31916">
      <w:pPr>
        <w:pStyle w:val="slo1text"/>
        <w:tabs>
          <w:tab w:val="left" w:pos="708"/>
        </w:tabs>
        <w:spacing w:before="120"/>
        <w:rPr>
          <w:rFonts w:cs="Arial"/>
          <w:b/>
          <w:szCs w:val="24"/>
        </w:rPr>
      </w:pPr>
      <w:r w:rsidRPr="0035071A">
        <w:rPr>
          <w:rFonts w:cs="Arial"/>
          <w:b/>
          <w:szCs w:val="24"/>
        </w:rPr>
        <w:t xml:space="preserve">k návrhu usnesení bod </w:t>
      </w:r>
      <w:r>
        <w:rPr>
          <w:rFonts w:cs="Arial"/>
          <w:b/>
          <w:szCs w:val="24"/>
        </w:rPr>
        <w:t>1</w:t>
      </w:r>
      <w:r w:rsidRPr="0035071A">
        <w:rPr>
          <w:rFonts w:cs="Arial"/>
          <w:b/>
          <w:szCs w:val="24"/>
        </w:rPr>
        <w:t>. 4.</w:t>
      </w:r>
    </w:p>
    <w:p w14:paraId="112CAF39" w14:textId="77777777" w:rsidR="00E31916" w:rsidRPr="0035071A" w:rsidRDefault="00E31916" w:rsidP="00E31916">
      <w:pPr>
        <w:pStyle w:val="Zkladntext"/>
        <w:pBdr>
          <w:top w:val="single" w:sz="4" w:space="1" w:color="auto"/>
          <w:left w:val="single" w:sz="4" w:space="4" w:color="auto"/>
          <w:bottom w:val="single" w:sz="4" w:space="1" w:color="auto"/>
          <w:right w:val="single" w:sz="4" w:space="4" w:color="auto"/>
        </w:pBdr>
        <w:rPr>
          <w:rFonts w:cs="Arial"/>
          <w:b/>
          <w:szCs w:val="24"/>
        </w:rPr>
      </w:pPr>
      <w:r w:rsidRPr="0035071A">
        <w:rPr>
          <w:rStyle w:val="Tunznak"/>
          <w:rFonts w:cs="Arial"/>
          <w:bCs w:val="0"/>
          <w:szCs w:val="24"/>
        </w:rPr>
        <w:t>Odprodej pozemků v k.ú. a obci Klopotovice z vlastnictví Olomouckého kraje, z hospodaření Správy silnic Olomouckého kraje, příspěvkové organizace.</w:t>
      </w:r>
    </w:p>
    <w:p w14:paraId="7A4AC677" w14:textId="77777777" w:rsidR="00E31916" w:rsidRPr="0035071A" w:rsidRDefault="00E31916" w:rsidP="00E31916">
      <w:pPr>
        <w:pStyle w:val="Zkladntext"/>
        <w:rPr>
          <w:rFonts w:cs="Arial"/>
          <w:szCs w:val="24"/>
        </w:rPr>
      </w:pPr>
      <w:r w:rsidRPr="0035071A">
        <w:rPr>
          <w:rFonts w:cs="Arial"/>
          <w:szCs w:val="24"/>
        </w:rPr>
        <w:t xml:space="preserve">Předmětné pozemky v hospodaření Správy silnic Olomouckého kraje, příspěvkové organizace se nacházejí v k.ú. a obci Klopotovice mimo těleso silnice a jsou pro činnost příspěvkové organizace nepotřebné. </w:t>
      </w:r>
    </w:p>
    <w:p w14:paraId="21ACBC3E" w14:textId="64951128" w:rsidR="00E31916" w:rsidRPr="0035071A" w:rsidRDefault="00E31916" w:rsidP="00E31916">
      <w:pPr>
        <w:pStyle w:val="Zkladntext"/>
        <w:rPr>
          <w:rFonts w:cs="Arial"/>
          <w:szCs w:val="24"/>
        </w:rPr>
      </w:pPr>
      <w:r w:rsidRPr="0035071A">
        <w:rPr>
          <w:rFonts w:cs="Arial"/>
          <w:szCs w:val="24"/>
        </w:rPr>
        <w:lastRenderedPageBreak/>
        <w:t xml:space="preserve">O odprodej pozemků požádali paní </w:t>
      </w:r>
      <w:r w:rsidR="005629BB">
        <w:rPr>
          <w:rFonts w:cs="Arial"/>
          <w:szCs w:val="24"/>
        </w:rPr>
        <w:t>XXX</w:t>
      </w:r>
      <w:r w:rsidRPr="0035071A">
        <w:rPr>
          <w:rFonts w:cs="Arial"/>
          <w:szCs w:val="24"/>
        </w:rPr>
        <w:t xml:space="preserve"> a pan </w:t>
      </w:r>
      <w:r w:rsidR="005629BB">
        <w:rPr>
          <w:rFonts w:cs="Arial"/>
          <w:szCs w:val="24"/>
        </w:rPr>
        <w:t>XXX</w:t>
      </w:r>
      <w:r w:rsidRPr="0035071A">
        <w:rPr>
          <w:rFonts w:cs="Arial"/>
          <w:szCs w:val="24"/>
        </w:rPr>
        <w:t xml:space="preserve">, kteří užívají sousední pozemek s rodinným domem ve vlastnictví paní </w:t>
      </w:r>
      <w:r w:rsidR="005629BB">
        <w:rPr>
          <w:rFonts w:cs="Arial"/>
          <w:szCs w:val="24"/>
        </w:rPr>
        <w:t>XXX</w:t>
      </w:r>
      <w:r w:rsidRPr="0035071A">
        <w:rPr>
          <w:rFonts w:cs="Arial"/>
          <w:szCs w:val="24"/>
        </w:rPr>
        <w:t>.</w:t>
      </w:r>
    </w:p>
    <w:p w14:paraId="7ABE577C" w14:textId="77777777" w:rsidR="00E31916" w:rsidRPr="0035071A" w:rsidRDefault="00E31916" w:rsidP="00E31916">
      <w:pPr>
        <w:pStyle w:val="slo11text"/>
        <w:tabs>
          <w:tab w:val="left" w:pos="708"/>
        </w:tabs>
        <w:rPr>
          <w:rStyle w:val="Tunznak"/>
          <w:rFonts w:cs="Arial"/>
          <w:bCs/>
          <w:szCs w:val="24"/>
          <w:lang w:eastAsia="en-US"/>
        </w:rPr>
      </w:pPr>
      <w:r w:rsidRPr="0035071A">
        <w:rPr>
          <w:rFonts w:cs="Arial"/>
          <w:b/>
          <w:szCs w:val="24"/>
          <w:lang w:eastAsia="en-US"/>
        </w:rPr>
        <w:t>Cena úřední předmětných nemovitostí v k.ú. a obci Klopotovice</w:t>
      </w:r>
      <w:r w:rsidRPr="0035071A">
        <w:rPr>
          <w:rFonts w:cs="Arial"/>
          <w:b/>
          <w:szCs w:val="24"/>
        </w:rPr>
        <w:t xml:space="preserve"> dle znaleckého posudku č. 1106/2021 ze dne 21. 6. 2021 vyhotoveného soudním znalcem Ing. Jiřím Pavelkou</w:t>
      </w:r>
      <w:r w:rsidRPr="0035071A">
        <w:rPr>
          <w:rStyle w:val="Tunznak"/>
          <w:rFonts w:cs="Arial"/>
          <w:bCs/>
          <w:szCs w:val="24"/>
          <w:lang w:eastAsia="en-US"/>
        </w:rPr>
        <w:t xml:space="preserve"> činí 8 340 Kč. Cena </w:t>
      </w:r>
      <w:r w:rsidRPr="0035071A">
        <w:rPr>
          <w:rFonts w:cs="Arial"/>
          <w:b/>
          <w:szCs w:val="24"/>
          <w:lang w:eastAsia="en-US"/>
        </w:rPr>
        <w:t xml:space="preserve">obvyklá (tržní) předmětných nemovitostí dle téhož znaleckého posudku činí </w:t>
      </w:r>
      <w:r w:rsidRPr="0035071A">
        <w:rPr>
          <w:rStyle w:val="Tunznak"/>
          <w:rFonts w:cs="Arial"/>
          <w:bCs/>
          <w:szCs w:val="24"/>
          <w:lang w:eastAsia="en-US"/>
        </w:rPr>
        <w:t>8 890 Kč.</w:t>
      </w:r>
    </w:p>
    <w:p w14:paraId="732F1C64" w14:textId="77777777" w:rsidR="00E31916" w:rsidRPr="0035071A" w:rsidRDefault="00E31916" w:rsidP="00E31916">
      <w:pPr>
        <w:widowControl w:val="0"/>
        <w:spacing w:after="120" w:line="240" w:lineRule="auto"/>
        <w:jc w:val="both"/>
        <w:rPr>
          <w:rFonts w:eastAsia="Times New Roman" w:cs="Arial"/>
          <w:b/>
          <w:bCs/>
          <w:szCs w:val="24"/>
        </w:rPr>
      </w:pPr>
      <w:r w:rsidRPr="0035071A">
        <w:rPr>
          <w:rFonts w:eastAsia="Times New Roman" w:cs="Arial"/>
          <w:b/>
          <w:szCs w:val="24"/>
        </w:rPr>
        <w:t>Vyjádření odboru dopravy a silničního hospodářství ze dne 22. 2. 2021:</w:t>
      </w:r>
    </w:p>
    <w:p w14:paraId="71611B57" w14:textId="253FEA80" w:rsidR="00E31916" w:rsidRPr="0035071A" w:rsidRDefault="00E31916" w:rsidP="00E31916">
      <w:pPr>
        <w:pStyle w:val="Zkladntext"/>
        <w:rPr>
          <w:rFonts w:cs="Arial"/>
          <w:szCs w:val="24"/>
          <w:lang w:eastAsia="cs-CZ"/>
        </w:rPr>
      </w:pPr>
      <w:r w:rsidRPr="0035071A">
        <w:rPr>
          <w:rFonts w:cs="Arial"/>
          <w:szCs w:val="24"/>
          <w:lang w:eastAsia="cs-CZ"/>
        </w:rPr>
        <w:t xml:space="preserve">Odbor dopravy a silničního hospodářství na základě stanoviska Správy silnic Olomouckého kraje, příspěvkové organizace souhlasí s odprodejem předmětných pozemků do vlastnictví paní </w:t>
      </w:r>
      <w:r w:rsidR="005629BB">
        <w:rPr>
          <w:rFonts w:cs="Arial"/>
          <w:szCs w:val="24"/>
        </w:rPr>
        <w:t>XXX</w:t>
      </w:r>
      <w:r w:rsidRPr="0035071A">
        <w:rPr>
          <w:rFonts w:cs="Arial"/>
          <w:szCs w:val="24"/>
          <w:lang w:eastAsia="cs-CZ"/>
        </w:rPr>
        <w:t>. Pozemky nejsou zastavěny krajskou komunikací, pro činnost SSOK jsou nepotřebné.</w:t>
      </w:r>
    </w:p>
    <w:p w14:paraId="3562D1EA" w14:textId="77777777" w:rsidR="00E31916" w:rsidRPr="0035071A" w:rsidRDefault="00E31916" w:rsidP="00E31916">
      <w:pPr>
        <w:pStyle w:val="Zkladntext"/>
        <w:rPr>
          <w:rFonts w:cs="Arial"/>
          <w:b/>
          <w:szCs w:val="24"/>
        </w:rPr>
      </w:pPr>
      <w:r w:rsidRPr="0035071A">
        <w:rPr>
          <w:rFonts w:cs="Arial"/>
          <w:b/>
          <w:szCs w:val="24"/>
        </w:rPr>
        <w:t>Vyjádření odboru ekonomického ze dne 17. 9. 2021:</w:t>
      </w:r>
    </w:p>
    <w:p w14:paraId="2B1BDAD8" w14:textId="77777777" w:rsidR="00E31916" w:rsidRPr="0035071A" w:rsidRDefault="00E31916" w:rsidP="00E31916">
      <w:pPr>
        <w:pStyle w:val="slo1text"/>
        <w:tabs>
          <w:tab w:val="left" w:pos="708"/>
        </w:tabs>
        <w:rPr>
          <w:rStyle w:val="tsubjname"/>
          <w:rFonts w:cs="Arial"/>
          <w:szCs w:val="24"/>
        </w:rPr>
      </w:pPr>
      <w:r w:rsidRPr="0035071A">
        <w:rPr>
          <w:rStyle w:val="tsubjname"/>
          <w:rFonts w:cs="Arial"/>
          <w:szCs w:val="24"/>
        </w:rPr>
        <w:t>V daném případě lze aplikovat osvobození od DPH.</w:t>
      </w:r>
    </w:p>
    <w:p w14:paraId="66A76C54" w14:textId="77777777" w:rsidR="00E31916" w:rsidRPr="0035071A" w:rsidRDefault="00E31916" w:rsidP="00E31916">
      <w:pPr>
        <w:widowControl w:val="0"/>
        <w:spacing w:after="120" w:line="240" w:lineRule="auto"/>
        <w:jc w:val="both"/>
        <w:rPr>
          <w:rFonts w:eastAsia="Times New Roman" w:cs="Arial"/>
          <w:b/>
          <w:szCs w:val="24"/>
        </w:rPr>
      </w:pPr>
      <w:r w:rsidRPr="0035071A">
        <w:rPr>
          <w:rFonts w:eastAsia="Times New Roman" w:cs="Arial"/>
          <w:b/>
          <w:szCs w:val="24"/>
        </w:rPr>
        <w:t>Vyjádření odboru majetkového, právního a správní činností ze dne 4. 5. 2021:</w:t>
      </w:r>
    </w:p>
    <w:p w14:paraId="3FF3C6E1" w14:textId="77777777" w:rsidR="00E31916" w:rsidRPr="0035071A" w:rsidRDefault="00E31916" w:rsidP="00E31916">
      <w:pPr>
        <w:pStyle w:val="Zkladntext"/>
        <w:rPr>
          <w:rFonts w:cs="Arial"/>
          <w:szCs w:val="24"/>
          <w:lang w:eastAsia="cs-CZ"/>
        </w:rPr>
      </w:pPr>
      <w:r w:rsidRPr="0035071A">
        <w:rPr>
          <w:rFonts w:cs="Arial"/>
          <w:szCs w:val="24"/>
          <w:lang w:eastAsia="cs-CZ"/>
        </w:rPr>
        <w:t>Vzhledem k tomu, že předmětné pozemky sousedí s nemovitostmi i jiných vlastníků, odbor majetkový, právní a správních činností doporučuje schválit záměr Olomouckého kraje odprodat předmětné nemovitosti za minimální kupní cenu ve výši rovnající se ceně stanovené znaleckým posudkem, když cenové nabídky budou přijímány v uzavřených obálkách.</w:t>
      </w:r>
    </w:p>
    <w:p w14:paraId="062182F4" w14:textId="77777777" w:rsidR="00E31916" w:rsidRPr="0035071A" w:rsidRDefault="00E31916" w:rsidP="00E31916">
      <w:pPr>
        <w:pStyle w:val="slo1text"/>
        <w:rPr>
          <w:rStyle w:val="Zkladnznak"/>
          <w:rFonts w:cs="Arial"/>
          <w:szCs w:val="24"/>
        </w:rPr>
      </w:pPr>
      <w:r w:rsidRPr="0035071A">
        <w:rPr>
          <w:rFonts w:cs="Arial"/>
          <w:b/>
          <w:szCs w:val="24"/>
        </w:rPr>
        <w:t xml:space="preserve">Rada Olomouckého kraje svým usnesením schválila záměr Olomouckého kraje odprodat pozemky </w:t>
      </w:r>
      <w:r w:rsidRPr="0035071A">
        <w:rPr>
          <w:rStyle w:val="Zkladnznak"/>
          <w:rFonts w:cs="Arial"/>
          <w:b/>
          <w:szCs w:val="24"/>
        </w:rPr>
        <w:t xml:space="preserve">v k.ú. a obci Klopotovice </w:t>
      </w:r>
      <w:r w:rsidRPr="0035071A">
        <w:rPr>
          <w:rStyle w:val="Tunznak"/>
          <w:rFonts w:cs="Arial"/>
          <w:szCs w:val="24"/>
        </w:rPr>
        <w:t xml:space="preserve">z vlastnictví Olomouckého kraje, z hospodaření Správy silnic Olomouckého kraje, příspěvkové organizace, za minimální kupní cenu </w:t>
      </w:r>
      <w:r w:rsidRPr="0035071A">
        <w:rPr>
          <w:rFonts w:cs="Arial"/>
          <w:b/>
          <w:szCs w:val="24"/>
        </w:rPr>
        <w:t xml:space="preserve">ve výši </w:t>
      </w:r>
      <w:r w:rsidRPr="0035071A">
        <w:rPr>
          <w:rStyle w:val="Tunznak"/>
          <w:rFonts w:cs="Arial"/>
          <w:szCs w:val="24"/>
        </w:rPr>
        <w:t>8 890 Kč</w:t>
      </w:r>
      <w:r w:rsidRPr="0035071A">
        <w:rPr>
          <w:rFonts w:cs="Arial"/>
          <w:b/>
          <w:szCs w:val="24"/>
        </w:rPr>
        <w:t xml:space="preserve">, když cenové nabídky budou přijímány v uzavřených obálkách. </w:t>
      </w:r>
      <w:r w:rsidRPr="0035071A">
        <w:rPr>
          <w:rStyle w:val="Tunznak"/>
          <w:rFonts w:cs="Arial"/>
          <w:bCs/>
          <w:szCs w:val="24"/>
        </w:rPr>
        <w:t>Záměr Olomouckého kraje odprodat předmětné nemovitosti byl zveřejněn na úřední desce Krajského úřadu Olomouckého kraje a webových stránkách Olomouckého kraje v termínu od 27. 10. 2021 do 27. 12. 2021.</w:t>
      </w:r>
      <w:r w:rsidRPr="0035071A">
        <w:rPr>
          <w:rStyle w:val="Tunznak"/>
          <w:rFonts w:cs="Arial"/>
          <w:szCs w:val="24"/>
        </w:rPr>
        <w:t xml:space="preserve"> </w:t>
      </w:r>
      <w:r w:rsidRPr="0035071A">
        <w:rPr>
          <w:rStyle w:val="Zkladnznak"/>
          <w:rFonts w:cs="Arial"/>
          <w:szCs w:val="24"/>
        </w:rPr>
        <w:t>V průběhu zveřejnění nebyly vzneseny žádné podněty a připomínky.</w:t>
      </w:r>
    </w:p>
    <w:p w14:paraId="4EA97C9E" w14:textId="77777777" w:rsidR="00E31916" w:rsidRPr="0035071A" w:rsidRDefault="00E31916" w:rsidP="00E31916">
      <w:pPr>
        <w:pStyle w:val="Zkladntextodsazendek"/>
        <w:ind w:firstLine="0"/>
        <w:rPr>
          <w:rFonts w:cs="Arial"/>
          <w:b/>
          <w:szCs w:val="24"/>
        </w:rPr>
      </w:pPr>
      <w:r w:rsidRPr="0035071A">
        <w:rPr>
          <w:rFonts w:cs="Arial"/>
          <w:b/>
          <w:szCs w:val="24"/>
        </w:rPr>
        <w:t>Vyjádření odboru majetkového, právního a správních činností ze dne 17. 2. 2022:</w:t>
      </w:r>
    </w:p>
    <w:p w14:paraId="571E9928" w14:textId="6A39898A" w:rsidR="00E31916" w:rsidRPr="0035071A" w:rsidRDefault="00E31916" w:rsidP="00E31916">
      <w:pPr>
        <w:pStyle w:val="slo1text"/>
        <w:rPr>
          <w:rStyle w:val="Zkladnznak"/>
          <w:rFonts w:cs="Arial"/>
          <w:szCs w:val="24"/>
        </w:rPr>
      </w:pPr>
      <w:r w:rsidRPr="0035071A">
        <w:rPr>
          <w:rStyle w:val="Zkladnznak"/>
          <w:rFonts w:cs="Arial"/>
          <w:szCs w:val="24"/>
        </w:rPr>
        <w:t xml:space="preserve">Olomoucký kraj v průběhu zveřejnění obdržel jednu cenovou nabídku, a to od pana </w:t>
      </w:r>
      <w:r w:rsidR="005629BB">
        <w:rPr>
          <w:rFonts w:cs="Arial"/>
          <w:szCs w:val="24"/>
        </w:rPr>
        <w:t>XXX</w:t>
      </w:r>
      <w:r w:rsidRPr="0035071A">
        <w:rPr>
          <w:rStyle w:val="Zkladnznak"/>
          <w:rFonts w:cs="Arial"/>
          <w:szCs w:val="24"/>
        </w:rPr>
        <w:t>.</w:t>
      </w:r>
    </w:p>
    <w:p w14:paraId="4BE6729D" w14:textId="77777777" w:rsidR="00E31916" w:rsidRPr="0035071A" w:rsidRDefault="00E31916" w:rsidP="00E31916">
      <w:pPr>
        <w:pStyle w:val="slo1text"/>
        <w:tabs>
          <w:tab w:val="left" w:pos="708"/>
        </w:tabs>
        <w:rPr>
          <w:rFonts w:cs="Arial"/>
          <w:bCs/>
          <w:szCs w:val="24"/>
        </w:rPr>
      </w:pPr>
      <w:r w:rsidRPr="0035071A">
        <w:rPr>
          <w:rFonts w:cs="Arial"/>
          <w:bCs/>
          <w:szCs w:val="24"/>
        </w:rPr>
        <w:t xml:space="preserve">Po přijetí záměru Olomouckého kraje Radou Olomouckého kraje, po jeho zveřejnění i obdržení cenové nabídky bylo zjištěno, že soudní znalec nedopatřením při ocenění vycházel ze skutečností, týkajících se sousedního pozemku, a tudíž znalecký posudek vyhotovil chybně. </w:t>
      </w:r>
    </w:p>
    <w:p w14:paraId="62C7DE21" w14:textId="77777777" w:rsidR="00E31916" w:rsidRPr="0035071A" w:rsidRDefault="00E31916" w:rsidP="00E31916">
      <w:pPr>
        <w:pStyle w:val="slo1text"/>
        <w:tabs>
          <w:tab w:val="left" w:pos="708"/>
        </w:tabs>
        <w:rPr>
          <w:rFonts w:cs="Arial"/>
          <w:bCs/>
          <w:szCs w:val="24"/>
        </w:rPr>
      </w:pPr>
      <w:r w:rsidRPr="0035071A">
        <w:rPr>
          <w:rFonts w:cs="Arial"/>
          <w:bCs/>
          <w:szCs w:val="24"/>
        </w:rPr>
        <w:t>Po upozornění soudní znalec omyl potvrdil a posudek přepracoval.</w:t>
      </w:r>
    </w:p>
    <w:p w14:paraId="28A183D0" w14:textId="77777777" w:rsidR="00E31916" w:rsidRPr="0035071A" w:rsidRDefault="00E31916" w:rsidP="00E31916">
      <w:pPr>
        <w:pStyle w:val="slo1text"/>
        <w:tabs>
          <w:tab w:val="left" w:pos="708"/>
        </w:tabs>
        <w:rPr>
          <w:rStyle w:val="Tunznak"/>
          <w:rFonts w:cs="Arial"/>
          <w:bCs/>
          <w:szCs w:val="24"/>
          <w:lang w:eastAsia="en-US"/>
        </w:rPr>
      </w:pPr>
      <w:r w:rsidRPr="0035071A">
        <w:rPr>
          <w:rFonts w:cs="Arial"/>
          <w:b/>
          <w:szCs w:val="24"/>
        </w:rPr>
        <w:t xml:space="preserve">Dle přepracovaného znaleckého posudku cena úřední předmětných nemovitostí v k.ú. a obci Klopotovice činí 34 770 Kč. Cena obvyklá (tržní) předmětných nemovitostí </w:t>
      </w:r>
      <w:r w:rsidRPr="0035071A">
        <w:rPr>
          <w:rFonts w:cs="Arial"/>
          <w:b/>
          <w:szCs w:val="24"/>
          <w:lang w:eastAsia="en-US"/>
        </w:rPr>
        <w:t>dle téhož znaleckého posudku činí 43</w:t>
      </w:r>
      <w:r w:rsidRPr="0035071A">
        <w:rPr>
          <w:rStyle w:val="Tunznak"/>
          <w:rFonts w:cs="Arial"/>
          <w:bCs/>
          <w:szCs w:val="24"/>
          <w:lang w:eastAsia="en-US"/>
        </w:rPr>
        <w:t> 130 Kč.</w:t>
      </w:r>
    </w:p>
    <w:p w14:paraId="574A84A6" w14:textId="77777777" w:rsidR="00E31916" w:rsidRPr="0035071A" w:rsidRDefault="00E31916" w:rsidP="00E31916">
      <w:pPr>
        <w:pStyle w:val="Zkladntext"/>
        <w:rPr>
          <w:rFonts w:cs="Arial"/>
          <w:szCs w:val="24"/>
          <w:lang w:eastAsia="cs-CZ"/>
        </w:rPr>
      </w:pPr>
      <w:r w:rsidRPr="0035071A">
        <w:rPr>
          <w:rFonts w:cs="Arial"/>
          <w:bCs w:val="0"/>
          <w:szCs w:val="24"/>
        </w:rPr>
        <w:t xml:space="preserve">Na základě výše uvedeného odbor majetkový, právní a správních činností doporučuje cenovou nabídku neotvírat a tuto s řádným vysvětlením vrátit zájemci. Odbor majetkový, právní a správních činností dále doporučuje orgánům Olomouckého kraje přijmout nový záměr Olomouckého kraje odprodat předmětné nemovitosti za </w:t>
      </w:r>
      <w:r w:rsidRPr="0035071A">
        <w:rPr>
          <w:rFonts w:cs="Arial"/>
          <w:szCs w:val="24"/>
          <w:lang w:eastAsia="cs-CZ"/>
        </w:rPr>
        <w:t xml:space="preserve">minimální kupní cenu ve výši </w:t>
      </w:r>
      <w:r w:rsidRPr="0035071A">
        <w:rPr>
          <w:rFonts w:cs="Arial"/>
          <w:bCs w:val="0"/>
          <w:szCs w:val="24"/>
        </w:rPr>
        <w:t>43</w:t>
      </w:r>
      <w:r w:rsidRPr="0035071A">
        <w:rPr>
          <w:rStyle w:val="Tunznak"/>
          <w:rFonts w:cs="Arial"/>
          <w:szCs w:val="24"/>
        </w:rPr>
        <w:t> </w:t>
      </w:r>
      <w:r w:rsidRPr="00411CB4">
        <w:rPr>
          <w:rStyle w:val="Tunznak"/>
          <w:rFonts w:cs="Arial"/>
          <w:b w:val="0"/>
          <w:bCs w:val="0"/>
          <w:szCs w:val="24"/>
        </w:rPr>
        <w:t>130 Kč</w:t>
      </w:r>
      <w:r w:rsidRPr="0035071A">
        <w:rPr>
          <w:rFonts w:cs="Arial"/>
          <w:szCs w:val="24"/>
          <w:lang w:eastAsia="cs-CZ"/>
        </w:rPr>
        <w:t>, když jednotlivé cenové nabídky budou přijímány v uzavřených obálkách.</w:t>
      </w:r>
    </w:p>
    <w:p w14:paraId="60CFB616" w14:textId="77777777" w:rsidR="00E31916" w:rsidRPr="0035071A" w:rsidRDefault="00E31916" w:rsidP="00E31916">
      <w:pPr>
        <w:pStyle w:val="slo1text"/>
        <w:tabs>
          <w:tab w:val="left" w:pos="708"/>
        </w:tabs>
        <w:rPr>
          <w:rFonts w:cs="Arial"/>
          <w:szCs w:val="24"/>
          <w:u w:val="single"/>
        </w:rPr>
      </w:pPr>
      <w:r w:rsidRPr="0035071A">
        <w:rPr>
          <w:rFonts w:cs="Arial"/>
          <w:szCs w:val="24"/>
          <w:u w:val="single"/>
        </w:rPr>
        <w:t>K – MP svým usnesením ze dne 17. 2. 2022 souhlasila s navrženým postupem.</w:t>
      </w:r>
    </w:p>
    <w:p w14:paraId="1B894568" w14:textId="77777777" w:rsidR="00E31916" w:rsidRPr="0035071A" w:rsidRDefault="00E31916" w:rsidP="00E31916">
      <w:pPr>
        <w:pStyle w:val="Zkladntext"/>
        <w:rPr>
          <w:rStyle w:val="Zkladnznak"/>
          <w:rFonts w:cs="Arial"/>
          <w:szCs w:val="24"/>
        </w:rPr>
      </w:pPr>
      <w:r w:rsidRPr="0035071A">
        <w:rPr>
          <w:rFonts w:cs="Arial"/>
          <w:b/>
          <w:bCs w:val="0"/>
          <w:szCs w:val="24"/>
        </w:rPr>
        <w:t xml:space="preserve">Rada Olomouckého kraje </w:t>
      </w:r>
      <w:r w:rsidRPr="0035071A">
        <w:rPr>
          <w:rFonts w:cs="Arial"/>
          <w:bCs w:val="0"/>
          <w:szCs w:val="24"/>
        </w:rPr>
        <w:t>na základě návrhu K – MP a o</w:t>
      </w:r>
      <w:r w:rsidRPr="0035071A">
        <w:rPr>
          <w:rFonts w:cs="Arial"/>
          <w:szCs w:val="24"/>
        </w:rPr>
        <w:t xml:space="preserve">dboru majetkového, právního a správních činností </w:t>
      </w:r>
      <w:r w:rsidRPr="0035071A">
        <w:rPr>
          <w:rFonts w:cs="Arial"/>
          <w:b/>
          <w:snapToGrid w:val="0"/>
          <w:szCs w:val="24"/>
        </w:rPr>
        <w:t>svým usnesením schválila</w:t>
      </w:r>
      <w:r w:rsidRPr="0035071A">
        <w:rPr>
          <w:rFonts w:cs="Arial"/>
          <w:b/>
          <w:bCs w:val="0"/>
          <w:snapToGrid w:val="0"/>
          <w:szCs w:val="24"/>
        </w:rPr>
        <w:t xml:space="preserve"> záměr Olomouckého kraje odprodat </w:t>
      </w:r>
      <w:r w:rsidRPr="0035071A">
        <w:rPr>
          <w:rFonts w:cs="Arial"/>
          <w:b/>
          <w:bCs w:val="0"/>
          <w:snapToGrid w:val="0"/>
          <w:szCs w:val="24"/>
        </w:rPr>
        <w:lastRenderedPageBreak/>
        <w:t xml:space="preserve">pozemky </w:t>
      </w:r>
      <w:r w:rsidRPr="0035071A">
        <w:rPr>
          <w:rStyle w:val="Zkladnznak"/>
          <w:rFonts w:cs="Arial"/>
          <w:b/>
          <w:szCs w:val="24"/>
        </w:rPr>
        <w:t xml:space="preserve">v k.ú. a obci Klopotovice </w:t>
      </w:r>
      <w:r w:rsidRPr="0035071A">
        <w:rPr>
          <w:rStyle w:val="Tunznak"/>
          <w:rFonts w:cs="Arial"/>
          <w:bCs w:val="0"/>
          <w:szCs w:val="24"/>
        </w:rPr>
        <w:t xml:space="preserve">z vlastnictví Olomouckého kraje, z hospodaření Správy silnic Olomouckého kraje, příspěvkové organizace, </w:t>
      </w:r>
      <w:r w:rsidRPr="0035071A">
        <w:rPr>
          <w:rStyle w:val="Tunznak"/>
          <w:rFonts w:cs="Arial"/>
          <w:szCs w:val="24"/>
        </w:rPr>
        <w:t xml:space="preserve">za minimální kupní cenu </w:t>
      </w:r>
      <w:r w:rsidRPr="0035071A">
        <w:rPr>
          <w:rFonts w:cs="Arial"/>
          <w:b/>
          <w:szCs w:val="24"/>
        </w:rPr>
        <w:t>ve výši 43</w:t>
      </w:r>
      <w:r w:rsidRPr="0035071A">
        <w:rPr>
          <w:rStyle w:val="Tunznak"/>
          <w:rFonts w:cs="Arial"/>
          <w:szCs w:val="24"/>
        </w:rPr>
        <w:t> </w:t>
      </w:r>
      <w:r w:rsidRPr="0035071A">
        <w:rPr>
          <w:rStyle w:val="Tunznak"/>
          <w:rFonts w:cs="Arial"/>
          <w:bCs w:val="0"/>
          <w:szCs w:val="24"/>
        </w:rPr>
        <w:t>130</w:t>
      </w:r>
      <w:r w:rsidRPr="0035071A">
        <w:rPr>
          <w:rStyle w:val="Tunznak"/>
          <w:rFonts w:cs="Arial"/>
          <w:szCs w:val="24"/>
        </w:rPr>
        <w:t> Kč</w:t>
      </w:r>
      <w:r w:rsidRPr="0035071A">
        <w:rPr>
          <w:rFonts w:cs="Arial"/>
          <w:b/>
          <w:szCs w:val="24"/>
        </w:rPr>
        <w:t xml:space="preserve">, když cenové nabídky budou přijímány v uzavřených obálkách. </w:t>
      </w:r>
      <w:r w:rsidRPr="00931F6C">
        <w:rPr>
          <w:rStyle w:val="Tunznak"/>
          <w:rFonts w:cs="Arial"/>
          <w:b w:val="0"/>
          <w:szCs w:val="24"/>
        </w:rPr>
        <w:t>Záměr Olomouckého kraje odprodat předmětné nemovitosti byl zveřejněn na úřední desce Krajského úřadu Olomouckého kraje a webových stránkách Olomouckého kraje v termínu od 14. 3. 2022 do 12. 5. 2022.</w:t>
      </w:r>
      <w:r w:rsidRPr="0035071A">
        <w:rPr>
          <w:rStyle w:val="Tunznak"/>
          <w:rFonts w:cs="Arial"/>
          <w:szCs w:val="24"/>
        </w:rPr>
        <w:t xml:space="preserve"> </w:t>
      </w:r>
      <w:r w:rsidRPr="0035071A">
        <w:rPr>
          <w:rStyle w:val="Zkladnznak"/>
          <w:rFonts w:cs="Arial"/>
          <w:szCs w:val="24"/>
        </w:rPr>
        <w:t xml:space="preserve">K uvedenému záměru nebyly vzneseny žádné podněty a připomínky. </w:t>
      </w:r>
    </w:p>
    <w:p w14:paraId="7C387155" w14:textId="71FDEBB7" w:rsidR="00E31916" w:rsidRPr="0035071A" w:rsidRDefault="00E31916" w:rsidP="00E31916">
      <w:pPr>
        <w:pStyle w:val="Zkladntext"/>
        <w:rPr>
          <w:rStyle w:val="Zkladnznak"/>
          <w:rFonts w:cs="Arial"/>
          <w:szCs w:val="24"/>
          <w:u w:val="single"/>
        </w:rPr>
      </w:pPr>
      <w:r w:rsidRPr="0035071A">
        <w:rPr>
          <w:rStyle w:val="Zkladnznak"/>
          <w:rFonts w:cs="Arial"/>
          <w:szCs w:val="24"/>
          <w:u w:val="single"/>
        </w:rPr>
        <w:t xml:space="preserve">V průběhu zveřejnění Olomoucký kraj obdržel dvě cenové nabídky (2 obálky), a to od pana </w:t>
      </w:r>
      <w:r w:rsidR="005629BB" w:rsidRPr="005629BB">
        <w:rPr>
          <w:rFonts w:cs="Arial"/>
          <w:szCs w:val="24"/>
          <w:u w:val="single"/>
        </w:rPr>
        <w:t>XXX</w:t>
      </w:r>
      <w:r w:rsidRPr="005629BB">
        <w:rPr>
          <w:rStyle w:val="Zkladnznak"/>
          <w:rFonts w:cs="Arial"/>
          <w:szCs w:val="24"/>
          <w:u w:val="single"/>
        </w:rPr>
        <w:t>.</w:t>
      </w:r>
    </w:p>
    <w:p w14:paraId="1C60BFD2" w14:textId="2072E93D" w:rsidR="00E31916" w:rsidRPr="0035071A" w:rsidRDefault="00E31916" w:rsidP="00E31916">
      <w:pPr>
        <w:pStyle w:val="Tuntext"/>
        <w:rPr>
          <w:rStyle w:val="Tunznak"/>
          <w:rFonts w:cs="Arial"/>
          <w:szCs w:val="24"/>
        </w:rPr>
      </w:pPr>
      <w:r w:rsidRPr="0035071A">
        <w:rPr>
          <w:rStyle w:val="Zkladnznak"/>
          <w:rFonts w:cs="Arial"/>
          <w:b w:val="0"/>
          <w:szCs w:val="24"/>
        </w:rPr>
        <w:t xml:space="preserve">Pan </w:t>
      </w:r>
      <w:r w:rsidR="005629BB" w:rsidRPr="005629BB">
        <w:rPr>
          <w:rFonts w:cs="Arial"/>
          <w:b w:val="0"/>
          <w:szCs w:val="24"/>
        </w:rPr>
        <w:t>XXX</w:t>
      </w:r>
      <w:r w:rsidR="005629BB" w:rsidRPr="0035071A">
        <w:rPr>
          <w:rStyle w:val="Zkladnznak"/>
          <w:rFonts w:cs="Arial"/>
          <w:b w:val="0"/>
          <w:szCs w:val="24"/>
        </w:rPr>
        <w:t xml:space="preserve"> </w:t>
      </w:r>
      <w:r w:rsidRPr="0035071A">
        <w:rPr>
          <w:rStyle w:val="Tunznak"/>
          <w:rFonts w:cs="Arial"/>
          <w:szCs w:val="24"/>
        </w:rPr>
        <w:t xml:space="preserve">nabízí za předmětnou nemovitost kupní cenu ve výši </w:t>
      </w:r>
      <w:r w:rsidRPr="0035071A">
        <w:rPr>
          <w:rFonts w:cs="Arial"/>
          <w:b w:val="0"/>
          <w:szCs w:val="24"/>
          <w:lang w:eastAsia="en-US"/>
        </w:rPr>
        <w:t>43</w:t>
      </w:r>
      <w:r w:rsidRPr="0035071A">
        <w:rPr>
          <w:rStyle w:val="Tunznak"/>
          <w:rFonts w:cs="Arial"/>
          <w:bCs/>
          <w:szCs w:val="24"/>
          <w:lang w:eastAsia="en-US"/>
        </w:rPr>
        <w:t> </w:t>
      </w:r>
      <w:r w:rsidRPr="0035071A">
        <w:rPr>
          <w:rStyle w:val="Tunznak"/>
          <w:rFonts w:cs="Arial"/>
          <w:szCs w:val="24"/>
          <w:lang w:eastAsia="en-US"/>
        </w:rPr>
        <w:t>130 Kč</w:t>
      </w:r>
      <w:r w:rsidRPr="0035071A">
        <w:rPr>
          <w:rStyle w:val="Tunznak"/>
          <w:rFonts w:cs="Arial"/>
          <w:szCs w:val="24"/>
        </w:rPr>
        <w:t>.</w:t>
      </w:r>
    </w:p>
    <w:p w14:paraId="46AB8B2B" w14:textId="6218108F" w:rsidR="00E31916" w:rsidRPr="0035071A" w:rsidRDefault="00E31916" w:rsidP="00E31916">
      <w:pPr>
        <w:pStyle w:val="Zkladntext"/>
        <w:rPr>
          <w:rStyle w:val="Tunznak"/>
          <w:rFonts w:cs="Arial"/>
          <w:bCs w:val="0"/>
          <w:szCs w:val="24"/>
        </w:rPr>
      </w:pPr>
      <w:r>
        <w:rPr>
          <w:rStyle w:val="Tunznak"/>
          <w:rFonts w:cs="Arial"/>
          <w:szCs w:val="24"/>
        </w:rPr>
        <w:t xml:space="preserve">Rada Olomouckého kraje </w:t>
      </w:r>
      <w:r w:rsidRPr="00E1345D">
        <w:rPr>
          <w:rStyle w:val="Tunznak"/>
          <w:rFonts w:cs="Arial"/>
          <w:b w:val="0"/>
          <w:bCs w:val="0"/>
          <w:szCs w:val="24"/>
        </w:rPr>
        <w:t>na základě návrhu K –</w:t>
      </w:r>
      <w:r w:rsidRPr="004220FF">
        <w:rPr>
          <w:rStyle w:val="Tunznak"/>
          <w:rFonts w:cs="Arial"/>
          <w:szCs w:val="24"/>
        </w:rPr>
        <w:t> </w:t>
      </w:r>
      <w:r w:rsidRPr="004220FF">
        <w:rPr>
          <w:rFonts w:cs="Arial"/>
          <w:szCs w:val="24"/>
        </w:rPr>
        <w:t>MP a</w:t>
      </w:r>
      <w:r w:rsidRPr="004220FF">
        <w:rPr>
          <w:rFonts w:cs="Arial"/>
          <w:b/>
          <w:szCs w:val="24"/>
        </w:rPr>
        <w:t xml:space="preserve"> </w:t>
      </w:r>
      <w:r w:rsidRPr="00E1345D">
        <w:rPr>
          <w:rFonts w:cs="Arial"/>
          <w:bCs w:val="0"/>
          <w:szCs w:val="24"/>
        </w:rPr>
        <w:t>o</w:t>
      </w:r>
      <w:r w:rsidRPr="00E1345D">
        <w:rPr>
          <w:rStyle w:val="Tunznak"/>
          <w:rFonts w:cs="Arial"/>
          <w:b w:val="0"/>
          <w:szCs w:val="24"/>
        </w:rPr>
        <w:t>dboru majetkového, právního a správních činností</w:t>
      </w:r>
      <w:r w:rsidRPr="0035071A">
        <w:rPr>
          <w:rStyle w:val="Tunznak"/>
          <w:rFonts w:cs="Arial"/>
          <w:szCs w:val="24"/>
        </w:rPr>
        <w:t xml:space="preserve"> doporuč</w:t>
      </w:r>
      <w:r>
        <w:rPr>
          <w:rStyle w:val="Tunznak"/>
          <w:rFonts w:cs="Arial"/>
          <w:szCs w:val="24"/>
        </w:rPr>
        <w:t>uje</w:t>
      </w:r>
      <w:r w:rsidRPr="0035071A">
        <w:rPr>
          <w:rStyle w:val="Tunznak"/>
          <w:rFonts w:cs="Arial"/>
          <w:szCs w:val="24"/>
        </w:rPr>
        <w:t xml:space="preserve"> </w:t>
      </w:r>
      <w:r w:rsidRPr="0035071A">
        <w:rPr>
          <w:rFonts w:cs="Arial"/>
          <w:b/>
          <w:szCs w:val="24"/>
        </w:rPr>
        <w:t xml:space="preserve">Zastupitelstvu Olomouckého kraje schválit odprodej </w:t>
      </w:r>
      <w:r w:rsidRPr="0035071A">
        <w:rPr>
          <w:rStyle w:val="Zkladnznak"/>
          <w:rFonts w:cs="Arial"/>
          <w:b/>
          <w:szCs w:val="24"/>
        </w:rPr>
        <w:t xml:space="preserve">pozemků parc. č. 378/14 trvalý travní porost o výměře 8 m2 a parc. č. 437/4 zahrada o výměře 106 m2, oba v k.ú. a obci Klopotovice, oba </w:t>
      </w:r>
      <w:r w:rsidRPr="0035071A">
        <w:rPr>
          <w:rStyle w:val="Tunznak"/>
          <w:rFonts w:cs="Arial"/>
          <w:bCs w:val="0"/>
          <w:szCs w:val="24"/>
        </w:rPr>
        <w:t xml:space="preserve">z vlastnictví Olomouckého kraje, z hospodaření Správy silnic Olomouckého kraje, příspěvkové organizace, do vlastnictví pana </w:t>
      </w:r>
      <w:r w:rsidR="005629BB" w:rsidRPr="005629BB">
        <w:rPr>
          <w:rFonts w:cs="Arial"/>
          <w:b/>
          <w:szCs w:val="24"/>
        </w:rPr>
        <w:t>XXX</w:t>
      </w:r>
      <w:r w:rsidR="005629BB" w:rsidRPr="005629BB">
        <w:rPr>
          <w:rStyle w:val="Tunznak"/>
          <w:rFonts w:cs="Arial"/>
          <w:b w:val="0"/>
          <w:bCs w:val="0"/>
          <w:szCs w:val="24"/>
        </w:rPr>
        <w:t xml:space="preserve"> </w:t>
      </w:r>
      <w:r w:rsidRPr="0035071A">
        <w:rPr>
          <w:rStyle w:val="Tunznak"/>
          <w:rFonts w:cs="Arial"/>
          <w:szCs w:val="24"/>
        </w:rPr>
        <w:t xml:space="preserve">za kupní cenu </w:t>
      </w:r>
      <w:r w:rsidRPr="0035071A">
        <w:rPr>
          <w:rFonts w:cs="Arial"/>
          <w:b/>
          <w:szCs w:val="24"/>
        </w:rPr>
        <w:t>ve výši 43</w:t>
      </w:r>
      <w:r w:rsidRPr="0035071A">
        <w:rPr>
          <w:rStyle w:val="Tunznak"/>
          <w:rFonts w:cs="Arial"/>
          <w:szCs w:val="24"/>
        </w:rPr>
        <w:t> 130 Kč.</w:t>
      </w:r>
      <w:r w:rsidRPr="0035071A">
        <w:rPr>
          <w:rFonts w:cs="Arial"/>
          <w:b/>
          <w:szCs w:val="24"/>
        </w:rPr>
        <w:t xml:space="preserve"> Nabyvatel uhradí veškeré náklady spojené s převodem nemovitostí včetně správního poplatku k návrhu na vklad vlastnického práva do katastru nemovitostí.</w:t>
      </w:r>
    </w:p>
    <w:p w14:paraId="3E06CD15" w14:textId="77777777" w:rsidR="00E31916" w:rsidRPr="0035071A" w:rsidRDefault="00E31916" w:rsidP="00E31916">
      <w:pPr>
        <w:pStyle w:val="Zkladntext"/>
        <w:spacing w:before="120"/>
        <w:rPr>
          <w:rStyle w:val="Tunznak"/>
          <w:rFonts w:cs="Arial"/>
          <w:bCs w:val="0"/>
          <w:szCs w:val="24"/>
        </w:rPr>
      </w:pPr>
    </w:p>
    <w:p w14:paraId="25F67E04" w14:textId="77777777" w:rsidR="00E31916" w:rsidRPr="0035071A" w:rsidRDefault="00E31916" w:rsidP="00E31916">
      <w:pPr>
        <w:pStyle w:val="slo1text"/>
        <w:tabs>
          <w:tab w:val="left" w:pos="708"/>
        </w:tabs>
        <w:spacing w:before="120"/>
        <w:rPr>
          <w:rFonts w:cs="Arial"/>
          <w:b/>
          <w:szCs w:val="24"/>
        </w:rPr>
      </w:pPr>
      <w:r w:rsidRPr="0035071A">
        <w:rPr>
          <w:rFonts w:cs="Arial"/>
          <w:b/>
          <w:szCs w:val="24"/>
        </w:rPr>
        <w:t xml:space="preserve">k návrhu usnesení bod </w:t>
      </w:r>
      <w:r>
        <w:rPr>
          <w:rFonts w:cs="Arial"/>
          <w:b/>
          <w:szCs w:val="24"/>
        </w:rPr>
        <w:t>1</w:t>
      </w:r>
      <w:r w:rsidRPr="0035071A">
        <w:rPr>
          <w:rFonts w:cs="Arial"/>
          <w:b/>
          <w:szCs w:val="24"/>
        </w:rPr>
        <w:t>. 5.</w:t>
      </w:r>
    </w:p>
    <w:p w14:paraId="7C4D1BB1" w14:textId="77777777" w:rsidR="00E31916" w:rsidRPr="0035071A" w:rsidRDefault="00E31916" w:rsidP="00E31916">
      <w:pPr>
        <w:pStyle w:val="slo1text"/>
        <w:pBdr>
          <w:top w:val="single" w:sz="4" w:space="1" w:color="auto"/>
          <w:left w:val="single" w:sz="4" w:space="4" w:color="auto"/>
          <w:bottom w:val="single" w:sz="4" w:space="1" w:color="auto"/>
          <w:right w:val="single" w:sz="4" w:space="4" w:color="auto"/>
        </w:pBdr>
        <w:spacing w:before="120"/>
        <w:ind w:left="142"/>
        <w:rPr>
          <w:rFonts w:cs="Arial"/>
          <w:b/>
          <w:szCs w:val="24"/>
        </w:rPr>
      </w:pPr>
      <w:r w:rsidRPr="0035071A">
        <w:rPr>
          <w:rFonts w:cs="Arial"/>
          <w:b/>
          <w:szCs w:val="24"/>
        </w:rPr>
        <w:t xml:space="preserve">Odprodej částí pozemků v k.ú. a obci Jeseník z vlastnictví Olomouckého kraje, z hospodaření </w:t>
      </w:r>
      <w:r w:rsidRPr="0035071A">
        <w:rPr>
          <w:rStyle w:val="Tunznak"/>
          <w:rFonts w:cs="Arial"/>
          <w:szCs w:val="24"/>
        </w:rPr>
        <w:t>Střední průmyslové školy Jeseník,</w:t>
      </w:r>
      <w:r w:rsidRPr="0035071A">
        <w:rPr>
          <w:rFonts w:cs="Arial"/>
          <w:szCs w:val="24"/>
        </w:rPr>
        <w:t xml:space="preserve"> </w:t>
      </w:r>
      <w:r w:rsidRPr="0035071A">
        <w:rPr>
          <w:rFonts w:cs="Arial"/>
          <w:b/>
          <w:szCs w:val="24"/>
        </w:rPr>
        <w:t>do vlastnictví města Jeseník.</w:t>
      </w:r>
    </w:p>
    <w:p w14:paraId="352C5701" w14:textId="77777777" w:rsidR="00E31916" w:rsidRPr="0035071A" w:rsidRDefault="00E31916" w:rsidP="00E31916">
      <w:pPr>
        <w:pStyle w:val="Zkladntext"/>
        <w:rPr>
          <w:rFonts w:eastAsia="Arial" w:cs="Arial"/>
          <w:szCs w:val="24"/>
        </w:rPr>
      </w:pPr>
      <w:r w:rsidRPr="0035071A">
        <w:rPr>
          <w:rFonts w:cs="Arial"/>
          <w:szCs w:val="24"/>
        </w:rPr>
        <w:t>Předmětné nemovitosti v hospodaření Střední průmyslové školy Jeseník se nacházejí v k.ú. a obci Jeseník</w:t>
      </w:r>
      <w:r w:rsidRPr="0035071A">
        <w:rPr>
          <w:rFonts w:eastAsia="Arial" w:cs="Arial"/>
          <w:szCs w:val="24"/>
        </w:rPr>
        <w:t xml:space="preserve">. </w:t>
      </w:r>
      <w:r w:rsidRPr="0035071A">
        <w:rPr>
          <w:rFonts w:cs="Arial"/>
          <w:szCs w:val="24"/>
        </w:rPr>
        <w:t xml:space="preserve">Dopisem ze dne 14. 5. 2021 město Jeseník požádalo Olomoucký kraj o uzavření smlouvy o budoucí kupní smlouvě na budoucí úplatný </w:t>
      </w:r>
      <w:r w:rsidRPr="00F5308B">
        <w:rPr>
          <w:rFonts w:cs="Arial"/>
          <w:szCs w:val="24"/>
        </w:rPr>
        <w:t xml:space="preserve">převod </w:t>
      </w:r>
      <w:r w:rsidRPr="00F16B09">
        <w:rPr>
          <w:rStyle w:val="Tunznak"/>
          <w:rFonts w:cs="Arial"/>
          <w:b w:val="0"/>
          <w:bCs w:val="0"/>
          <w:szCs w:val="24"/>
        </w:rPr>
        <w:t>částí předmětných pozemků</w:t>
      </w:r>
      <w:r w:rsidRPr="0035071A">
        <w:rPr>
          <w:rStyle w:val="Tunznak"/>
          <w:rFonts w:cs="Arial"/>
          <w:szCs w:val="24"/>
        </w:rPr>
        <w:t xml:space="preserve"> </w:t>
      </w:r>
      <w:r w:rsidRPr="0035071A">
        <w:rPr>
          <w:rFonts w:eastAsia="Arial" w:cs="Arial"/>
          <w:bCs w:val="0"/>
          <w:szCs w:val="24"/>
        </w:rPr>
        <w:t>z</w:t>
      </w:r>
      <w:r w:rsidRPr="0035071A">
        <w:rPr>
          <w:rFonts w:eastAsia="Arial" w:cs="Arial"/>
          <w:b/>
          <w:szCs w:val="24"/>
        </w:rPr>
        <w:t> </w:t>
      </w:r>
      <w:r w:rsidRPr="0035071A">
        <w:rPr>
          <w:rFonts w:eastAsia="Arial" w:cs="Arial"/>
          <w:szCs w:val="24"/>
        </w:rPr>
        <w:t xml:space="preserve">vlastnictví Olomouckého kraje, z hospodaření </w:t>
      </w:r>
      <w:r w:rsidRPr="00F16B09">
        <w:rPr>
          <w:rStyle w:val="Tunznak"/>
          <w:rFonts w:cs="Arial"/>
          <w:b w:val="0"/>
          <w:bCs w:val="0"/>
          <w:szCs w:val="24"/>
        </w:rPr>
        <w:t>Střední průmyslové školy</w:t>
      </w:r>
      <w:r w:rsidRPr="00F5308B">
        <w:rPr>
          <w:rStyle w:val="Tunznak"/>
          <w:rFonts w:cs="Arial"/>
          <w:bCs w:val="0"/>
          <w:szCs w:val="24"/>
        </w:rPr>
        <w:t xml:space="preserve"> </w:t>
      </w:r>
      <w:r w:rsidRPr="00F16B09">
        <w:rPr>
          <w:rStyle w:val="Tunznak"/>
          <w:rFonts w:cs="Arial"/>
          <w:b w:val="0"/>
          <w:bCs w:val="0"/>
          <w:szCs w:val="24"/>
        </w:rPr>
        <w:t>Jeseník, do vlastnictví města Jeseníku</w:t>
      </w:r>
      <w:r w:rsidRPr="0035071A">
        <w:rPr>
          <w:rStyle w:val="Tunznak"/>
          <w:rFonts w:cs="Arial"/>
          <w:bCs w:val="0"/>
          <w:szCs w:val="24"/>
        </w:rPr>
        <w:t xml:space="preserve"> </w:t>
      </w:r>
      <w:r w:rsidRPr="0035071A">
        <w:rPr>
          <w:rFonts w:cs="Arial"/>
          <w:szCs w:val="24"/>
        </w:rPr>
        <w:t xml:space="preserve">za účelem realizace </w:t>
      </w:r>
      <w:r w:rsidRPr="0035071A">
        <w:rPr>
          <w:rFonts w:eastAsia="Arial" w:cs="Arial"/>
          <w:szCs w:val="24"/>
        </w:rPr>
        <w:t>investičního projektu „Multifunkční hřiště s ledovou plochou“.</w:t>
      </w:r>
    </w:p>
    <w:p w14:paraId="01128507" w14:textId="77777777" w:rsidR="00E31916" w:rsidRPr="0035071A" w:rsidRDefault="00E31916" w:rsidP="00E31916">
      <w:pPr>
        <w:pStyle w:val="Zkladntext"/>
        <w:rPr>
          <w:rStyle w:val="Zkladnznak"/>
          <w:rFonts w:cs="Arial"/>
          <w:szCs w:val="24"/>
        </w:rPr>
      </w:pPr>
      <w:r w:rsidRPr="0035071A">
        <w:rPr>
          <w:rStyle w:val="Zkladnznak"/>
          <w:rFonts w:cs="Arial"/>
          <w:b/>
          <w:szCs w:val="24"/>
        </w:rPr>
        <w:t>Vyjádření odboru podpory řízení příspěvkových organizací ze dne 8. 2. 2021:</w:t>
      </w:r>
    </w:p>
    <w:p w14:paraId="3E8611D8" w14:textId="77777777" w:rsidR="00E31916" w:rsidRPr="0035071A" w:rsidRDefault="00E31916" w:rsidP="00E31916">
      <w:pPr>
        <w:spacing w:after="120" w:line="240" w:lineRule="auto"/>
        <w:ind w:hanging="10"/>
        <w:jc w:val="both"/>
        <w:rPr>
          <w:rFonts w:cs="Arial"/>
          <w:szCs w:val="24"/>
        </w:rPr>
      </w:pPr>
      <w:r w:rsidRPr="0035071A">
        <w:rPr>
          <w:rFonts w:cs="Arial"/>
          <w:szCs w:val="24"/>
        </w:rPr>
        <w:t xml:space="preserve">Příspěvková organizace souhlasí s převodem předmětných pozemků s výjimkou pozemku parc. č. 2373/1 ost. pl. o výměře 8 530 m2. Na předmětném pozemku se nachází provozní infrastruktura školy, proto příspěvková organizace navrhuje k převodu jen nezbytně nutnou část pozemku pro realizaci projektu – výstavby Multifunkčního hřiště s ledovou plochou. </w:t>
      </w:r>
    </w:p>
    <w:p w14:paraId="38675D11" w14:textId="77777777" w:rsidR="00E31916" w:rsidRPr="0035071A" w:rsidRDefault="00E31916" w:rsidP="00E31916">
      <w:pPr>
        <w:spacing w:after="120" w:line="240" w:lineRule="auto"/>
        <w:jc w:val="both"/>
        <w:rPr>
          <w:rFonts w:cs="Arial"/>
          <w:szCs w:val="24"/>
        </w:rPr>
      </w:pPr>
      <w:r w:rsidRPr="0035071A">
        <w:rPr>
          <w:rFonts w:cs="Arial"/>
          <w:szCs w:val="24"/>
        </w:rPr>
        <w:t xml:space="preserve">Odbor majetkový, právní a správních činností na základě žádosti města Jeseník o úplatný převod nemovitostí zajistil zpracování znaleckého posudku na ocenění části </w:t>
      </w:r>
      <w:r w:rsidRPr="00F16B09">
        <w:rPr>
          <w:rStyle w:val="Tunznak"/>
          <w:rFonts w:cs="Arial"/>
          <w:b w:val="0"/>
          <w:bCs/>
          <w:szCs w:val="24"/>
        </w:rPr>
        <w:t xml:space="preserve">pozemku parc. č. </w:t>
      </w:r>
      <w:r w:rsidRPr="0035071A">
        <w:rPr>
          <w:rFonts w:eastAsia="Arial" w:cs="Arial"/>
          <w:szCs w:val="24"/>
        </w:rPr>
        <w:t>2373/1 ost. pl. o výměře cca 3 640 m2 a pozemků parc. č. 2373/11 ost. pl. o výměře 153 m2 a parc. č. 2373/12 ost. pl. o výměře 457 m2, vše v k.ú. a obci Jeseník.</w:t>
      </w:r>
      <w:r w:rsidRPr="0035071A">
        <w:rPr>
          <w:rFonts w:cs="Arial"/>
          <w:szCs w:val="24"/>
        </w:rPr>
        <w:t xml:space="preserve"> </w:t>
      </w:r>
    </w:p>
    <w:p w14:paraId="706A330F" w14:textId="77777777" w:rsidR="00E31916" w:rsidRPr="0035071A" w:rsidRDefault="00E31916" w:rsidP="00E31916">
      <w:pPr>
        <w:pStyle w:val="Zkladntext"/>
        <w:rPr>
          <w:rStyle w:val="Tunznak"/>
          <w:rFonts w:cs="Arial"/>
          <w:szCs w:val="24"/>
        </w:rPr>
      </w:pPr>
      <w:r w:rsidRPr="0035071A">
        <w:rPr>
          <w:rStyle w:val="Tunznak"/>
          <w:rFonts w:cs="Arial"/>
          <w:bCs w:val="0"/>
          <w:szCs w:val="24"/>
        </w:rPr>
        <w:t xml:space="preserve">Úřední cena předmětných pozemků v k.ú. a obci Jeseník včetně všech součástí a příslušenství dle znaleckého posudku č. 7914–45/2021 vypracovaného soudním znalcem Ing. Petrem Podsedníkem dne 10. 6. 2021 činí 1 366 600 Kč (včetně zpevněného povrchu hřiště na pozemku parc. č. 2373/12). Cena obvyklá (tržní) předmětných nemovitostí dle téhož znaleckého posudku činí celkem 1 550 220 Kč, tj. 1 487 500 Kč hodnota pozemků (350 Kč/m2 pozemku) + 62 720 Kč zpevněná plocha hřiště na pozemku parc. č. 2373/12 v k.ú. a obci Jeseník. </w:t>
      </w:r>
    </w:p>
    <w:p w14:paraId="3535B724" w14:textId="77777777" w:rsidR="00E31916" w:rsidRPr="0035071A" w:rsidRDefault="00E31916" w:rsidP="00E31916">
      <w:pPr>
        <w:spacing w:after="120" w:line="240" w:lineRule="auto"/>
        <w:jc w:val="both"/>
        <w:rPr>
          <w:rFonts w:cs="Arial"/>
          <w:szCs w:val="24"/>
        </w:rPr>
      </w:pPr>
      <w:r w:rsidRPr="0035071A">
        <w:rPr>
          <w:rFonts w:cs="Arial"/>
          <w:szCs w:val="24"/>
        </w:rPr>
        <w:t xml:space="preserve">Město Jeseník požaduje, aby kupní cena nemovitostí byla již v budoucí kupní smlouvě vyčíslena kupní cenou za 1 m2 pozemku dle znaleckého posudku, vyhotoveného před </w:t>
      </w:r>
      <w:r w:rsidRPr="0035071A">
        <w:rPr>
          <w:rFonts w:cs="Arial"/>
          <w:szCs w:val="24"/>
        </w:rPr>
        <w:lastRenderedPageBreak/>
        <w:t xml:space="preserve">realizací stavby. Po dokončení stavby bude zpracován geometrický plán a následně uzavřena kupní smlouva. </w:t>
      </w:r>
    </w:p>
    <w:p w14:paraId="68BFC11C" w14:textId="77777777" w:rsidR="00E31916" w:rsidRPr="0035071A" w:rsidRDefault="00E31916" w:rsidP="00E31916">
      <w:pPr>
        <w:pStyle w:val="Zkladntext"/>
        <w:rPr>
          <w:rStyle w:val="Zkladnznak"/>
          <w:rFonts w:cs="Arial"/>
          <w:bCs w:val="0"/>
          <w:szCs w:val="24"/>
        </w:rPr>
      </w:pPr>
      <w:r w:rsidRPr="0035071A">
        <w:rPr>
          <w:rFonts w:cs="Arial"/>
          <w:b/>
          <w:szCs w:val="24"/>
        </w:rPr>
        <w:t xml:space="preserve">Rada Olomouckého kraje svým usnesením schválila záměr Olomouckého kraje odprodat pozemky </w:t>
      </w:r>
      <w:r w:rsidRPr="0035071A">
        <w:rPr>
          <w:rFonts w:eastAsia="Arial" w:cs="Arial"/>
          <w:b/>
          <w:szCs w:val="24"/>
        </w:rPr>
        <w:t xml:space="preserve">v k.ú. a obci Jeseník, z vlastnictví Olomouckého kraje, z hospodaření </w:t>
      </w:r>
      <w:r w:rsidRPr="0035071A">
        <w:rPr>
          <w:rStyle w:val="Tunznak"/>
          <w:rFonts w:cs="Arial"/>
          <w:szCs w:val="24"/>
        </w:rPr>
        <w:t>Střední průmyslové školy Jeseník</w:t>
      </w:r>
      <w:r w:rsidRPr="0035071A">
        <w:rPr>
          <w:rFonts w:cs="Arial"/>
          <w:b/>
          <w:szCs w:val="24"/>
        </w:rPr>
        <w:t xml:space="preserve"> do vlastnictví města Jeseníku, IČO: 00302724, za kupní cenu ve výši 350 Kč/m2 pozemků + 62 720 Kč za zpevněnou plochu hřiště. </w:t>
      </w:r>
      <w:r w:rsidRPr="0035071A">
        <w:rPr>
          <w:rStyle w:val="Tunznak"/>
          <w:rFonts w:cs="Arial"/>
          <w:bCs w:val="0"/>
          <w:szCs w:val="24"/>
        </w:rPr>
        <w:t xml:space="preserve">Nejprve bude uzavřena smlouva o budoucí kupní smlouvě. Řádná kupní smlouva bude uzavřena do šesti měsíců </w:t>
      </w:r>
      <w:r w:rsidRPr="0035071A">
        <w:rPr>
          <w:rFonts w:cs="Arial"/>
          <w:b/>
          <w:szCs w:val="24"/>
        </w:rPr>
        <w:t xml:space="preserve">od vydání kolaudačního souhlasu na stavbu </w:t>
      </w:r>
      <w:r w:rsidRPr="0035071A">
        <w:rPr>
          <w:rFonts w:eastAsia="Arial" w:cs="Arial"/>
          <w:b/>
          <w:szCs w:val="24"/>
        </w:rPr>
        <w:t>„Multifunkční hřiště s ledovou plochou“ nejpozději do 30. 9. 2022</w:t>
      </w:r>
      <w:r w:rsidRPr="0035071A">
        <w:rPr>
          <w:rFonts w:cs="Arial"/>
          <w:b/>
          <w:szCs w:val="24"/>
        </w:rPr>
        <w:t xml:space="preserve">. </w:t>
      </w:r>
      <w:r w:rsidRPr="0035071A">
        <w:rPr>
          <w:rStyle w:val="Zkladnznak"/>
          <w:rFonts w:cs="Arial"/>
          <w:szCs w:val="24"/>
        </w:rPr>
        <w:t>Záměr Olomouckého kraje byl zveřejněn na úřední desce Krajského úřadu Olomouckého kraje a webových stránkách Olomouckého kraje v termínu od 4. 8. 2021 do 3. 9. 2021. V průběhu zveřejnění se žádný zájemce o předmětné nemovitosti nepřihlásil, nebyly vzneseny žádné podněty a připomínky.</w:t>
      </w:r>
    </w:p>
    <w:p w14:paraId="1F6031A1" w14:textId="77777777" w:rsidR="00E31916" w:rsidRPr="0035071A" w:rsidRDefault="00E31916" w:rsidP="00E31916">
      <w:pPr>
        <w:widowControl w:val="0"/>
        <w:spacing w:after="120" w:line="240" w:lineRule="auto"/>
        <w:jc w:val="both"/>
        <w:rPr>
          <w:rStyle w:val="Tunznak"/>
          <w:rFonts w:cs="Arial"/>
          <w:bCs/>
          <w:szCs w:val="24"/>
        </w:rPr>
      </w:pPr>
      <w:r w:rsidRPr="0035071A">
        <w:rPr>
          <w:rFonts w:cs="Arial"/>
          <w:b/>
          <w:szCs w:val="24"/>
        </w:rPr>
        <w:t>Zastupitelstvo Olomouckého kraje</w:t>
      </w:r>
      <w:r w:rsidRPr="0035071A">
        <w:rPr>
          <w:rFonts w:cs="Arial"/>
          <w:szCs w:val="24"/>
        </w:rPr>
        <w:t xml:space="preserve"> </w:t>
      </w:r>
      <w:r w:rsidRPr="0035071A">
        <w:rPr>
          <w:rFonts w:eastAsia="Times New Roman" w:cs="Arial"/>
          <w:b/>
          <w:bCs/>
          <w:color w:val="000000"/>
          <w:szCs w:val="24"/>
          <w:lang w:eastAsia="cs-CZ"/>
        </w:rPr>
        <w:t>svým usnesením č. UZ/6/19/2021 ze dne 20. 9. 2021 schválilo</w:t>
      </w:r>
      <w:r w:rsidRPr="0035071A">
        <w:rPr>
          <w:rFonts w:cs="Arial"/>
          <w:b/>
          <w:szCs w:val="24"/>
        </w:rPr>
        <w:t xml:space="preserve"> uzavření smlouvy o budoucí kupní smlouvě na budoucí odkoupení</w:t>
      </w:r>
      <w:r w:rsidRPr="0035071A">
        <w:rPr>
          <w:rFonts w:cs="Arial"/>
          <w:szCs w:val="24"/>
        </w:rPr>
        <w:t xml:space="preserve"> </w:t>
      </w:r>
      <w:r w:rsidRPr="0035071A">
        <w:rPr>
          <w:rStyle w:val="Tunznak"/>
          <w:rFonts w:cs="Arial"/>
          <w:szCs w:val="24"/>
        </w:rPr>
        <w:t>části pozemku parc. č. </w:t>
      </w:r>
      <w:r w:rsidRPr="0035071A">
        <w:rPr>
          <w:rFonts w:eastAsia="Arial" w:cs="Arial"/>
          <w:b/>
          <w:szCs w:val="24"/>
        </w:rPr>
        <w:t>2373/1 ost. pl. o výměře cca 3 640 m2 a pozemků parc. č. 2373/11 ost. pl. o výměře 153 m2 a parc. č. 2373/12 ost. pl. o výměře 457 m2, vše v k.ú. a obci Jeseník mezi Olomouckým krajem jako budoucím prodávajícím a</w:t>
      </w:r>
      <w:r w:rsidRPr="0035071A">
        <w:rPr>
          <w:rFonts w:cs="Arial"/>
          <w:b/>
          <w:szCs w:val="24"/>
        </w:rPr>
        <w:t xml:space="preserve"> městem Jeseníkem, IČO: 00302724, jako budoucím kupujícím za kupní cenu ve výši 350 Kč/m2 pozemků + 62 720 Kč za zpevněnou plochu hřiště. </w:t>
      </w:r>
      <w:r w:rsidRPr="0035071A">
        <w:rPr>
          <w:rStyle w:val="Tunznak"/>
          <w:rFonts w:cs="Arial"/>
          <w:bCs/>
          <w:szCs w:val="24"/>
        </w:rPr>
        <w:t xml:space="preserve">Řádná kupní smlouva bude uzavřena do šesti měsíců </w:t>
      </w:r>
      <w:r w:rsidRPr="0035071A">
        <w:rPr>
          <w:rFonts w:cs="Arial"/>
          <w:b/>
          <w:szCs w:val="24"/>
        </w:rPr>
        <w:t xml:space="preserve">od vydání kolaudačního souhlasu na stavbu </w:t>
      </w:r>
      <w:r w:rsidRPr="0035071A">
        <w:rPr>
          <w:rFonts w:eastAsia="Arial" w:cs="Arial"/>
          <w:b/>
          <w:szCs w:val="24"/>
        </w:rPr>
        <w:t>„Multifunkční hřiště s ledovou plochou“ nejpozději do 30. 9. 2022</w:t>
      </w:r>
      <w:r w:rsidRPr="0035071A">
        <w:rPr>
          <w:rFonts w:cs="Arial"/>
          <w:b/>
          <w:szCs w:val="24"/>
        </w:rPr>
        <w:t xml:space="preserve">. </w:t>
      </w:r>
      <w:r w:rsidRPr="0035071A">
        <w:rPr>
          <w:rStyle w:val="Zkladnznak"/>
          <w:rFonts w:cs="Arial"/>
          <w:b/>
          <w:szCs w:val="24"/>
        </w:rPr>
        <w:t xml:space="preserve">V případě, že příjem z odprodeje předmětných nemovitostí bude podléhat dani z přidané hodnoty, bude kupní cena nemovitostí navýšena o příslušnou sazbu DPH. </w:t>
      </w:r>
      <w:r w:rsidRPr="0035071A">
        <w:rPr>
          <w:rStyle w:val="Tunznak"/>
          <w:rFonts w:cs="Arial"/>
          <w:bCs/>
          <w:szCs w:val="24"/>
        </w:rPr>
        <w:t>Nabyvatel uhradí veškeré náklady spojené s převodem vlastnického práva a správní poplatek spojený s návrhem na vklad vlastnického práva do katastru nemovitostí.</w:t>
      </w:r>
    </w:p>
    <w:p w14:paraId="485CBAE4" w14:textId="77777777" w:rsidR="00E31916" w:rsidRPr="0035071A" w:rsidRDefault="00E31916" w:rsidP="00E31916">
      <w:pPr>
        <w:spacing w:after="120" w:line="240" w:lineRule="auto"/>
        <w:jc w:val="both"/>
        <w:rPr>
          <w:rFonts w:eastAsia="Times New Roman" w:cs="Arial"/>
          <w:color w:val="000000"/>
          <w:szCs w:val="24"/>
          <w:lang w:eastAsia="cs-CZ"/>
        </w:rPr>
      </w:pPr>
      <w:r w:rsidRPr="0035071A">
        <w:rPr>
          <w:rFonts w:eastAsia="Times New Roman" w:cs="Arial"/>
          <w:color w:val="000000"/>
          <w:szCs w:val="24"/>
          <w:u w:val="single"/>
          <w:lang w:eastAsia="cs-CZ"/>
        </w:rPr>
        <w:t>Smlouva o budoucí kupní smlouvě byla uzavřena dne 11. 10. 2021.</w:t>
      </w:r>
    </w:p>
    <w:p w14:paraId="287A88A8" w14:textId="77777777" w:rsidR="00E31916" w:rsidRPr="0035071A" w:rsidRDefault="00E31916" w:rsidP="00E31916">
      <w:pPr>
        <w:widowControl w:val="0"/>
        <w:spacing w:after="120" w:line="240" w:lineRule="auto"/>
        <w:jc w:val="both"/>
        <w:rPr>
          <w:rFonts w:eastAsia="Times New Roman" w:cs="Arial"/>
          <w:color w:val="000000"/>
          <w:szCs w:val="24"/>
          <w:lang w:eastAsia="cs-CZ"/>
        </w:rPr>
      </w:pPr>
      <w:r w:rsidRPr="0035071A">
        <w:rPr>
          <w:rFonts w:eastAsia="Times New Roman" w:cs="Arial"/>
          <w:color w:val="000000"/>
          <w:szCs w:val="24"/>
          <w:lang w:eastAsia="cs-CZ"/>
        </w:rPr>
        <w:t>Žádost o vydání kolaudačního souhlasu na stavbu „Multifunkční hřiště s ledovou plochou“ byla Městskému úřadu Jeseník podána dne 9. 5. 2022 (s ohledem na pevně daný termín uzavření řádné kupní smlouvy je předkládán návrh usnesení již nyní).</w:t>
      </w:r>
    </w:p>
    <w:p w14:paraId="7FD967F9" w14:textId="77777777" w:rsidR="00E31916" w:rsidRPr="0035071A" w:rsidRDefault="00E31916" w:rsidP="00E31916">
      <w:pPr>
        <w:pStyle w:val="Zkladntext"/>
        <w:rPr>
          <w:rFonts w:cs="Arial"/>
          <w:b/>
          <w:szCs w:val="24"/>
        </w:rPr>
      </w:pPr>
      <w:r w:rsidRPr="0035071A">
        <w:rPr>
          <w:rFonts w:cs="Arial"/>
          <w:b/>
          <w:szCs w:val="24"/>
        </w:rPr>
        <w:t>Vyjádření odboru ekonomického ze dne 11. 5. 2022:</w:t>
      </w:r>
    </w:p>
    <w:p w14:paraId="5276BE95" w14:textId="77777777" w:rsidR="00E31916" w:rsidRPr="0035071A" w:rsidRDefault="00E31916" w:rsidP="00E31916">
      <w:pPr>
        <w:pStyle w:val="slo1text"/>
        <w:tabs>
          <w:tab w:val="left" w:pos="708"/>
        </w:tabs>
        <w:rPr>
          <w:rStyle w:val="tsubjname"/>
          <w:rFonts w:cs="Arial"/>
          <w:szCs w:val="24"/>
        </w:rPr>
      </w:pPr>
      <w:r w:rsidRPr="0035071A">
        <w:rPr>
          <w:rStyle w:val="tsubjname"/>
          <w:rFonts w:cs="Arial"/>
          <w:szCs w:val="24"/>
        </w:rPr>
        <w:t>V daném případě se jedná o prodej, který není předmětem DPH.</w:t>
      </w:r>
    </w:p>
    <w:p w14:paraId="307A2F2C" w14:textId="0A6FF716" w:rsidR="00E31916" w:rsidRPr="0035071A" w:rsidRDefault="00E31916" w:rsidP="00E31916">
      <w:pPr>
        <w:widowControl w:val="0"/>
        <w:spacing w:after="120" w:line="240" w:lineRule="auto"/>
        <w:jc w:val="both"/>
        <w:rPr>
          <w:rFonts w:eastAsia="Times New Roman" w:cs="Arial"/>
          <w:b/>
          <w:color w:val="000000"/>
          <w:szCs w:val="24"/>
          <w:lang w:eastAsia="cs-CZ"/>
        </w:rPr>
      </w:pPr>
      <w:r>
        <w:rPr>
          <w:rStyle w:val="Tunznak"/>
          <w:rFonts w:cs="Arial"/>
          <w:szCs w:val="24"/>
        </w:rPr>
        <w:t xml:space="preserve">Rada Olomouckého kraje </w:t>
      </w:r>
      <w:r w:rsidRPr="00F16B09">
        <w:rPr>
          <w:rStyle w:val="Tunznak"/>
          <w:rFonts w:cs="Arial"/>
          <w:b w:val="0"/>
          <w:bCs/>
          <w:szCs w:val="24"/>
        </w:rPr>
        <w:t>na základě návrhu K –</w:t>
      </w:r>
      <w:r w:rsidRPr="004220FF">
        <w:rPr>
          <w:rStyle w:val="Tunznak"/>
          <w:rFonts w:cs="Arial"/>
          <w:szCs w:val="24"/>
        </w:rPr>
        <w:t> </w:t>
      </w:r>
      <w:r w:rsidRPr="004220FF">
        <w:rPr>
          <w:rFonts w:cs="Arial"/>
          <w:szCs w:val="24"/>
        </w:rPr>
        <w:t>MP a</w:t>
      </w:r>
      <w:r w:rsidRPr="004220FF">
        <w:rPr>
          <w:rFonts w:cs="Arial"/>
          <w:b/>
          <w:szCs w:val="24"/>
        </w:rPr>
        <w:t xml:space="preserve"> </w:t>
      </w:r>
      <w:r w:rsidRPr="00F16B09">
        <w:rPr>
          <w:rFonts w:cs="Arial"/>
          <w:bCs/>
          <w:szCs w:val="24"/>
        </w:rPr>
        <w:t>o</w:t>
      </w:r>
      <w:r w:rsidRPr="00F16B09">
        <w:rPr>
          <w:rStyle w:val="Tunznak"/>
          <w:rFonts w:cs="Arial"/>
          <w:b w:val="0"/>
          <w:szCs w:val="24"/>
        </w:rPr>
        <w:t xml:space="preserve">dboru majetkového, právního a správních činností </w:t>
      </w:r>
      <w:r w:rsidRPr="0035071A">
        <w:rPr>
          <w:rStyle w:val="Tunznak"/>
          <w:rFonts w:cs="Arial"/>
          <w:szCs w:val="24"/>
        </w:rPr>
        <w:t>doporuč</w:t>
      </w:r>
      <w:r>
        <w:rPr>
          <w:rStyle w:val="Tunznak"/>
          <w:rFonts w:cs="Arial"/>
          <w:szCs w:val="24"/>
        </w:rPr>
        <w:t>uje</w:t>
      </w:r>
      <w:r w:rsidRPr="0035071A">
        <w:rPr>
          <w:rStyle w:val="Tunznak"/>
          <w:rFonts w:cs="Arial"/>
          <w:szCs w:val="24"/>
        </w:rPr>
        <w:t xml:space="preserve"> </w:t>
      </w:r>
      <w:r>
        <w:rPr>
          <w:rStyle w:val="Tunznak"/>
          <w:rFonts w:cs="Arial"/>
          <w:szCs w:val="24"/>
        </w:rPr>
        <w:t>Z</w:t>
      </w:r>
      <w:r w:rsidRPr="0035071A">
        <w:rPr>
          <w:rFonts w:eastAsia="Times New Roman" w:cs="Arial"/>
          <w:b/>
          <w:color w:val="000000"/>
          <w:szCs w:val="24"/>
          <w:lang w:eastAsia="cs-CZ"/>
        </w:rPr>
        <w:t>astupitelstvu Olomouckého kraje schválit odprodej částí pozemků parc. č. 2373/1 ost. pl. o celkové výměře 3 584 m2, parc. č. 2373/11 ost. pl. o celkové výměře 152 m2 a parc. č. 2373/12 ost. pl. o celkové výměře 456 m2, dle geometrického plánu č. 6987-319/2021 ze dne 15. 2. 2022 pozemky parc. č. 2373/46 ost. pl. o výměře 2 137 m2, parc. č. 2373/47 ost. pl. o výměře 874 m2, parc. č. 2373/48 ost. pl. o výměře 330 m2, parc. č. 2373/49 ost. pl. o výměře 75 m2, parc. č. 2373/50 ost. pl. o výměře 48 m2, parc. č. 2373/51 ost. pl. o výměře 120 m2, parc. č. 2373/11 ost. pl. o výměře 80 m2, parc. č. 2373/53 ost. pl. o výměře 71 m2, parc. č. 2373/54 ost. pl. o výměře 1 m2, parc. č. 2373/12 ost. pl. o výměře 379 m2 a parc. č. 2373/52 ost. pl. o výměře 77 m2, vše v k.ú. a obci Jeseník, z vlastnictví Olomouckého kraje, z hospodaření Střední průmyslové školy Jeseník, do vlastnictví města Jeseník, IČO:</w:t>
      </w:r>
      <w:r w:rsidR="006A31BF">
        <w:rPr>
          <w:rFonts w:eastAsia="Times New Roman" w:cs="Arial"/>
          <w:b/>
          <w:color w:val="000000"/>
          <w:szCs w:val="24"/>
          <w:lang w:eastAsia="cs-CZ"/>
        </w:rPr>
        <w:t> </w:t>
      </w:r>
      <w:r w:rsidRPr="0035071A">
        <w:rPr>
          <w:rFonts w:cs="Arial"/>
          <w:b/>
          <w:szCs w:val="24"/>
        </w:rPr>
        <w:t>00302724</w:t>
      </w:r>
      <w:r w:rsidRPr="0035071A">
        <w:rPr>
          <w:rFonts w:eastAsia="Times New Roman" w:cs="Arial"/>
          <w:b/>
          <w:color w:val="000000"/>
          <w:szCs w:val="24"/>
          <w:lang w:eastAsia="cs-CZ"/>
        </w:rPr>
        <w:t>, za kupní cenu ve výši 1 529 920 Kč. Nabyvatel uhradí veškeré náklady spojené s převodem vlastnického práva a správní poplatek k návrhu na vklad vlastnického práva do katastru nemovitostí.</w:t>
      </w:r>
    </w:p>
    <w:p w14:paraId="0214CF85" w14:textId="77777777" w:rsidR="009E418A" w:rsidRDefault="009E418A" w:rsidP="00E31916">
      <w:pPr>
        <w:pStyle w:val="slo1text"/>
        <w:tabs>
          <w:tab w:val="left" w:pos="708"/>
        </w:tabs>
        <w:spacing w:before="120"/>
        <w:rPr>
          <w:rFonts w:cs="Arial"/>
          <w:b/>
          <w:szCs w:val="24"/>
        </w:rPr>
      </w:pPr>
    </w:p>
    <w:p w14:paraId="2A92F997" w14:textId="1854A398" w:rsidR="00E31916" w:rsidRPr="0035071A" w:rsidRDefault="00E31916" w:rsidP="00E31916">
      <w:pPr>
        <w:pStyle w:val="slo1text"/>
        <w:tabs>
          <w:tab w:val="left" w:pos="708"/>
        </w:tabs>
        <w:spacing w:before="120"/>
        <w:rPr>
          <w:rFonts w:cs="Arial"/>
          <w:b/>
          <w:szCs w:val="24"/>
        </w:rPr>
      </w:pPr>
      <w:bookmarkStart w:id="1" w:name="_GoBack"/>
      <w:bookmarkEnd w:id="1"/>
      <w:r w:rsidRPr="0035071A">
        <w:rPr>
          <w:rFonts w:cs="Arial"/>
          <w:b/>
          <w:szCs w:val="24"/>
        </w:rPr>
        <w:lastRenderedPageBreak/>
        <w:t xml:space="preserve">k návrhu usnesení bod </w:t>
      </w:r>
      <w:r>
        <w:rPr>
          <w:rFonts w:cs="Arial"/>
          <w:b/>
          <w:szCs w:val="24"/>
        </w:rPr>
        <w:t>2</w:t>
      </w:r>
      <w:r w:rsidRPr="0035071A">
        <w:rPr>
          <w:rFonts w:cs="Arial"/>
          <w:b/>
          <w:szCs w:val="24"/>
        </w:rPr>
        <w:t>. 1.</w:t>
      </w:r>
    </w:p>
    <w:p w14:paraId="637DF277" w14:textId="77777777" w:rsidR="00E31916" w:rsidRPr="0035071A" w:rsidRDefault="00E31916" w:rsidP="00E31916">
      <w:pPr>
        <w:pStyle w:val="Default"/>
        <w:pBdr>
          <w:top w:val="single" w:sz="4" w:space="1" w:color="auto"/>
          <w:left w:val="single" w:sz="4" w:space="4" w:color="auto"/>
          <w:bottom w:val="single" w:sz="4" w:space="1" w:color="auto"/>
          <w:right w:val="single" w:sz="4" w:space="4" w:color="auto"/>
        </w:pBdr>
        <w:spacing w:after="120"/>
        <w:jc w:val="both"/>
        <w:rPr>
          <w:rFonts w:ascii="Arial" w:hAnsi="Arial" w:cs="Arial"/>
          <w:b/>
        </w:rPr>
      </w:pPr>
      <w:r w:rsidRPr="0035071A">
        <w:rPr>
          <w:rStyle w:val="Tunznak"/>
          <w:rFonts w:cs="Arial"/>
          <w:bCs/>
        </w:rPr>
        <w:t xml:space="preserve">Odprodej </w:t>
      </w:r>
      <w:r w:rsidRPr="0035071A">
        <w:rPr>
          <w:rFonts w:ascii="Arial" w:hAnsi="Arial" w:cs="Arial"/>
          <w:b/>
        </w:rPr>
        <w:t xml:space="preserve">části pozemku v k. ú. Heroltice u Štítů, obec Štíty, z vlastnictví Olomouckého kraje, z hospodaření Správy silnic Olomouckého kraje, příspěvkové organizace, do vlastnictví společnosti Heroltická, s.r.o. </w:t>
      </w:r>
    </w:p>
    <w:p w14:paraId="71CBAC8C" w14:textId="77777777" w:rsidR="00E31916" w:rsidRPr="0035071A" w:rsidRDefault="00E31916" w:rsidP="00E31916">
      <w:pPr>
        <w:pStyle w:val="Zkladntext"/>
        <w:rPr>
          <w:rStyle w:val="Tunznak"/>
          <w:rFonts w:cs="Arial"/>
          <w:bCs w:val="0"/>
          <w:szCs w:val="24"/>
        </w:rPr>
      </w:pPr>
      <w:r w:rsidRPr="0088057A">
        <w:rPr>
          <w:rStyle w:val="Tunznak"/>
          <w:rFonts w:cs="Arial"/>
          <w:b w:val="0"/>
          <w:bCs w:val="0"/>
          <w:szCs w:val="24"/>
        </w:rPr>
        <w:t>Předmětný pozemek v hospodaření</w:t>
      </w:r>
      <w:r w:rsidRPr="0035071A">
        <w:rPr>
          <w:rStyle w:val="Tunznak"/>
          <w:rFonts w:cs="Arial"/>
          <w:bCs w:val="0"/>
          <w:szCs w:val="24"/>
        </w:rPr>
        <w:t xml:space="preserve"> </w:t>
      </w:r>
      <w:r w:rsidRPr="0035071A">
        <w:rPr>
          <w:rFonts w:cs="Arial"/>
          <w:color w:val="000000"/>
          <w:szCs w:val="24"/>
          <w:lang w:eastAsia="cs-CZ"/>
        </w:rPr>
        <w:t xml:space="preserve">Správy silnic Olomouckého kraje, příspěvkové organizace se nachází v k.ú. Heroltice u Štítů, obec Štíty. O odprodej části pozemku o výměře cca 130 m2 požádal vlastník sousedních nemovitostí společnost Heroltická s.r.o. </w:t>
      </w:r>
    </w:p>
    <w:p w14:paraId="2DA77796" w14:textId="77777777" w:rsidR="00E31916" w:rsidRPr="0035071A" w:rsidRDefault="00E31916" w:rsidP="00E31916">
      <w:pPr>
        <w:widowControl w:val="0"/>
        <w:spacing w:after="120" w:line="240" w:lineRule="auto"/>
        <w:jc w:val="both"/>
        <w:rPr>
          <w:rFonts w:eastAsia="Times New Roman" w:cs="Arial"/>
          <w:b/>
          <w:bCs/>
          <w:szCs w:val="24"/>
        </w:rPr>
      </w:pPr>
      <w:r w:rsidRPr="0035071A">
        <w:rPr>
          <w:rFonts w:eastAsia="Times New Roman" w:cs="Arial"/>
          <w:b/>
          <w:szCs w:val="24"/>
        </w:rPr>
        <w:t>Vyjádření odboru dopravy a silničního hospodářství ze dne 25. 4. 2022:</w:t>
      </w:r>
    </w:p>
    <w:p w14:paraId="0CA391BB" w14:textId="77777777" w:rsidR="00E31916" w:rsidRPr="0035071A" w:rsidRDefault="00E31916" w:rsidP="00E31916">
      <w:pPr>
        <w:autoSpaceDE w:val="0"/>
        <w:autoSpaceDN w:val="0"/>
        <w:adjustRightInd w:val="0"/>
        <w:spacing w:after="120" w:line="240" w:lineRule="auto"/>
        <w:jc w:val="both"/>
        <w:rPr>
          <w:rFonts w:eastAsia="Times New Roman" w:cs="Arial"/>
          <w:color w:val="000000"/>
          <w:szCs w:val="24"/>
          <w:lang w:eastAsia="cs-CZ"/>
        </w:rPr>
      </w:pPr>
      <w:r w:rsidRPr="0035071A">
        <w:rPr>
          <w:rFonts w:eastAsia="Times New Roman" w:cs="Arial"/>
          <w:color w:val="000000"/>
          <w:szCs w:val="24"/>
          <w:lang w:eastAsia="cs-CZ"/>
        </w:rPr>
        <w:t xml:space="preserve">Dne 19. 4. 2022 jsme obdrželi stanovisko Správy silnic Olomouckého kraje, p.o. (dále jen „SSOK“) ze dne 12. 4. 2022, č.j. SSOK-CE 8736/2022, kterým se SSOK vyjadřuje k žádosti společnosti Heroltická s.r.o. o odprodej části pozemku v k. ú. Heroltice u Štítů. </w:t>
      </w:r>
    </w:p>
    <w:p w14:paraId="7A1A7D69" w14:textId="77777777" w:rsidR="00E31916" w:rsidRPr="0035071A" w:rsidRDefault="00E31916" w:rsidP="00E31916">
      <w:pPr>
        <w:autoSpaceDE w:val="0"/>
        <w:autoSpaceDN w:val="0"/>
        <w:adjustRightInd w:val="0"/>
        <w:spacing w:after="120" w:line="240" w:lineRule="auto"/>
        <w:jc w:val="both"/>
        <w:rPr>
          <w:rFonts w:eastAsia="Times New Roman" w:cs="Arial"/>
          <w:color w:val="000000"/>
          <w:szCs w:val="24"/>
          <w:lang w:eastAsia="cs-CZ"/>
        </w:rPr>
      </w:pPr>
      <w:r w:rsidRPr="0035071A">
        <w:rPr>
          <w:rFonts w:eastAsia="Times New Roman" w:cs="Arial"/>
          <w:color w:val="000000"/>
          <w:szCs w:val="24"/>
          <w:lang w:eastAsia="cs-CZ"/>
        </w:rPr>
        <w:t xml:space="preserve">SSOK sděluje, že na základě zjištění, kdy předmětná část pozemku parc. č. 1676/1 ost. plocha – silnice slouží ke vsakování dešťových vod z komunikace, nesouhlasí s odprodejem části výše uvedeného pozemku, a to do doby provedení stavebních úprav předmětné plochy, v rámci které bude vyřešeno odvádění dešťových vod z komunikace – buď stavební úpravu provede žadatel na vlastní náklady nebo bude v budoucnu řešeno v rámci opravy komunikace. </w:t>
      </w:r>
    </w:p>
    <w:p w14:paraId="654A141D" w14:textId="77777777" w:rsidR="00E31916" w:rsidRPr="0035071A" w:rsidRDefault="00E31916" w:rsidP="00E31916">
      <w:pPr>
        <w:autoSpaceDE w:val="0"/>
        <w:autoSpaceDN w:val="0"/>
        <w:adjustRightInd w:val="0"/>
        <w:spacing w:after="120" w:line="240" w:lineRule="auto"/>
        <w:jc w:val="both"/>
        <w:rPr>
          <w:rFonts w:eastAsia="Times New Roman" w:cs="Arial"/>
          <w:color w:val="000000"/>
          <w:szCs w:val="24"/>
          <w:lang w:eastAsia="cs-CZ"/>
        </w:rPr>
      </w:pPr>
      <w:r w:rsidRPr="0035071A">
        <w:rPr>
          <w:rFonts w:eastAsia="Times New Roman" w:cs="Arial"/>
          <w:color w:val="000000"/>
          <w:szCs w:val="24"/>
          <w:lang w:eastAsia="cs-CZ"/>
        </w:rPr>
        <w:t xml:space="preserve">Do doby provedení uvedených stavebních úprav preferujeme pronájem části pozemku užívaného společností Heroltická s. r. o. </w:t>
      </w:r>
    </w:p>
    <w:p w14:paraId="65F276D2" w14:textId="77777777" w:rsidR="00E31916" w:rsidRPr="0035071A" w:rsidRDefault="00E31916" w:rsidP="00E31916">
      <w:pPr>
        <w:autoSpaceDE w:val="0"/>
        <w:autoSpaceDN w:val="0"/>
        <w:adjustRightInd w:val="0"/>
        <w:spacing w:after="120" w:line="240" w:lineRule="auto"/>
        <w:jc w:val="both"/>
        <w:rPr>
          <w:rFonts w:eastAsia="Times New Roman" w:cs="Arial"/>
          <w:color w:val="000000"/>
          <w:szCs w:val="24"/>
          <w:lang w:eastAsia="cs-CZ"/>
        </w:rPr>
      </w:pPr>
      <w:r w:rsidRPr="0035071A">
        <w:rPr>
          <w:rFonts w:eastAsia="Times New Roman" w:cs="Arial"/>
          <w:color w:val="000000"/>
          <w:szCs w:val="24"/>
          <w:lang w:eastAsia="cs-CZ"/>
        </w:rPr>
        <w:t xml:space="preserve">S výše uvedeným stanoviskem SSOK souhlasíme a doporučujeme předmětnou záležitost projednat v Komisi pro majetkoprávní záležitosti Rady Olomouckého kraje. </w:t>
      </w:r>
    </w:p>
    <w:p w14:paraId="21C551C6" w14:textId="3E3DB72E" w:rsidR="00E31916" w:rsidRPr="0035071A" w:rsidRDefault="00E31916" w:rsidP="00E31916">
      <w:pPr>
        <w:autoSpaceDE w:val="0"/>
        <w:autoSpaceDN w:val="0"/>
        <w:adjustRightInd w:val="0"/>
        <w:spacing w:after="120" w:line="240" w:lineRule="auto"/>
        <w:jc w:val="both"/>
        <w:rPr>
          <w:rFonts w:eastAsia="Times New Roman" w:cs="Arial"/>
          <w:color w:val="000000"/>
          <w:szCs w:val="24"/>
          <w:lang w:eastAsia="cs-CZ"/>
        </w:rPr>
      </w:pPr>
      <w:r>
        <w:rPr>
          <w:rStyle w:val="Tunznak"/>
          <w:rFonts w:cs="Arial"/>
          <w:szCs w:val="24"/>
        </w:rPr>
        <w:t xml:space="preserve">Rada Olomouckého kraje </w:t>
      </w:r>
      <w:r w:rsidRPr="0088057A">
        <w:rPr>
          <w:rStyle w:val="Tunznak"/>
          <w:rFonts w:cs="Arial"/>
          <w:b w:val="0"/>
          <w:bCs/>
          <w:szCs w:val="24"/>
        </w:rPr>
        <w:t>na základě návrhu K –</w:t>
      </w:r>
      <w:r w:rsidRPr="004220FF">
        <w:rPr>
          <w:rStyle w:val="Tunznak"/>
          <w:rFonts w:cs="Arial"/>
          <w:szCs w:val="24"/>
        </w:rPr>
        <w:t> </w:t>
      </w:r>
      <w:r w:rsidRPr="004220FF">
        <w:rPr>
          <w:rFonts w:cs="Arial"/>
          <w:szCs w:val="24"/>
        </w:rPr>
        <w:t>MP a</w:t>
      </w:r>
      <w:r w:rsidRPr="004220FF">
        <w:rPr>
          <w:rFonts w:cs="Arial"/>
          <w:b/>
          <w:szCs w:val="24"/>
        </w:rPr>
        <w:t xml:space="preserve"> </w:t>
      </w:r>
      <w:r w:rsidRPr="0088057A">
        <w:rPr>
          <w:rFonts w:cs="Arial"/>
          <w:bCs/>
          <w:szCs w:val="24"/>
        </w:rPr>
        <w:t>o</w:t>
      </w:r>
      <w:r w:rsidRPr="0088057A">
        <w:rPr>
          <w:rStyle w:val="Tunznak"/>
          <w:rFonts w:cs="Arial"/>
          <w:b w:val="0"/>
          <w:szCs w:val="24"/>
        </w:rPr>
        <w:t xml:space="preserve">dboru majetkového, právního a správních činností </w:t>
      </w:r>
      <w:r w:rsidRPr="0035071A">
        <w:rPr>
          <w:rStyle w:val="Tunznak"/>
          <w:rFonts w:cs="Arial"/>
          <w:szCs w:val="24"/>
        </w:rPr>
        <w:t>doporuč</w:t>
      </w:r>
      <w:r>
        <w:rPr>
          <w:rStyle w:val="Tunznak"/>
          <w:rFonts w:cs="Arial"/>
          <w:szCs w:val="24"/>
        </w:rPr>
        <w:t>uje</w:t>
      </w:r>
      <w:r w:rsidRPr="0035071A">
        <w:rPr>
          <w:rStyle w:val="Tunznak"/>
          <w:rFonts w:cs="Arial"/>
          <w:szCs w:val="24"/>
        </w:rPr>
        <w:t xml:space="preserve"> </w:t>
      </w:r>
      <w:r w:rsidRPr="0035071A">
        <w:rPr>
          <w:rFonts w:cs="Arial"/>
          <w:b/>
          <w:szCs w:val="24"/>
        </w:rPr>
        <w:t xml:space="preserve">Zastupitelstvu Olomouckého kraje nevyhovět žádosti společnosti </w:t>
      </w:r>
      <w:r w:rsidRPr="0035071A">
        <w:rPr>
          <w:rFonts w:eastAsia="Times New Roman" w:cs="Arial"/>
          <w:b/>
          <w:color w:val="000000"/>
          <w:szCs w:val="24"/>
          <w:lang w:eastAsia="cs-CZ"/>
        </w:rPr>
        <w:t>Heroltická, s. r. o., IČO: 25579801, o odprodej části pozemku parc. č.</w:t>
      </w:r>
      <w:r w:rsidR="00D30A59">
        <w:rPr>
          <w:rFonts w:eastAsia="Times New Roman" w:cs="Arial"/>
          <w:b/>
          <w:color w:val="000000"/>
          <w:szCs w:val="24"/>
          <w:lang w:eastAsia="cs-CZ"/>
        </w:rPr>
        <w:t> </w:t>
      </w:r>
      <w:r w:rsidRPr="0035071A">
        <w:rPr>
          <w:rFonts w:eastAsia="Times New Roman" w:cs="Arial"/>
          <w:b/>
          <w:color w:val="000000"/>
          <w:szCs w:val="24"/>
          <w:lang w:eastAsia="cs-CZ"/>
        </w:rPr>
        <w:t>1676/1 ost. pl. o výměře cca 130 m2 v k.ú. Heroltice u Štítů, obec Štíty z vlastnictví</w:t>
      </w:r>
      <w:r w:rsidRPr="0035071A">
        <w:rPr>
          <w:rFonts w:eastAsia="Times New Roman" w:cs="Arial"/>
          <w:color w:val="000000"/>
          <w:szCs w:val="24"/>
          <w:lang w:eastAsia="cs-CZ"/>
        </w:rPr>
        <w:t xml:space="preserve"> </w:t>
      </w:r>
      <w:r w:rsidRPr="0035071A">
        <w:rPr>
          <w:rStyle w:val="Tunznak"/>
          <w:rFonts w:cs="Arial"/>
          <w:bCs/>
          <w:szCs w:val="24"/>
        </w:rPr>
        <w:t xml:space="preserve">Olomouckého kraje, z hospodaření Správy silnic Olomouckého kraje, příspěvkové organizace, do vlastnictví žadatele z důvodu potřebnosti části předmětného pozemku pro činnost Správy silnic Olomouckého kraje, příspěvkové organizace. </w:t>
      </w:r>
    </w:p>
    <w:p w14:paraId="29DED998" w14:textId="77777777" w:rsidR="00E31916" w:rsidRPr="0035071A" w:rsidRDefault="00E31916" w:rsidP="00E31916">
      <w:pPr>
        <w:pStyle w:val="Zkladntext"/>
        <w:rPr>
          <w:rFonts w:cs="Arial"/>
          <w:szCs w:val="24"/>
        </w:rPr>
      </w:pPr>
      <w:r w:rsidRPr="0035071A">
        <w:rPr>
          <w:rFonts w:cs="Arial"/>
          <w:szCs w:val="24"/>
        </w:rPr>
        <w:t>Odbor majetkový, právní a správních činností informoval žadatele o stanovisku Správy silnic Olomouckého kraje, příspěvkové organizace včetně možnosti uzavřít nájemní smlouvu na požadovanou část předmětného pozemku.</w:t>
      </w:r>
    </w:p>
    <w:p w14:paraId="654E6CB1" w14:textId="77777777" w:rsidR="00E31916" w:rsidRPr="0035071A" w:rsidRDefault="00E31916" w:rsidP="00E31916">
      <w:pPr>
        <w:pStyle w:val="Zkladntext"/>
        <w:spacing w:before="120"/>
        <w:rPr>
          <w:rStyle w:val="Tunznak"/>
          <w:rFonts w:cs="Arial"/>
          <w:bCs w:val="0"/>
          <w:szCs w:val="24"/>
        </w:rPr>
      </w:pPr>
    </w:p>
    <w:p w14:paraId="0CAC9F4A" w14:textId="77777777" w:rsidR="00E31916" w:rsidRPr="0035071A" w:rsidRDefault="00E31916" w:rsidP="00E31916">
      <w:pPr>
        <w:pStyle w:val="slo1text"/>
        <w:tabs>
          <w:tab w:val="left" w:pos="708"/>
        </w:tabs>
        <w:spacing w:before="120"/>
        <w:rPr>
          <w:rFonts w:cs="Arial"/>
          <w:b/>
          <w:szCs w:val="24"/>
        </w:rPr>
      </w:pPr>
      <w:r w:rsidRPr="0035071A">
        <w:rPr>
          <w:rFonts w:cs="Arial"/>
          <w:b/>
          <w:szCs w:val="24"/>
        </w:rPr>
        <w:t xml:space="preserve">k návrhu usnesení bod </w:t>
      </w:r>
      <w:r>
        <w:rPr>
          <w:rFonts w:cs="Arial"/>
          <w:b/>
          <w:szCs w:val="24"/>
        </w:rPr>
        <w:t>2</w:t>
      </w:r>
      <w:r w:rsidRPr="0035071A">
        <w:rPr>
          <w:rFonts w:cs="Arial"/>
          <w:b/>
          <w:szCs w:val="24"/>
        </w:rPr>
        <w:t>. 2.</w:t>
      </w:r>
    </w:p>
    <w:p w14:paraId="55679D51" w14:textId="1D5930CD" w:rsidR="00E31916" w:rsidRPr="0035071A" w:rsidRDefault="00E31916" w:rsidP="00E31916">
      <w:pPr>
        <w:pStyle w:val="Default"/>
        <w:pBdr>
          <w:top w:val="single" w:sz="4" w:space="1" w:color="auto"/>
          <w:left w:val="single" w:sz="4" w:space="4" w:color="auto"/>
          <w:bottom w:val="single" w:sz="4" w:space="1" w:color="auto"/>
          <w:right w:val="single" w:sz="4" w:space="4" w:color="auto"/>
        </w:pBdr>
        <w:spacing w:after="120"/>
        <w:jc w:val="both"/>
        <w:rPr>
          <w:rFonts w:ascii="Arial" w:hAnsi="Arial" w:cs="Arial"/>
          <w:b/>
        </w:rPr>
      </w:pPr>
      <w:r w:rsidRPr="0035071A">
        <w:rPr>
          <w:rStyle w:val="Tunznak"/>
          <w:rFonts w:cs="Arial"/>
          <w:bCs/>
        </w:rPr>
        <w:t xml:space="preserve">Odprodej </w:t>
      </w:r>
      <w:r w:rsidRPr="0035071A">
        <w:rPr>
          <w:rFonts w:ascii="Arial" w:hAnsi="Arial" w:cs="Arial"/>
          <w:b/>
        </w:rPr>
        <w:t xml:space="preserve">pozemku v k. ú. a obci Jeseník z vlastnictví Olomouckého kraje, z hospodaření </w:t>
      </w:r>
      <w:r w:rsidRPr="0035071A">
        <w:rPr>
          <w:rFonts w:ascii="Arial" w:hAnsi="Arial" w:cs="Arial"/>
          <w:b/>
          <w:shd w:val="clear" w:color="auto" w:fill="FFFFFF"/>
        </w:rPr>
        <w:t xml:space="preserve">Gymnázia, Jeseník, Komenského 281 </w:t>
      </w:r>
      <w:r w:rsidRPr="0035071A">
        <w:rPr>
          <w:rFonts w:ascii="Arial" w:hAnsi="Arial" w:cs="Arial"/>
          <w:b/>
        </w:rPr>
        <w:t xml:space="preserve">do vlastnictví paní </w:t>
      </w:r>
      <w:r w:rsidR="005629BB" w:rsidRPr="005629BB">
        <w:rPr>
          <w:rFonts w:cs="Arial"/>
          <w:b/>
        </w:rPr>
        <w:t>XXX</w:t>
      </w:r>
      <w:r w:rsidRPr="005629BB">
        <w:rPr>
          <w:rFonts w:ascii="Arial" w:hAnsi="Arial" w:cs="Arial"/>
          <w:b/>
        </w:rPr>
        <w:t>.</w:t>
      </w:r>
      <w:r w:rsidRPr="0035071A">
        <w:rPr>
          <w:rFonts w:ascii="Arial" w:hAnsi="Arial" w:cs="Arial"/>
          <w:b/>
        </w:rPr>
        <w:t xml:space="preserve"> </w:t>
      </w:r>
    </w:p>
    <w:p w14:paraId="030B188D" w14:textId="56C8F714" w:rsidR="00E31916" w:rsidRPr="0035071A" w:rsidRDefault="00E31916" w:rsidP="00E31916">
      <w:pPr>
        <w:pStyle w:val="Zkladntext"/>
        <w:rPr>
          <w:rFonts w:cs="Arial"/>
          <w:color w:val="000000"/>
          <w:szCs w:val="24"/>
          <w:lang w:eastAsia="cs-CZ"/>
        </w:rPr>
      </w:pPr>
      <w:r w:rsidRPr="003B662F">
        <w:rPr>
          <w:rStyle w:val="Tunznak"/>
          <w:rFonts w:cs="Arial"/>
          <w:b w:val="0"/>
          <w:bCs w:val="0"/>
          <w:szCs w:val="24"/>
        </w:rPr>
        <w:t>Předmětný pozemek v hospodaření</w:t>
      </w:r>
      <w:r w:rsidRPr="0035071A">
        <w:rPr>
          <w:rStyle w:val="Tunznak"/>
          <w:rFonts w:cs="Arial"/>
          <w:bCs w:val="0"/>
          <w:szCs w:val="24"/>
        </w:rPr>
        <w:t xml:space="preserve"> </w:t>
      </w:r>
      <w:r w:rsidRPr="0035071A">
        <w:rPr>
          <w:rFonts w:cs="Arial"/>
          <w:color w:val="000000"/>
          <w:szCs w:val="24"/>
          <w:shd w:val="clear" w:color="auto" w:fill="FFFFFF"/>
        </w:rPr>
        <w:t>Gymnázi</w:t>
      </w:r>
      <w:r w:rsidRPr="0035071A">
        <w:rPr>
          <w:rFonts w:cs="Arial"/>
          <w:szCs w:val="24"/>
          <w:shd w:val="clear" w:color="auto" w:fill="FFFFFF"/>
        </w:rPr>
        <w:t>a</w:t>
      </w:r>
      <w:r w:rsidRPr="0035071A">
        <w:rPr>
          <w:rFonts w:cs="Arial"/>
          <w:color w:val="000000"/>
          <w:szCs w:val="24"/>
          <w:shd w:val="clear" w:color="auto" w:fill="FFFFFF"/>
        </w:rPr>
        <w:t xml:space="preserve">, Jeseník, Komenského 281 se nachází v k.ú. a obci Jeseník. </w:t>
      </w:r>
      <w:r w:rsidRPr="0035071A">
        <w:rPr>
          <w:rFonts w:cs="Arial"/>
          <w:color w:val="000000"/>
          <w:szCs w:val="24"/>
          <w:lang w:eastAsia="cs-CZ"/>
        </w:rPr>
        <w:t xml:space="preserve">O odprodej pozemku požádala budoucí majitelka sousedního pozemku paní </w:t>
      </w:r>
      <w:r w:rsidR="005629BB">
        <w:rPr>
          <w:rFonts w:cs="Arial"/>
          <w:szCs w:val="24"/>
        </w:rPr>
        <w:t>XXX</w:t>
      </w:r>
      <w:r w:rsidR="005629BB" w:rsidRPr="0035071A">
        <w:rPr>
          <w:rFonts w:cs="Arial"/>
          <w:color w:val="000000"/>
          <w:szCs w:val="24"/>
          <w:lang w:eastAsia="cs-CZ"/>
        </w:rPr>
        <w:t xml:space="preserve"> </w:t>
      </w:r>
      <w:r w:rsidRPr="0035071A">
        <w:rPr>
          <w:rFonts w:cs="Arial"/>
          <w:color w:val="000000"/>
          <w:szCs w:val="24"/>
          <w:lang w:eastAsia="cs-CZ"/>
        </w:rPr>
        <w:t xml:space="preserve">za účelem zřízení příjezdové cesty. </w:t>
      </w:r>
    </w:p>
    <w:p w14:paraId="5BB990D1" w14:textId="77777777" w:rsidR="00E31916" w:rsidRPr="0035071A" w:rsidRDefault="00E31916" w:rsidP="00E31916">
      <w:pPr>
        <w:widowControl w:val="0"/>
        <w:spacing w:after="120" w:line="240" w:lineRule="auto"/>
        <w:jc w:val="both"/>
        <w:rPr>
          <w:rFonts w:eastAsia="Times New Roman" w:cs="Arial"/>
          <w:b/>
          <w:szCs w:val="24"/>
        </w:rPr>
      </w:pPr>
      <w:r w:rsidRPr="0035071A">
        <w:rPr>
          <w:rFonts w:eastAsia="Times New Roman" w:cs="Arial"/>
          <w:b/>
          <w:szCs w:val="24"/>
        </w:rPr>
        <w:t>Vyjádření odboru školství a mládeže ze dne 14. 4. 2022:</w:t>
      </w:r>
    </w:p>
    <w:p w14:paraId="78F59996" w14:textId="3E4F84D4" w:rsidR="00E31916" w:rsidRPr="0035071A" w:rsidRDefault="00E31916" w:rsidP="00E31916">
      <w:pPr>
        <w:autoSpaceDE w:val="0"/>
        <w:autoSpaceDN w:val="0"/>
        <w:adjustRightInd w:val="0"/>
        <w:spacing w:after="120" w:line="240" w:lineRule="auto"/>
        <w:jc w:val="both"/>
        <w:rPr>
          <w:rFonts w:eastAsia="Times New Roman" w:cs="Arial"/>
          <w:color w:val="000000"/>
          <w:szCs w:val="24"/>
          <w:lang w:eastAsia="cs-CZ"/>
        </w:rPr>
      </w:pPr>
      <w:r w:rsidRPr="0035071A">
        <w:rPr>
          <w:rFonts w:eastAsia="Times New Roman" w:cs="Arial"/>
          <w:color w:val="000000"/>
          <w:szCs w:val="24"/>
          <w:lang w:eastAsia="cs-CZ"/>
        </w:rPr>
        <w:t xml:space="preserve">Obdrželi jsme Vaši žádost o stanovisko odboru školství a mládeže k žádosti paní </w:t>
      </w:r>
      <w:r w:rsidR="005629BB">
        <w:rPr>
          <w:rFonts w:cs="Arial"/>
          <w:szCs w:val="24"/>
        </w:rPr>
        <w:t>XXX</w:t>
      </w:r>
      <w:r w:rsidR="005629BB" w:rsidRPr="0035071A">
        <w:rPr>
          <w:rFonts w:eastAsia="Times New Roman" w:cs="Arial"/>
          <w:color w:val="000000"/>
          <w:szCs w:val="24"/>
          <w:lang w:eastAsia="cs-CZ"/>
        </w:rPr>
        <w:t xml:space="preserve"> </w:t>
      </w:r>
      <w:r w:rsidRPr="0035071A">
        <w:rPr>
          <w:rFonts w:eastAsia="Times New Roman" w:cs="Arial"/>
          <w:color w:val="000000"/>
          <w:szCs w:val="24"/>
          <w:lang w:eastAsia="cs-CZ"/>
        </w:rPr>
        <w:t xml:space="preserve">o odkoupení pozemku parc. č. 396 ost. pl. o výměře 236 m2, případně jeho části v k. ú. a obci Jeseník, z vlastnictví Olomouckého kraje, z hospodaření Gymnázia, Jeseník, Komenského 281 do vlastnictví paní </w:t>
      </w:r>
      <w:r w:rsidR="005629BB">
        <w:rPr>
          <w:rFonts w:cs="Arial"/>
          <w:szCs w:val="24"/>
        </w:rPr>
        <w:t>XXX</w:t>
      </w:r>
      <w:r w:rsidRPr="0035071A">
        <w:rPr>
          <w:rFonts w:eastAsia="Times New Roman" w:cs="Arial"/>
          <w:color w:val="000000"/>
          <w:szCs w:val="24"/>
          <w:lang w:eastAsia="cs-CZ"/>
        </w:rPr>
        <w:t xml:space="preserve">. </w:t>
      </w:r>
    </w:p>
    <w:p w14:paraId="01120369" w14:textId="77777777" w:rsidR="00E31916" w:rsidRPr="0035071A" w:rsidRDefault="00E31916" w:rsidP="00E31916">
      <w:pPr>
        <w:autoSpaceDE w:val="0"/>
        <w:autoSpaceDN w:val="0"/>
        <w:adjustRightInd w:val="0"/>
        <w:spacing w:after="120" w:line="240" w:lineRule="auto"/>
        <w:jc w:val="both"/>
        <w:rPr>
          <w:rFonts w:eastAsia="Times New Roman" w:cs="Arial"/>
          <w:color w:val="000000"/>
          <w:szCs w:val="24"/>
          <w:lang w:eastAsia="cs-CZ"/>
        </w:rPr>
      </w:pPr>
      <w:r w:rsidRPr="0035071A">
        <w:rPr>
          <w:rFonts w:eastAsia="Times New Roman" w:cs="Arial"/>
          <w:color w:val="000000"/>
          <w:szCs w:val="24"/>
          <w:lang w:eastAsia="cs-CZ"/>
        </w:rPr>
        <w:lastRenderedPageBreak/>
        <w:t xml:space="preserve">Škola nesouhlasí s odkoupením pozemku. Využívají ho k výuce tělesné výchovy a jako dětské hřiště, je na něm i část investice kraje stará cca 3 roky (vrhačský kruh). </w:t>
      </w:r>
    </w:p>
    <w:p w14:paraId="2B19869F" w14:textId="08D8A506" w:rsidR="00E31916" w:rsidRPr="0035071A" w:rsidRDefault="00E31916" w:rsidP="00E31916">
      <w:pPr>
        <w:widowControl w:val="0"/>
        <w:spacing w:after="120" w:line="240" w:lineRule="auto"/>
        <w:jc w:val="both"/>
        <w:rPr>
          <w:rFonts w:eastAsia="Times New Roman" w:cs="Arial"/>
          <w:b/>
          <w:szCs w:val="24"/>
        </w:rPr>
      </w:pPr>
      <w:r w:rsidRPr="0035071A">
        <w:rPr>
          <w:rFonts w:eastAsia="Times New Roman" w:cs="Arial"/>
          <w:color w:val="000000"/>
          <w:szCs w:val="24"/>
          <w:lang w:eastAsia="cs-CZ"/>
        </w:rPr>
        <w:t xml:space="preserve">Odbor školství a mládeže z výše uvedeného důvodu nesouhlasí se žádostí paní </w:t>
      </w:r>
      <w:r w:rsidR="005629BB">
        <w:rPr>
          <w:rFonts w:cs="Arial"/>
          <w:szCs w:val="24"/>
        </w:rPr>
        <w:t>XXX</w:t>
      </w:r>
      <w:r w:rsidR="005629BB" w:rsidRPr="0035071A">
        <w:rPr>
          <w:rFonts w:eastAsia="Times New Roman" w:cs="Arial"/>
          <w:color w:val="000000"/>
          <w:szCs w:val="24"/>
          <w:lang w:eastAsia="cs-CZ"/>
        </w:rPr>
        <w:t xml:space="preserve"> </w:t>
      </w:r>
      <w:r w:rsidRPr="0035071A">
        <w:rPr>
          <w:rFonts w:eastAsia="Times New Roman" w:cs="Arial"/>
          <w:color w:val="000000"/>
          <w:szCs w:val="24"/>
          <w:lang w:eastAsia="cs-CZ"/>
        </w:rPr>
        <w:t xml:space="preserve">o odkoupení pozemku parc. č. 396 ost. pl. o výměře 236 m2, případně jeho části v k. ú. a obci Jeseník, z vlastnictví Olomouckého kraje, z hospodaření Gymnázia, Jeseník, Komenského 281 do vlastnictví paní </w:t>
      </w:r>
      <w:r w:rsidR="005629BB">
        <w:rPr>
          <w:rFonts w:cs="Arial"/>
          <w:szCs w:val="24"/>
        </w:rPr>
        <w:t>XXX</w:t>
      </w:r>
      <w:r w:rsidRPr="0035071A">
        <w:rPr>
          <w:rFonts w:eastAsia="Times New Roman" w:cs="Arial"/>
          <w:color w:val="000000"/>
          <w:szCs w:val="24"/>
          <w:lang w:eastAsia="cs-CZ"/>
        </w:rPr>
        <w:t>.</w:t>
      </w:r>
    </w:p>
    <w:p w14:paraId="0D4E5370" w14:textId="06F1172D" w:rsidR="00E31916" w:rsidRPr="0035071A" w:rsidRDefault="00E31916" w:rsidP="00E31916">
      <w:pPr>
        <w:autoSpaceDE w:val="0"/>
        <w:autoSpaceDN w:val="0"/>
        <w:adjustRightInd w:val="0"/>
        <w:spacing w:after="120" w:line="240" w:lineRule="auto"/>
        <w:jc w:val="both"/>
        <w:rPr>
          <w:rFonts w:eastAsia="Times New Roman" w:cs="Arial"/>
          <w:color w:val="000000"/>
          <w:szCs w:val="24"/>
          <w:lang w:eastAsia="cs-CZ"/>
        </w:rPr>
      </w:pPr>
      <w:r>
        <w:rPr>
          <w:rStyle w:val="Tunznak"/>
          <w:rFonts w:cs="Arial"/>
          <w:szCs w:val="24"/>
        </w:rPr>
        <w:t xml:space="preserve">Rada Olomouckého kraje </w:t>
      </w:r>
      <w:r w:rsidRPr="003B662F">
        <w:rPr>
          <w:rStyle w:val="Tunznak"/>
          <w:rFonts w:cs="Arial"/>
          <w:b w:val="0"/>
          <w:bCs/>
          <w:szCs w:val="24"/>
        </w:rPr>
        <w:t>na základě návrhu K –</w:t>
      </w:r>
      <w:r w:rsidRPr="004220FF">
        <w:rPr>
          <w:rStyle w:val="Tunznak"/>
          <w:rFonts w:cs="Arial"/>
          <w:szCs w:val="24"/>
        </w:rPr>
        <w:t> </w:t>
      </w:r>
      <w:r w:rsidRPr="004220FF">
        <w:rPr>
          <w:rFonts w:cs="Arial"/>
          <w:szCs w:val="24"/>
        </w:rPr>
        <w:t>MP a</w:t>
      </w:r>
      <w:r w:rsidRPr="004220FF">
        <w:rPr>
          <w:rFonts w:cs="Arial"/>
          <w:b/>
          <w:szCs w:val="24"/>
        </w:rPr>
        <w:t xml:space="preserve"> </w:t>
      </w:r>
      <w:r w:rsidRPr="003B662F">
        <w:rPr>
          <w:rFonts w:cs="Arial"/>
          <w:bCs/>
          <w:szCs w:val="24"/>
        </w:rPr>
        <w:t>o</w:t>
      </w:r>
      <w:r w:rsidRPr="003B662F">
        <w:rPr>
          <w:rStyle w:val="Tunznak"/>
          <w:rFonts w:cs="Arial"/>
          <w:b w:val="0"/>
          <w:szCs w:val="24"/>
        </w:rPr>
        <w:t>dboru majetkového, právního a správních činností</w:t>
      </w:r>
      <w:r w:rsidRPr="0035071A">
        <w:rPr>
          <w:rStyle w:val="Tunznak"/>
          <w:rFonts w:cs="Arial"/>
          <w:szCs w:val="24"/>
        </w:rPr>
        <w:t xml:space="preserve"> doporuč</w:t>
      </w:r>
      <w:r>
        <w:rPr>
          <w:rStyle w:val="Tunznak"/>
          <w:rFonts w:cs="Arial"/>
          <w:szCs w:val="24"/>
        </w:rPr>
        <w:t>uje</w:t>
      </w:r>
      <w:r w:rsidRPr="0035071A">
        <w:rPr>
          <w:rStyle w:val="Tunznak"/>
          <w:rFonts w:cs="Arial"/>
          <w:szCs w:val="24"/>
        </w:rPr>
        <w:t xml:space="preserve"> </w:t>
      </w:r>
      <w:r w:rsidRPr="0035071A">
        <w:rPr>
          <w:rFonts w:cs="Arial"/>
          <w:b/>
          <w:szCs w:val="24"/>
        </w:rPr>
        <w:t xml:space="preserve">Zastupitelstvu Olomouckého kraje nevyhovět žádosti paní </w:t>
      </w:r>
      <w:r w:rsidR="005629BB" w:rsidRPr="005629BB">
        <w:rPr>
          <w:rFonts w:cs="Arial"/>
          <w:b/>
          <w:szCs w:val="24"/>
        </w:rPr>
        <w:t>XXX</w:t>
      </w:r>
      <w:r w:rsidR="005629BB" w:rsidRPr="0035071A">
        <w:rPr>
          <w:rFonts w:cs="Arial"/>
          <w:b/>
          <w:color w:val="000000"/>
          <w:szCs w:val="24"/>
          <w:lang w:eastAsia="cs-CZ"/>
        </w:rPr>
        <w:t xml:space="preserve"> </w:t>
      </w:r>
      <w:r w:rsidRPr="0035071A">
        <w:rPr>
          <w:rFonts w:eastAsia="Times New Roman" w:cs="Arial"/>
          <w:b/>
          <w:color w:val="000000"/>
          <w:szCs w:val="24"/>
          <w:lang w:eastAsia="cs-CZ"/>
        </w:rPr>
        <w:t>o odprodej pozemku parc. č. 396 ost. pl. o výměře 236 m2 v k.ú. a obci Jeseník z vlastnictví</w:t>
      </w:r>
      <w:r w:rsidRPr="0035071A">
        <w:rPr>
          <w:rFonts w:eastAsia="Times New Roman" w:cs="Arial"/>
          <w:color w:val="000000"/>
          <w:szCs w:val="24"/>
          <w:lang w:eastAsia="cs-CZ"/>
        </w:rPr>
        <w:t xml:space="preserve"> </w:t>
      </w:r>
      <w:r w:rsidRPr="0035071A">
        <w:rPr>
          <w:rStyle w:val="Tunznak"/>
          <w:rFonts w:cs="Arial"/>
          <w:bCs/>
          <w:szCs w:val="24"/>
        </w:rPr>
        <w:t xml:space="preserve">Olomouckého kraje, z hospodaření </w:t>
      </w:r>
      <w:r w:rsidRPr="0035071A">
        <w:rPr>
          <w:rFonts w:eastAsia="Times New Roman" w:cs="Arial"/>
          <w:b/>
          <w:color w:val="000000"/>
          <w:szCs w:val="24"/>
          <w:lang w:eastAsia="cs-CZ"/>
        </w:rPr>
        <w:t>Gymnázia, Jeseník, Komenského 281 do vlastnictví</w:t>
      </w:r>
      <w:r w:rsidRPr="0035071A">
        <w:rPr>
          <w:rFonts w:eastAsia="Times New Roman" w:cs="Arial"/>
          <w:color w:val="000000"/>
          <w:szCs w:val="24"/>
          <w:lang w:eastAsia="cs-CZ"/>
        </w:rPr>
        <w:t xml:space="preserve"> </w:t>
      </w:r>
      <w:r w:rsidRPr="0035071A">
        <w:rPr>
          <w:rStyle w:val="Tunznak"/>
          <w:rFonts w:cs="Arial"/>
          <w:bCs/>
          <w:szCs w:val="24"/>
        </w:rPr>
        <w:t xml:space="preserve">žadatelky z důvodu potřebnosti předmětného pozemku pro činnost Gymnázia, Jeseník, Komenského 281. </w:t>
      </w:r>
    </w:p>
    <w:p w14:paraId="10E3AE38" w14:textId="77777777" w:rsidR="00E31916" w:rsidRPr="0035071A" w:rsidRDefault="00E31916" w:rsidP="00E31916">
      <w:pPr>
        <w:pStyle w:val="Zkladntext"/>
        <w:spacing w:before="120"/>
        <w:rPr>
          <w:rStyle w:val="Tunznak"/>
          <w:rFonts w:cs="Arial"/>
          <w:bCs w:val="0"/>
          <w:szCs w:val="24"/>
        </w:rPr>
      </w:pPr>
    </w:p>
    <w:p w14:paraId="099F50DC" w14:textId="77777777" w:rsidR="00E31916" w:rsidRDefault="00E31916" w:rsidP="00E31916">
      <w:pPr>
        <w:pStyle w:val="slo1text"/>
        <w:tabs>
          <w:tab w:val="left" w:pos="708"/>
        </w:tabs>
        <w:spacing w:before="120"/>
        <w:rPr>
          <w:rFonts w:cs="Arial"/>
          <w:b/>
          <w:szCs w:val="24"/>
        </w:rPr>
      </w:pPr>
    </w:p>
    <w:p w14:paraId="3CBE80E0" w14:textId="77777777" w:rsidR="00E31916" w:rsidRPr="00BB23A6" w:rsidRDefault="00E31916" w:rsidP="00E31916">
      <w:pPr>
        <w:spacing w:before="120" w:after="120" w:line="240" w:lineRule="auto"/>
        <w:rPr>
          <w:rFonts w:cs="Arial"/>
          <w:szCs w:val="24"/>
        </w:rPr>
      </w:pPr>
      <w:r w:rsidRPr="00BB23A6">
        <w:rPr>
          <w:rFonts w:cs="Arial"/>
          <w:szCs w:val="24"/>
          <w:u w:val="single"/>
        </w:rPr>
        <w:t>Příloha</w:t>
      </w:r>
      <w:r w:rsidRPr="00BB23A6">
        <w:rPr>
          <w:rFonts w:cs="Arial"/>
          <w:szCs w:val="24"/>
        </w:rPr>
        <w:t>:</w:t>
      </w:r>
    </w:p>
    <w:p w14:paraId="7362F7A6" w14:textId="77777777" w:rsidR="00E31916" w:rsidRPr="00BB23A6" w:rsidRDefault="00E31916" w:rsidP="00E31916">
      <w:pPr>
        <w:widowControl w:val="0"/>
        <w:spacing w:before="120" w:after="120" w:line="240" w:lineRule="auto"/>
        <w:jc w:val="both"/>
        <w:outlineLvl w:val="0"/>
        <w:rPr>
          <w:rFonts w:cs="Arial"/>
          <w:b/>
          <w:szCs w:val="24"/>
        </w:rPr>
      </w:pPr>
      <w:r w:rsidRPr="00BB23A6">
        <w:rPr>
          <w:rFonts w:eastAsia="Times New Roman" w:cs="Arial"/>
          <w:szCs w:val="24"/>
          <w:lang w:eastAsia="cs-CZ"/>
        </w:rPr>
        <w:t>Zpráva k DZ_příloha č. 01- snímk</w:t>
      </w:r>
      <w:r>
        <w:rPr>
          <w:rFonts w:eastAsia="Times New Roman" w:cs="Arial"/>
          <w:szCs w:val="24"/>
          <w:lang w:eastAsia="cs-CZ"/>
        </w:rPr>
        <w:t>y</w:t>
      </w:r>
      <w:r w:rsidRPr="00BB23A6">
        <w:rPr>
          <w:rFonts w:eastAsia="Times New Roman" w:cs="Arial"/>
          <w:szCs w:val="24"/>
          <w:lang w:eastAsia="cs-CZ"/>
        </w:rPr>
        <w:t xml:space="preserve"> </w:t>
      </w:r>
      <w:r>
        <w:rPr>
          <w:rFonts w:eastAsia="Times New Roman" w:cs="Arial"/>
          <w:szCs w:val="24"/>
          <w:lang w:eastAsia="cs-CZ"/>
        </w:rPr>
        <w:t>9</w:t>
      </w:r>
      <w:r w:rsidRPr="00BB23A6">
        <w:rPr>
          <w:rFonts w:eastAsia="Times New Roman" w:cs="Arial"/>
          <w:szCs w:val="24"/>
          <w:lang w:eastAsia="cs-CZ"/>
        </w:rPr>
        <w:t>.1.</w:t>
      </w:r>
      <w:r>
        <w:rPr>
          <w:rFonts w:eastAsia="Times New Roman" w:cs="Arial"/>
          <w:szCs w:val="24"/>
          <w:lang w:eastAsia="cs-CZ"/>
        </w:rPr>
        <w:t>1.</w:t>
      </w:r>
    </w:p>
    <w:p w14:paraId="36C3992F" w14:textId="77777777" w:rsidR="00E31916" w:rsidRPr="00BB23A6" w:rsidRDefault="00E31916" w:rsidP="00E31916">
      <w:pPr>
        <w:pStyle w:val="slo1text"/>
        <w:tabs>
          <w:tab w:val="left" w:pos="708"/>
        </w:tabs>
        <w:spacing w:before="120"/>
        <w:rPr>
          <w:rFonts w:cs="Arial"/>
          <w:b/>
          <w:szCs w:val="24"/>
        </w:rPr>
      </w:pPr>
    </w:p>
    <w:p w14:paraId="2B747018" w14:textId="77777777" w:rsidR="00CC0DE4" w:rsidRDefault="00CC0DE4"/>
    <w:sectPr w:rsidR="00CC0DE4">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1EB73" w14:textId="77777777" w:rsidR="005D2C78" w:rsidRDefault="005D2C78">
      <w:pPr>
        <w:spacing w:after="0" w:line="240" w:lineRule="auto"/>
      </w:pPr>
      <w:r>
        <w:separator/>
      </w:r>
    </w:p>
  </w:endnote>
  <w:endnote w:type="continuationSeparator" w:id="0">
    <w:p w14:paraId="1832A0E4" w14:textId="77777777" w:rsidR="005D2C78" w:rsidRDefault="005D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87FE9" w14:textId="34E9D40A" w:rsidR="00EC1F11" w:rsidRPr="00721C11" w:rsidRDefault="00E31916" w:rsidP="000C6E5F">
    <w:pPr>
      <w:pStyle w:val="Zpat"/>
      <w:pBdr>
        <w:top w:val="single" w:sz="4" w:space="1" w:color="auto"/>
      </w:pBdr>
      <w:spacing w:after="0"/>
      <w:rPr>
        <w:rFonts w:cs="Arial"/>
      </w:rPr>
    </w:pPr>
    <w:r w:rsidRPr="00721C11">
      <w:rPr>
        <w:rFonts w:cs="Arial"/>
      </w:rPr>
      <w:t>Zastupitelstvo Olomouckého kraje 27. 6. 2022</w:t>
    </w:r>
    <w:r w:rsidRPr="00721C11">
      <w:rPr>
        <w:rFonts w:cs="Arial"/>
      </w:rPr>
      <w:tab/>
    </w:r>
    <w:r w:rsidRPr="00721C11">
      <w:rPr>
        <w:rFonts w:cs="Arial"/>
      </w:rPr>
      <w:tab/>
      <w:t xml:space="preserve">Strana  </w:t>
    </w:r>
    <w:r w:rsidRPr="00721C11">
      <w:rPr>
        <w:rStyle w:val="slostrnky"/>
        <w:rFonts w:cs="Arial"/>
      </w:rPr>
      <w:fldChar w:fldCharType="begin"/>
    </w:r>
    <w:r w:rsidRPr="00721C11">
      <w:rPr>
        <w:rStyle w:val="slostrnky"/>
        <w:rFonts w:cs="Arial"/>
      </w:rPr>
      <w:instrText xml:space="preserve"> PAGE </w:instrText>
    </w:r>
    <w:r w:rsidRPr="00721C11">
      <w:rPr>
        <w:rStyle w:val="slostrnky"/>
        <w:rFonts w:cs="Arial"/>
      </w:rPr>
      <w:fldChar w:fldCharType="separate"/>
    </w:r>
    <w:r w:rsidR="009E418A">
      <w:rPr>
        <w:rStyle w:val="slostrnky"/>
        <w:rFonts w:cs="Arial"/>
        <w:noProof/>
      </w:rPr>
      <w:t>8</w:t>
    </w:r>
    <w:r w:rsidRPr="00721C11">
      <w:rPr>
        <w:rStyle w:val="slostrnky"/>
        <w:rFonts w:cs="Arial"/>
      </w:rPr>
      <w:fldChar w:fldCharType="end"/>
    </w:r>
    <w:r w:rsidRPr="00721C11">
      <w:rPr>
        <w:rStyle w:val="slostrnky"/>
        <w:rFonts w:cs="Arial"/>
      </w:rPr>
      <w:t xml:space="preserve"> </w:t>
    </w:r>
    <w:r w:rsidRPr="00721C11">
      <w:rPr>
        <w:rFonts w:cs="Arial"/>
      </w:rPr>
      <w:t xml:space="preserve">(celkem </w:t>
    </w:r>
    <w:r w:rsidRPr="00721C11">
      <w:rPr>
        <w:rStyle w:val="slostrnky"/>
        <w:rFonts w:cs="Arial"/>
      </w:rPr>
      <w:fldChar w:fldCharType="begin"/>
    </w:r>
    <w:r w:rsidRPr="00721C11">
      <w:rPr>
        <w:rStyle w:val="slostrnky"/>
        <w:rFonts w:cs="Arial"/>
      </w:rPr>
      <w:instrText xml:space="preserve"> NUMPAGES </w:instrText>
    </w:r>
    <w:r w:rsidRPr="00721C11">
      <w:rPr>
        <w:rStyle w:val="slostrnky"/>
        <w:rFonts w:cs="Arial"/>
      </w:rPr>
      <w:fldChar w:fldCharType="separate"/>
    </w:r>
    <w:r w:rsidR="009E418A">
      <w:rPr>
        <w:rStyle w:val="slostrnky"/>
        <w:rFonts w:cs="Arial"/>
        <w:noProof/>
      </w:rPr>
      <w:t>8</w:t>
    </w:r>
    <w:r w:rsidRPr="00721C11">
      <w:rPr>
        <w:rStyle w:val="slostrnky"/>
        <w:rFonts w:cs="Arial"/>
      </w:rPr>
      <w:fldChar w:fldCharType="end"/>
    </w:r>
    <w:r w:rsidRPr="00721C11">
      <w:rPr>
        <w:rFonts w:cs="Arial"/>
      </w:rPr>
      <w:t>)</w:t>
    </w:r>
  </w:p>
  <w:p w14:paraId="74AFCD55" w14:textId="77777777" w:rsidR="00EC1F11" w:rsidRPr="00721C11" w:rsidRDefault="00E31916" w:rsidP="000C6E5F">
    <w:pPr>
      <w:pStyle w:val="Zpat"/>
      <w:pBdr>
        <w:top w:val="single" w:sz="4" w:space="1" w:color="auto"/>
      </w:pBdr>
      <w:tabs>
        <w:tab w:val="left" w:pos="3420"/>
      </w:tabs>
      <w:spacing w:after="0"/>
      <w:rPr>
        <w:rFonts w:cs="Arial"/>
      </w:rPr>
    </w:pPr>
    <w:r w:rsidRPr="00721C11">
      <w:rPr>
        <w:rFonts w:cs="Arial"/>
      </w:rPr>
      <w:t>9.1.</w:t>
    </w:r>
    <w:r>
      <w:rPr>
        <w:rFonts w:cs="Arial"/>
      </w:rPr>
      <w:t>1.</w:t>
    </w:r>
    <w:r w:rsidRPr="00721C11">
      <w:rPr>
        <w:rFonts w:cs="Arial"/>
      </w:rPr>
      <w:t xml:space="preserve"> – Majetkoprávní záležitosti – odprodej nemovitého majetku</w:t>
    </w:r>
    <w:r>
      <w:rPr>
        <w:rFonts w:cs="Arial"/>
      </w:rPr>
      <w:t>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F5ACA" w14:textId="77777777" w:rsidR="005D2C78" w:rsidRDefault="005D2C78">
      <w:pPr>
        <w:spacing w:after="0" w:line="240" w:lineRule="auto"/>
      </w:pPr>
      <w:r>
        <w:separator/>
      </w:r>
    </w:p>
  </w:footnote>
  <w:footnote w:type="continuationSeparator" w:id="0">
    <w:p w14:paraId="3F53BB4D" w14:textId="77777777" w:rsidR="005D2C78" w:rsidRDefault="005D2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16"/>
    <w:rsid w:val="00044D1B"/>
    <w:rsid w:val="001026C3"/>
    <w:rsid w:val="00264E72"/>
    <w:rsid w:val="002B6F25"/>
    <w:rsid w:val="003B662F"/>
    <w:rsid w:val="00411CB4"/>
    <w:rsid w:val="00494351"/>
    <w:rsid w:val="004C54B0"/>
    <w:rsid w:val="00505D95"/>
    <w:rsid w:val="005629BB"/>
    <w:rsid w:val="005D2C78"/>
    <w:rsid w:val="005F5316"/>
    <w:rsid w:val="00622F81"/>
    <w:rsid w:val="00623339"/>
    <w:rsid w:val="006A31BF"/>
    <w:rsid w:val="0088057A"/>
    <w:rsid w:val="00904B2F"/>
    <w:rsid w:val="00931F6C"/>
    <w:rsid w:val="009E418A"/>
    <w:rsid w:val="00CC0DE4"/>
    <w:rsid w:val="00D30A59"/>
    <w:rsid w:val="00E1345D"/>
    <w:rsid w:val="00E31916"/>
    <w:rsid w:val="00F16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66D1"/>
  <w15:chartTrackingRefBased/>
  <w15:docId w15:val="{6BADAA46-5364-4415-A30C-6AEFD2B8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1916"/>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odsazendek">
    <w:name w:val="Základní text odsazený řádek"/>
    <w:basedOn w:val="Normln"/>
    <w:link w:val="ZkladntextodsazendekChar"/>
    <w:rsid w:val="00E31916"/>
    <w:pPr>
      <w:widowControl w:val="0"/>
      <w:spacing w:after="120" w:line="240" w:lineRule="auto"/>
      <w:ind w:firstLine="567"/>
      <w:jc w:val="both"/>
    </w:pPr>
    <w:rPr>
      <w:rFonts w:eastAsia="Times New Roman" w:cs="Times New Roman"/>
      <w:szCs w:val="20"/>
      <w:lang w:eastAsia="cs-CZ"/>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
    <w:rsid w:val="00E31916"/>
    <w:pPr>
      <w:widowControl w:val="0"/>
      <w:spacing w:after="120" w:line="240" w:lineRule="auto"/>
      <w:jc w:val="both"/>
    </w:pPr>
    <w:rPr>
      <w:rFonts w:eastAsia="Times New Roman" w:cs="Times New Roman"/>
      <w:bCs/>
      <w:szCs w:val="20"/>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basedOn w:val="Standardnpsmoodstavce"/>
    <w:link w:val="Zkladntext"/>
    <w:rsid w:val="00E31916"/>
    <w:rPr>
      <w:rFonts w:ascii="Arial" w:eastAsia="Times New Roman" w:hAnsi="Arial" w:cs="Times New Roman"/>
      <w:bCs/>
      <w:sz w:val="24"/>
      <w:szCs w:val="20"/>
    </w:rPr>
  </w:style>
  <w:style w:type="paragraph" w:customStyle="1" w:styleId="slo1text">
    <w:name w:val="Číslo1 text"/>
    <w:basedOn w:val="Normln"/>
    <w:link w:val="slo1textChar"/>
    <w:rsid w:val="00E31916"/>
    <w:pPr>
      <w:widowControl w:val="0"/>
      <w:spacing w:after="120" w:line="240" w:lineRule="auto"/>
      <w:jc w:val="both"/>
      <w:outlineLvl w:val="0"/>
    </w:pPr>
    <w:rPr>
      <w:rFonts w:eastAsia="Times New Roman" w:cs="Times New Roman"/>
      <w:szCs w:val="20"/>
      <w:lang w:eastAsia="cs-CZ"/>
    </w:rPr>
  </w:style>
  <w:style w:type="paragraph" w:customStyle="1" w:styleId="slo11text">
    <w:name w:val="Číslo1.1 text"/>
    <w:basedOn w:val="Normln"/>
    <w:link w:val="slo11textChar"/>
    <w:rsid w:val="00E31916"/>
    <w:pPr>
      <w:widowControl w:val="0"/>
      <w:spacing w:after="120" w:line="240" w:lineRule="auto"/>
      <w:jc w:val="both"/>
      <w:outlineLvl w:val="1"/>
    </w:pPr>
    <w:rPr>
      <w:rFonts w:eastAsia="Times New Roman" w:cs="Times New Roman"/>
      <w:szCs w:val="20"/>
      <w:lang w:eastAsia="cs-CZ"/>
    </w:rPr>
  </w:style>
  <w:style w:type="paragraph" w:customStyle="1" w:styleId="Odsazen1text">
    <w:name w:val="Odsazený1 text"/>
    <w:basedOn w:val="Normln"/>
    <w:rsid w:val="00E31916"/>
    <w:pPr>
      <w:widowControl w:val="0"/>
      <w:spacing w:after="120" w:line="240" w:lineRule="auto"/>
      <w:ind w:left="567"/>
      <w:jc w:val="both"/>
    </w:pPr>
    <w:rPr>
      <w:rFonts w:eastAsia="Times New Roman" w:cs="Times New Roman"/>
      <w:szCs w:val="20"/>
      <w:lang w:eastAsia="cs-CZ"/>
    </w:rPr>
  </w:style>
  <w:style w:type="character" w:customStyle="1" w:styleId="Tunproloenznak">
    <w:name w:val="Tučný proložený znak"/>
    <w:basedOn w:val="Standardnpsmoodstavce"/>
    <w:rsid w:val="00E31916"/>
    <w:rPr>
      <w:rFonts w:ascii="Arial" w:hAnsi="Arial"/>
      <w:b/>
      <w:dstrike w:val="0"/>
      <w:color w:val="auto"/>
      <w:spacing w:val="60"/>
      <w:sz w:val="24"/>
      <w:u w:val="none"/>
      <w:vertAlign w:val="baseline"/>
    </w:rPr>
  </w:style>
  <w:style w:type="character" w:customStyle="1" w:styleId="Tunznak">
    <w:name w:val="Tučný znak"/>
    <w:basedOn w:val="Standardnpsmoodstavce"/>
    <w:rsid w:val="00E31916"/>
    <w:rPr>
      <w:rFonts w:ascii="Arial" w:hAnsi="Arial"/>
      <w:b/>
      <w:dstrike w:val="0"/>
      <w:color w:val="auto"/>
      <w:sz w:val="24"/>
      <w:u w:val="none"/>
      <w:vertAlign w:val="baseline"/>
    </w:rPr>
  </w:style>
  <w:style w:type="paragraph" w:customStyle="1" w:styleId="Podtren">
    <w:name w:val="Podtržení"/>
    <w:basedOn w:val="Normln"/>
    <w:rsid w:val="00E31916"/>
    <w:pPr>
      <w:widowControl w:val="0"/>
      <w:pBdr>
        <w:bottom w:val="single" w:sz="4" w:space="1" w:color="auto"/>
      </w:pBdr>
      <w:spacing w:after="0" w:line="240" w:lineRule="auto"/>
      <w:jc w:val="both"/>
    </w:pPr>
    <w:rPr>
      <w:rFonts w:eastAsia="Times New Roman" w:cs="Times New Roman"/>
      <w:sz w:val="18"/>
      <w:szCs w:val="20"/>
      <w:lang w:eastAsia="cs-CZ"/>
    </w:rPr>
  </w:style>
  <w:style w:type="paragraph" w:customStyle="1" w:styleId="Radabodschze">
    <w:name w:val="Rada bod schůze"/>
    <w:basedOn w:val="Normln"/>
    <w:rsid w:val="00E31916"/>
    <w:pPr>
      <w:widowControl w:val="0"/>
      <w:spacing w:before="480" w:after="480" w:line="240" w:lineRule="auto"/>
      <w:ind w:left="851" w:hanging="851"/>
      <w:jc w:val="both"/>
    </w:pPr>
    <w:rPr>
      <w:rFonts w:eastAsia="Times New Roman" w:cs="Times New Roman"/>
      <w:b/>
      <w:sz w:val="28"/>
      <w:szCs w:val="20"/>
      <w:lang w:eastAsia="cs-CZ"/>
    </w:rPr>
  </w:style>
  <w:style w:type="paragraph" w:customStyle="1" w:styleId="Radanvrhusnesen">
    <w:name w:val="Rada návrh usnesení"/>
    <w:basedOn w:val="Radabodschze"/>
    <w:rsid w:val="00E31916"/>
    <w:rPr>
      <w:rFonts w:cs="Arial"/>
      <w:bCs/>
      <w:sz w:val="24"/>
      <w:szCs w:val="24"/>
      <w:u w:val="single"/>
    </w:rPr>
  </w:style>
  <w:style w:type="paragraph" w:customStyle="1" w:styleId="Tuntext">
    <w:name w:val="Tučný text"/>
    <w:basedOn w:val="Normln"/>
    <w:link w:val="TuntextChar3"/>
    <w:rsid w:val="00E31916"/>
    <w:pPr>
      <w:widowControl w:val="0"/>
      <w:spacing w:after="120" w:line="240" w:lineRule="auto"/>
      <w:jc w:val="both"/>
    </w:pPr>
    <w:rPr>
      <w:rFonts w:eastAsia="Times New Roman" w:cs="Times New Roman"/>
      <w:b/>
      <w:snapToGrid w:val="0"/>
      <w:szCs w:val="20"/>
      <w:lang w:eastAsia="cs-CZ"/>
    </w:rPr>
  </w:style>
  <w:style w:type="paragraph" w:customStyle="1" w:styleId="Radaslobodu">
    <w:name w:val="Rada číslo bodu"/>
    <w:basedOn w:val="Normln"/>
    <w:rsid w:val="00E31916"/>
    <w:pPr>
      <w:widowControl w:val="0"/>
      <w:spacing w:after="360" w:line="240" w:lineRule="auto"/>
      <w:jc w:val="right"/>
    </w:pPr>
    <w:rPr>
      <w:rFonts w:eastAsia="Times New Roman" w:cs="Times New Roman"/>
      <w:sz w:val="52"/>
      <w:szCs w:val="20"/>
      <w:lang w:eastAsia="cs-CZ"/>
    </w:rPr>
  </w:style>
  <w:style w:type="character" w:customStyle="1" w:styleId="Zkladnznak">
    <w:name w:val="Základní znak"/>
    <w:basedOn w:val="Standardnpsmoodstavce"/>
    <w:rsid w:val="00E31916"/>
    <w:rPr>
      <w:rFonts w:ascii="Arial" w:hAnsi="Arial"/>
      <w:dstrike w:val="0"/>
      <w:color w:val="auto"/>
      <w:sz w:val="24"/>
      <w:u w:val="none"/>
      <w:vertAlign w:val="baseline"/>
    </w:rPr>
  </w:style>
  <w:style w:type="paragraph" w:styleId="Zpat">
    <w:name w:val="footer"/>
    <w:basedOn w:val="Normln"/>
    <w:link w:val="ZpatChar"/>
    <w:rsid w:val="00E31916"/>
    <w:pPr>
      <w:tabs>
        <w:tab w:val="center" w:pos="4536"/>
        <w:tab w:val="right" w:pos="9072"/>
      </w:tabs>
    </w:pPr>
    <w:rPr>
      <w:i/>
      <w:sz w:val="20"/>
    </w:rPr>
  </w:style>
  <w:style w:type="character" w:customStyle="1" w:styleId="ZpatChar">
    <w:name w:val="Zápatí Char"/>
    <w:basedOn w:val="Standardnpsmoodstavce"/>
    <w:link w:val="Zpat"/>
    <w:rsid w:val="00E31916"/>
    <w:rPr>
      <w:rFonts w:ascii="Arial" w:hAnsi="Arial"/>
      <w:i/>
      <w:sz w:val="20"/>
    </w:rPr>
  </w:style>
  <w:style w:type="character" w:styleId="slostrnky">
    <w:name w:val="page number"/>
    <w:rsid w:val="00E31916"/>
    <w:rPr>
      <w:rFonts w:ascii="Arial" w:hAnsi="Arial"/>
      <w:dstrike w:val="0"/>
      <w:color w:val="auto"/>
      <w:sz w:val="20"/>
      <w:u w:val="none"/>
      <w:vertAlign w:val="baseline"/>
    </w:rPr>
  </w:style>
  <w:style w:type="character" w:customStyle="1" w:styleId="TuntextChar3">
    <w:name w:val="Tučný text Char3"/>
    <w:link w:val="Tuntext"/>
    <w:rsid w:val="00E31916"/>
    <w:rPr>
      <w:rFonts w:ascii="Arial" w:eastAsia="Times New Roman" w:hAnsi="Arial" w:cs="Times New Roman"/>
      <w:b/>
      <w:snapToGrid w:val="0"/>
      <w:sz w:val="24"/>
      <w:szCs w:val="20"/>
      <w:lang w:eastAsia="cs-CZ"/>
    </w:rPr>
  </w:style>
  <w:style w:type="character" w:customStyle="1" w:styleId="slo11textChar">
    <w:name w:val="Číslo1.1 text Char"/>
    <w:link w:val="slo11text"/>
    <w:rsid w:val="00E31916"/>
    <w:rPr>
      <w:rFonts w:ascii="Arial" w:eastAsia="Times New Roman" w:hAnsi="Arial" w:cs="Times New Roman"/>
      <w:sz w:val="24"/>
      <w:szCs w:val="20"/>
      <w:lang w:eastAsia="cs-CZ"/>
    </w:rPr>
  </w:style>
  <w:style w:type="character" w:customStyle="1" w:styleId="slo1textChar">
    <w:name w:val="Číslo1 text Char"/>
    <w:link w:val="slo1text"/>
    <w:rsid w:val="00E31916"/>
    <w:rPr>
      <w:rFonts w:ascii="Arial" w:eastAsia="Times New Roman" w:hAnsi="Arial" w:cs="Times New Roman"/>
      <w:sz w:val="24"/>
      <w:szCs w:val="20"/>
      <w:lang w:eastAsia="cs-CZ"/>
    </w:rPr>
  </w:style>
  <w:style w:type="character" w:customStyle="1" w:styleId="ZkladntextodsazendekChar">
    <w:name w:val="Základní text odsazený řádek Char"/>
    <w:link w:val="Zkladntextodsazendek"/>
    <w:rsid w:val="00E31916"/>
    <w:rPr>
      <w:rFonts w:ascii="Arial" w:eastAsia="Times New Roman" w:hAnsi="Arial" w:cs="Times New Roman"/>
      <w:sz w:val="24"/>
      <w:szCs w:val="20"/>
      <w:lang w:eastAsia="cs-CZ"/>
    </w:rPr>
  </w:style>
  <w:style w:type="paragraph" w:customStyle="1" w:styleId="Zastupitelstvonadpis1zasedn">
    <w:name w:val="Zastupitelstvo nadpis1 zasedání"/>
    <w:basedOn w:val="Normln"/>
    <w:rsid w:val="00E31916"/>
    <w:pPr>
      <w:widowControl w:val="0"/>
      <w:spacing w:before="960" w:after="240"/>
      <w:jc w:val="center"/>
    </w:pPr>
    <w:rPr>
      <w:b/>
      <w:sz w:val="36"/>
    </w:rPr>
  </w:style>
  <w:style w:type="paragraph" w:customStyle="1" w:styleId="Zastupitelstvonadpis2zasedn">
    <w:name w:val="Zastupitelstvo nadpis2 zasedání"/>
    <w:basedOn w:val="Normln"/>
    <w:rsid w:val="00E31916"/>
    <w:pPr>
      <w:widowControl w:val="0"/>
      <w:spacing w:before="240" w:after="600"/>
      <w:jc w:val="center"/>
    </w:pPr>
    <w:rPr>
      <w:b/>
      <w:sz w:val="36"/>
    </w:rPr>
  </w:style>
  <w:style w:type="paragraph" w:customStyle="1" w:styleId="Zastupitelstvopedkld">
    <w:name w:val="Zastupitelstvo předkládá"/>
    <w:basedOn w:val="Normln"/>
    <w:rsid w:val="00E31916"/>
    <w:pPr>
      <w:spacing w:after="240"/>
      <w:ind w:left="6238" w:hanging="1418"/>
    </w:pPr>
    <w:rPr>
      <w:rFonts w:cs="Arial"/>
    </w:rPr>
  </w:style>
  <w:style w:type="paragraph" w:customStyle="1" w:styleId="Zastupitelstvozpracoval1">
    <w:name w:val="Zastupitelstvo zpracoval1"/>
    <w:basedOn w:val="Normln"/>
    <w:rsid w:val="00E31916"/>
    <w:pPr>
      <w:ind w:left="6238" w:hanging="1418"/>
    </w:pPr>
    <w:rPr>
      <w:rFonts w:cs="Arial"/>
    </w:rPr>
  </w:style>
  <w:style w:type="paragraph" w:customStyle="1" w:styleId="Zastupitelstvozpracoval2">
    <w:name w:val="Zastupitelstvo zpracoval2"/>
    <w:basedOn w:val="Normln"/>
    <w:rsid w:val="00E31916"/>
    <w:pPr>
      <w:ind w:left="6237"/>
    </w:pPr>
  </w:style>
  <w:style w:type="character" w:customStyle="1" w:styleId="tsubjname">
    <w:name w:val="tsubjname"/>
    <w:rsid w:val="00E31916"/>
  </w:style>
  <w:style w:type="paragraph" w:styleId="Odstavecseseznamem">
    <w:name w:val="List Paragraph"/>
    <w:basedOn w:val="Normln"/>
    <w:uiPriority w:val="34"/>
    <w:qFormat/>
    <w:rsid w:val="00E31916"/>
    <w:pPr>
      <w:ind w:left="708"/>
    </w:pPr>
  </w:style>
  <w:style w:type="paragraph" w:customStyle="1" w:styleId="Default">
    <w:name w:val="Default"/>
    <w:rsid w:val="00E31916"/>
    <w:pPr>
      <w:autoSpaceDE w:val="0"/>
      <w:autoSpaceDN w:val="0"/>
      <w:adjustRightInd w:val="0"/>
      <w:spacing w:after="0" w:line="240" w:lineRule="auto"/>
    </w:pPr>
    <w:rPr>
      <w:rFonts w:ascii="Tahoma" w:eastAsia="Times New Roman" w:hAnsi="Tahoma" w:cs="Tahoma"/>
      <w:color w:val="000000"/>
      <w:sz w:val="24"/>
      <w:szCs w:val="24"/>
      <w:lang w:eastAsia="cs-CZ"/>
    </w:rPr>
  </w:style>
  <w:style w:type="paragraph" w:styleId="Textbubliny">
    <w:name w:val="Balloon Text"/>
    <w:basedOn w:val="Normln"/>
    <w:link w:val="TextbublinyChar"/>
    <w:uiPriority w:val="99"/>
    <w:semiHidden/>
    <w:unhideWhenUsed/>
    <w:rsid w:val="00264E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4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D6C63-D4DA-470C-AAA5-7083E797032E}">
  <ds:schemaRefs>
    <ds:schemaRef ds:uri="http://schemas.microsoft.com/sharepoint/v3/contenttype/forms"/>
  </ds:schemaRefs>
</ds:datastoreItem>
</file>

<file path=customXml/itemProps2.xml><?xml version="1.0" encoding="utf-8"?>
<ds:datastoreItem xmlns:ds="http://schemas.openxmlformats.org/officeDocument/2006/customXml" ds:itemID="{38537D23-CA48-4368-A3D9-D9642EEFB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6B002-94ED-4DFB-A2C1-1A6253AF74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3380</Words>
  <Characters>19945</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Olomoucky kraj</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 Ondřej</dc:creator>
  <cp:keywords/>
  <dc:description/>
  <cp:lastModifiedBy>Zajíčková Iva</cp:lastModifiedBy>
  <cp:revision>2</cp:revision>
  <cp:lastPrinted>2022-06-20T12:22:00Z</cp:lastPrinted>
  <dcterms:created xsi:type="dcterms:W3CDTF">2022-06-21T04:06:00Z</dcterms:created>
  <dcterms:modified xsi:type="dcterms:W3CDTF">2022-06-21T04:06:00Z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