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332611" w:rsidRDefault="00D77E16" w:rsidP="00BD5D47">
      <w:pPr>
        <w:pStyle w:val="Zastupitelstvonadpisusnesen"/>
        <w:spacing w:after="360"/>
      </w:pPr>
      <w:r w:rsidRPr="00332611">
        <w:t xml:space="preserve">USNESENÍ z </w:t>
      </w:r>
      <w:r w:rsidR="00981024" w:rsidRPr="00332611">
        <w:rPr>
          <w:lang w:val="en-US"/>
        </w:rPr>
        <w:t>54</w:t>
      </w:r>
      <w:r w:rsidR="00010DF0" w:rsidRPr="00332611">
        <w:t xml:space="preserve">. </w:t>
      </w:r>
      <w:r w:rsidR="00981024" w:rsidRPr="00332611">
        <w:t>schůze Rady</w:t>
      </w:r>
      <w:r w:rsidR="00010DF0" w:rsidRPr="00332611">
        <w:t xml:space="preserve"> Olomouckého kraje</w:t>
      </w:r>
      <w:r w:rsidR="001A7C3A" w:rsidRPr="00332611">
        <w:t xml:space="preserve"> </w:t>
      </w:r>
      <w:r w:rsidR="00981024" w:rsidRPr="00332611">
        <w:t>konané</w:t>
      </w:r>
      <w:r w:rsidRPr="00332611">
        <w:t xml:space="preserve"> dne </w:t>
      </w:r>
      <w:r w:rsidR="00981024" w:rsidRPr="00332611">
        <w:t>23. 5. 2022</w:t>
      </w:r>
    </w:p>
    <w:p w:rsidR="00D77E16" w:rsidRPr="00332611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981024">
        <w:tc>
          <w:tcPr>
            <w:tcW w:w="961" w:type="pct"/>
            <w:gridSpan w:val="2"/>
            <w:tcBorders>
              <w:bottom w:val="nil"/>
            </w:tcBorders>
          </w:tcPr>
          <w:p w:rsidR="00D77E16" w:rsidRPr="00332611" w:rsidRDefault="00981024" w:rsidP="00936585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332611" w:rsidRDefault="00981024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Program 54. schůze Rady Olomouckého kraje</w:t>
            </w:r>
          </w:p>
        </w:tc>
      </w:tr>
      <w:tr w:rsidR="00332611" w:rsidRPr="00332611" w:rsidTr="009810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332611" w:rsidRDefault="00981024" w:rsidP="00936585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9810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332611" w:rsidRDefault="00981024" w:rsidP="00E64619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332611" w:rsidRDefault="00981024" w:rsidP="008627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</w:t>
            </w:r>
            <w:r w:rsidR="008627BA" w:rsidRPr="00332611">
              <w:rPr>
                <w:rFonts w:cs="Arial"/>
                <w:szCs w:val="24"/>
              </w:rPr>
              <w:t>upravený</w:t>
            </w:r>
            <w:r w:rsidRPr="00332611">
              <w:rPr>
                <w:rFonts w:cs="Arial"/>
                <w:szCs w:val="24"/>
              </w:rPr>
              <w:t xml:space="preserve"> program 54. schůze Rady Olomouckého kraje konané dne 23. 5. 2022 dle přílohy č. 1 usnesení</w:t>
            </w:r>
          </w:p>
        </w:tc>
      </w:tr>
      <w:tr w:rsidR="00332611" w:rsidRPr="00332611" w:rsidTr="009810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332611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9810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332611" w:rsidRDefault="00D77E16" w:rsidP="00E64619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332611" w:rsidRDefault="00981024" w:rsidP="00E64619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332611" w:rsidTr="009810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332611" w:rsidRDefault="00D77E16" w:rsidP="00E64619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332611" w:rsidRDefault="00981024" w:rsidP="00E64619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1.1.</w:t>
            </w:r>
          </w:p>
        </w:tc>
      </w:tr>
    </w:tbl>
    <w:p w:rsidR="005F15E9" w:rsidRPr="00332611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3F6C56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3F6C56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3F6C56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Kontrola plnění usnesení Rady Olomouckého kraje</w:t>
            </w:r>
          </w:p>
        </w:tc>
      </w:tr>
      <w:tr w:rsidR="00332611" w:rsidRPr="00332611" w:rsidTr="003F6C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3F6C56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3F6C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3F6C5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3F6C56" w:rsidP="003F6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32611">
              <w:rPr>
                <w:rFonts w:cs="Arial"/>
                <w:szCs w:val="24"/>
              </w:rPr>
              <w:t xml:space="preserve"> zprávu o kontrole plnění usnesení Rady Olomouckého kraje</w:t>
            </w:r>
          </w:p>
        </w:tc>
      </w:tr>
      <w:tr w:rsidR="00332611" w:rsidRPr="00332611" w:rsidTr="003F6C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6C56" w:rsidRPr="00332611" w:rsidRDefault="003F6C5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6C56" w:rsidRPr="00332611" w:rsidRDefault="003F6C56" w:rsidP="003F6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prodlužuje</w:t>
            </w:r>
            <w:r w:rsidRPr="00332611">
              <w:rPr>
                <w:rFonts w:cs="Arial"/>
                <w:szCs w:val="24"/>
              </w:rPr>
              <w:t xml:space="preserve"> termín plnění usnesení dle přílohy č. 1 usnesení</w:t>
            </w:r>
          </w:p>
        </w:tc>
      </w:tr>
      <w:tr w:rsidR="00332611" w:rsidRPr="00332611" w:rsidTr="003F6C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6C56" w:rsidRPr="00332611" w:rsidRDefault="003F6C5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6C56" w:rsidRPr="00332611" w:rsidRDefault="003F6C56" w:rsidP="003F6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vypouští ze sledování</w:t>
            </w:r>
            <w:r w:rsidRPr="00332611">
              <w:rPr>
                <w:rFonts w:cs="Arial"/>
                <w:szCs w:val="24"/>
              </w:rPr>
              <w:t xml:space="preserve"> své usnesení č. UR/40/3/2022, bod 2, ze dne 10. 1. 2022, dle přílohy č. 1 usnesení</w:t>
            </w:r>
          </w:p>
        </w:tc>
      </w:tr>
      <w:tr w:rsidR="00332611" w:rsidRPr="00332611" w:rsidTr="003F6C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3F6C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3F6C5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81024" w:rsidRPr="00332611" w:rsidTr="003F6C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3F6C5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1.2.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0820F6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0820F6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0820F6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Zápisy z jednání komisí Rady Olomouckého kraje</w:t>
            </w:r>
          </w:p>
        </w:tc>
      </w:tr>
      <w:tr w:rsidR="00332611" w:rsidRPr="00332611" w:rsidTr="000820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0820F6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0820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0820F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0F6" w:rsidRPr="00332611" w:rsidRDefault="000820F6" w:rsidP="000820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32611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0820F6" w:rsidRPr="00332611" w:rsidRDefault="000820F6" w:rsidP="000820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a) zápis z 11. jednání Komise pro životní prostředí Rady Olomouckého kraje konaného dne 22. 3. 2022</w:t>
            </w:r>
          </w:p>
          <w:p w:rsidR="00981024" w:rsidRPr="00332611" w:rsidRDefault="000820F6" w:rsidP="000820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b) zápis z 9. jednání Komise pro prevenci kriminality a drogových závislostí Rady Olomouckého kraje konaného dne 27. 4. 2022</w:t>
            </w:r>
          </w:p>
        </w:tc>
      </w:tr>
      <w:tr w:rsidR="00332611" w:rsidRPr="00332611" w:rsidTr="000820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0820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0820F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předsedové komisí rady</w:t>
            </w:r>
          </w:p>
        </w:tc>
      </w:tr>
      <w:tr w:rsidR="00981024" w:rsidRPr="00332611" w:rsidTr="000820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0820F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1.3.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FD1678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FD1678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FD1678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Zápis z jednání komise Rady Olomouckého kraje – Komise pro majetkoprávní záležitosti</w:t>
            </w:r>
          </w:p>
        </w:tc>
      </w:tr>
      <w:tr w:rsidR="00332611" w:rsidRPr="00332611" w:rsidTr="00FD16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FD1678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FD16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FD167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FD1678" w:rsidP="00FD16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32611">
              <w:rPr>
                <w:rFonts w:cs="Arial"/>
                <w:szCs w:val="24"/>
              </w:rPr>
              <w:t xml:space="preserve"> usnesení z 8. jednání Komise pro majetkoprávní záležitosti Rady Olomouckého kraje konaného dne 26. 4. 2022</w:t>
            </w:r>
          </w:p>
        </w:tc>
      </w:tr>
      <w:tr w:rsidR="00332611" w:rsidRPr="00332611" w:rsidTr="00FD16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FD16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FD167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předseda komise rady</w:t>
            </w:r>
          </w:p>
        </w:tc>
      </w:tr>
      <w:tr w:rsidR="00981024" w:rsidRPr="00332611" w:rsidTr="00FD16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FD167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1.3.1.</w:t>
            </w:r>
          </w:p>
        </w:tc>
      </w:tr>
    </w:tbl>
    <w:p w:rsidR="00981024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P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197B43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197B43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lastRenderedPageBreak/>
              <w:t>UR/54/5/2022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197B43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Redakční rada měsíčníku Olomoucký kraj – změna ve složení</w:t>
            </w:r>
          </w:p>
        </w:tc>
      </w:tr>
      <w:tr w:rsidR="00332611" w:rsidRPr="00332611" w:rsidTr="00197B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197B43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197B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197B43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B43" w:rsidRPr="00332611" w:rsidRDefault="00197B43" w:rsidP="00197B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s účinností od 23. 5. 2022 složení redakční rady měsíčníku Olomoucký kraj v podobě:</w:t>
            </w:r>
          </w:p>
          <w:p w:rsidR="00197B43" w:rsidRPr="00332611" w:rsidRDefault="00197B43" w:rsidP="00197B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197B43" w:rsidRPr="00332611" w:rsidRDefault="00197B43" w:rsidP="00197B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Mgr. Radek Palaščák (předseda)</w:t>
            </w:r>
          </w:p>
          <w:p w:rsidR="00197B43" w:rsidRPr="00332611" w:rsidRDefault="00197B43" w:rsidP="00197B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Mgr. Ivo Slavotínek, 1. náměstek hejtmana (člen)</w:t>
            </w:r>
          </w:p>
          <w:p w:rsidR="00197B43" w:rsidRPr="00332611" w:rsidRDefault="00197B43" w:rsidP="00197B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Mgr. Dalibor Horák, 2. náměstek hejtmana (člen)</w:t>
            </w:r>
          </w:p>
          <w:p w:rsidR="00197B43" w:rsidRPr="00332611" w:rsidRDefault="00197B43" w:rsidP="00197B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Ing. Luděk Niče, vedoucí odboru kancelář hejtmana (člen)</w:t>
            </w:r>
          </w:p>
          <w:p w:rsidR="00197B43" w:rsidRPr="00332611" w:rsidRDefault="00197B43" w:rsidP="00197B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Bc. Eva Knajblová, vedoucí oddělení TPR (člen)</w:t>
            </w:r>
          </w:p>
          <w:p w:rsidR="00197B43" w:rsidRPr="00332611" w:rsidRDefault="00197B43" w:rsidP="00197B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Jaroslav Kropáč (člen)</w:t>
            </w:r>
          </w:p>
          <w:p w:rsidR="00197B43" w:rsidRPr="00332611" w:rsidRDefault="00197B43" w:rsidP="00197B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Bc. Petra Pášová, referent mediální komunikace, odd. TPR (člen)</w:t>
            </w:r>
          </w:p>
          <w:p w:rsidR="00981024" w:rsidRPr="00332611" w:rsidRDefault="00197B43" w:rsidP="00197B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Mgr. Juraj Aláč, zástupce Regionálního vydavatelství (člen)</w:t>
            </w:r>
          </w:p>
        </w:tc>
      </w:tr>
      <w:tr w:rsidR="00332611" w:rsidRPr="00332611" w:rsidTr="00197B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197B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197B43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81024" w:rsidRPr="00332611" w:rsidTr="00197B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197B43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1.4.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7F7BFE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7F7BFE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7F7BFE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Zápis ze zasedání výboru Zastupitelstva Olomouckého kraje – Kontrolní výbor</w:t>
            </w:r>
          </w:p>
        </w:tc>
      </w:tr>
      <w:tr w:rsidR="00332611" w:rsidRPr="00332611" w:rsidTr="007F7B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7F7BFE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7F7B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7F7BF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7F7BFE" w:rsidP="007F7B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32611">
              <w:rPr>
                <w:rFonts w:cs="Arial"/>
                <w:szCs w:val="24"/>
              </w:rPr>
              <w:t xml:space="preserve"> zápis z 8. zasedání Kontrolního výboru Zastupitelstva Olomouckého kraje, předkládaný předsedou výboru</w:t>
            </w:r>
          </w:p>
        </w:tc>
      </w:tr>
      <w:tr w:rsidR="00332611" w:rsidRPr="00332611" w:rsidTr="007F7B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BFE" w:rsidRPr="00332611" w:rsidRDefault="007F7BF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BFE" w:rsidRPr="00332611" w:rsidRDefault="007F7BFE" w:rsidP="007F7B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administrativně zajistit předložení zápisu dle bodu 1 usnesení na zasedání Zastupitelstva Olomouckého kraje</w:t>
            </w:r>
          </w:p>
        </w:tc>
      </w:tr>
      <w:tr w:rsidR="00332611" w:rsidRPr="00332611" w:rsidTr="007F7B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BFE" w:rsidRPr="00332611" w:rsidRDefault="007F7BFE" w:rsidP="007F7BFE">
            <w:r w:rsidRPr="00332611">
              <w:t>Odpovídá: Ing. Lubomír Baláš, ředitel</w:t>
            </w:r>
          </w:p>
          <w:p w:rsidR="007F7BFE" w:rsidRPr="00332611" w:rsidRDefault="007F7BFE" w:rsidP="007F7BFE">
            <w:r w:rsidRPr="00332611">
              <w:t>Realizuje: Ing. Luděk Niče, vedoucí odboru kancelář hejtmana</w:t>
            </w:r>
          </w:p>
          <w:p w:rsidR="007F7BFE" w:rsidRPr="00332611" w:rsidRDefault="007F7BFE" w:rsidP="007F7BFE">
            <w:r w:rsidRPr="00332611">
              <w:t>Termín: ZOK 27. 6. 2022</w:t>
            </w:r>
          </w:p>
        </w:tc>
      </w:tr>
      <w:tr w:rsidR="00332611" w:rsidRPr="00332611" w:rsidTr="007F7B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BFE" w:rsidRPr="00332611" w:rsidRDefault="007F7BF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BFE" w:rsidRPr="00332611" w:rsidRDefault="007F7BFE" w:rsidP="007F7B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vzít na vědomí zápis ze zasedání Kontrolního výboru Zastupitelstva Olomouckého kraje</w:t>
            </w:r>
          </w:p>
        </w:tc>
      </w:tr>
      <w:tr w:rsidR="00332611" w:rsidRPr="00332611" w:rsidTr="007F7B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7F7B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7F7BF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předseda výboru zastupitelstva</w:t>
            </w:r>
          </w:p>
        </w:tc>
      </w:tr>
      <w:tr w:rsidR="00981024" w:rsidRPr="00332611" w:rsidTr="007F7B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7F7BF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1.5.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1B4F0A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1B4F0A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1B4F0A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Návrh obecných úprav dotačních programů pro rok 2023</w:t>
            </w:r>
          </w:p>
        </w:tc>
      </w:tr>
      <w:tr w:rsidR="00332611" w:rsidRPr="00332611" w:rsidTr="001B4F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1B4F0A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1B4F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1B4F0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1B4F0A" w:rsidP="001B4F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navrženou úpravou znění Vzorových pravidel dotačního programu Olomouckého kraje dle přílohy č. 1 usnesení</w:t>
            </w:r>
          </w:p>
        </w:tc>
      </w:tr>
      <w:tr w:rsidR="00332611" w:rsidRPr="00332611" w:rsidTr="001B4F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1B4F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zpracovat návrh znění Vzorových pravidel dotačního programu Olomouckého kraje pro r. 2023</w:t>
            </w:r>
          </w:p>
        </w:tc>
      </w:tr>
      <w:tr w:rsidR="00332611" w:rsidRPr="00332611" w:rsidTr="001B4F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683109">
            <w:pPr>
              <w:jc w:val="both"/>
            </w:pPr>
            <w:r w:rsidRPr="00332611">
              <w:t>Odpovídá: Ing. Lubomír Baláš, ředitel</w:t>
            </w:r>
          </w:p>
          <w:p w:rsidR="001B4F0A" w:rsidRPr="00332611" w:rsidRDefault="001B4F0A" w:rsidP="00683109">
            <w:pPr>
              <w:jc w:val="both"/>
            </w:pPr>
            <w:r w:rsidRPr="00332611">
              <w:t xml:space="preserve">Realizuje: Ing. Svatava Špalková, vedoucí odboru kancelář ředitele, Ing. Luděk Niče, vedoucí odboru kancelář hejtmana, Mgr. Olga Fidrová, MBA, vedoucí odboru </w:t>
            </w:r>
            <w:r w:rsidRPr="00332611">
              <w:lastRenderedPageBreak/>
              <w:t>ekonomického, Mgr. Hana Kamasová, vedoucí odboru majetkového, právního a</w:t>
            </w:r>
            <w:r w:rsidR="00683109" w:rsidRPr="00332611">
              <w:t> </w:t>
            </w:r>
            <w:r w:rsidRPr="00332611">
              <w:t>správních činností, Mgr. Bc. Zuzana Punčochářová, vedoucí odboru kontroly</w:t>
            </w:r>
          </w:p>
          <w:p w:rsidR="001B4F0A" w:rsidRPr="00332611" w:rsidRDefault="001B4F0A" w:rsidP="00683109">
            <w:pPr>
              <w:jc w:val="both"/>
            </w:pPr>
            <w:r w:rsidRPr="00332611">
              <w:t>Termín: 6. 6. 2022</w:t>
            </w:r>
          </w:p>
        </w:tc>
      </w:tr>
      <w:tr w:rsidR="00332611" w:rsidRPr="00332611" w:rsidTr="001B4F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1B4F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Radě Olomouckého kraje návrh znění Vzorových pravidel dotačního programu Olomouckého kraje pro r. 2023</w:t>
            </w:r>
          </w:p>
        </w:tc>
      </w:tr>
      <w:tr w:rsidR="00332611" w:rsidRPr="00332611" w:rsidTr="001B4F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683109">
            <w:pPr>
              <w:jc w:val="both"/>
            </w:pPr>
            <w:r w:rsidRPr="00332611">
              <w:t>Odpovídá: Ing. Josef Suchánek, hejtman Olomouckého kraje, Ing. Michal Obrusník, člen rady</w:t>
            </w:r>
          </w:p>
          <w:p w:rsidR="001B4F0A" w:rsidRPr="00332611" w:rsidRDefault="001B4F0A" w:rsidP="00683109">
            <w:pPr>
              <w:jc w:val="both"/>
            </w:pPr>
            <w:r w:rsidRPr="00332611">
              <w:t>Realizuje: Ing. Luděk Niče, vedoucí odboru kancelář hejtmana</w:t>
            </w:r>
          </w:p>
          <w:p w:rsidR="001B4F0A" w:rsidRPr="00332611" w:rsidRDefault="001B4F0A" w:rsidP="00683109">
            <w:pPr>
              <w:jc w:val="both"/>
            </w:pPr>
            <w:r w:rsidRPr="00332611">
              <w:t>Termín: 20. 6. 2022</w:t>
            </w:r>
          </w:p>
        </w:tc>
      </w:tr>
      <w:tr w:rsidR="00332611" w:rsidRPr="00332611" w:rsidTr="001B4F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1B4F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postupovat př</w:t>
            </w:r>
            <w:r w:rsidR="00683109" w:rsidRPr="00332611">
              <w:rPr>
                <w:rFonts w:cs="Arial"/>
                <w:szCs w:val="24"/>
              </w:rPr>
              <w:t>i přípravě dotačních programů k </w:t>
            </w:r>
            <w:r w:rsidRPr="00332611">
              <w:rPr>
                <w:rFonts w:cs="Arial"/>
                <w:szCs w:val="24"/>
              </w:rPr>
              <w:t xml:space="preserve">vyhlášení dle </w:t>
            </w:r>
            <w:r w:rsidR="00F02F3F" w:rsidRPr="00332611">
              <w:rPr>
                <w:rFonts w:cs="Arial"/>
                <w:szCs w:val="24"/>
              </w:rPr>
              <w:t xml:space="preserve">upraveného </w:t>
            </w:r>
            <w:r w:rsidRPr="00332611">
              <w:rPr>
                <w:rFonts w:cs="Arial"/>
                <w:szCs w:val="24"/>
              </w:rPr>
              <w:t>harmonogramu v příloze č. 2 usnesení</w:t>
            </w:r>
          </w:p>
        </w:tc>
      </w:tr>
      <w:tr w:rsidR="00332611" w:rsidRPr="00332611" w:rsidTr="001B4F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1B4F0A">
            <w:r w:rsidRPr="00332611">
              <w:t>Odpovídá: Ing. Lubomír Baláš, ředitel</w:t>
            </w:r>
          </w:p>
          <w:p w:rsidR="001B4F0A" w:rsidRPr="00332611" w:rsidRDefault="001B4F0A" w:rsidP="001B4F0A">
            <w:r w:rsidRPr="00332611">
              <w:t>Realizuje: vedoucí administrujících odborů</w:t>
            </w:r>
          </w:p>
          <w:p w:rsidR="001B4F0A" w:rsidRPr="00332611" w:rsidRDefault="001B4F0A" w:rsidP="001B4F0A">
            <w:r w:rsidRPr="00332611">
              <w:t>Termín: průběžně</w:t>
            </w:r>
          </w:p>
        </w:tc>
      </w:tr>
      <w:tr w:rsidR="00332611" w:rsidRPr="00332611" w:rsidTr="001B4F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1B4F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připravit ve spolupráci s garanty dotačních oblastí seznam předpokládaných dotačních programů Olomouckého kraje pro rok 2023 v jednotlivých dotačních oblastech</w:t>
            </w:r>
          </w:p>
        </w:tc>
      </w:tr>
      <w:tr w:rsidR="00332611" w:rsidRPr="00332611" w:rsidTr="001B4F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1B4F0A">
            <w:r w:rsidRPr="00332611">
              <w:t>Odpovídá: Ing. Lubomír Baláš, ředitel</w:t>
            </w:r>
          </w:p>
          <w:p w:rsidR="001B4F0A" w:rsidRPr="00332611" w:rsidRDefault="001B4F0A" w:rsidP="001B4F0A">
            <w:r w:rsidRPr="00332611">
              <w:t>Realizuje: vedoucí administrujících odborů</w:t>
            </w:r>
          </w:p>
          <w:p w:rsidR="001B4F0A" w:rsidRPr="00332611" w:rsidRDefault="001B4F0A" w:rsidP="001B4F0A">
            <w:r w:rsidRPr="00332611">
              <w:t>Termín: 25. 7. 2022</w:t>
            </w:r>
          </w:p>
        </w:tc>
      </w:tr>
      <w:tr w:rsidR="00332611" w:rsidRPr="00332611" w:rsidTr="001B4F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1B4F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zajistit technické změny podkladů předkládaných orgánům kraje v rámci vyhodnocení dotačních programů dle přílohy č. 1 usnesení</w:t>
            </w:r>
          </w:p>
        </w:tc>
      </w:tr>
      <w:tr w:rsidR="00332611" w:rsidRPr="00332611" w:rsidTr="001B4F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4F0A" w:rsidRPr="00332611" w:rsidRDefault="001B4F0A" w:rsidP="00683109">
            <w:pPr>
              <w:jc w:val="both"/>
            </w:pPr>
            <w:r w:rsidRPr="00332611">
              <w:t>Odpovídá: Ing. Lubomír Baláš, ředitel</w:t>
            </w:r>
          </w:p>
          <w:p w:rsidR="001B4F0A" w:rsidRPr="00332611" w:rsidRDefault="001B4F0A" w:rsidP="00683109">
            <w:pPr>
              <w:jc w:val="both"/>
            </w:pPr>
            <w:r w:rsidRPr="00332611">
              <w:t>Realizuje: Mgr. Jiří Šafránek, vedoucí odboru informačních technologií, Mgr. Olga Fidrová, MBA, vedoucí odboru ekonomického</w:t>
            </w:r>
          </w:p>
          <w:p w:rsidR="001B4F0A" w:rsidRPr="00332611" w:rsidRDefault="001B4F0A" w:rsidP="00683109">
            <w:pPr>
              <w:jc w:val="both"/>
            </w:pPr>
            <w:r w:rsidRPr="00332611">
              <w:t>Termín: 5. 12. 2022</w:t>
            </w:r>
          </w:p>
        </w:tc>
      </w:tr>
      <w:tr w:rsidR="00332611" w:rsidRPr="00332611" w:rsidTr="001B4F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1B4F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683109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1B4F0A" w:rsidP="00683109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Josef Suchánek, hejtman Olomouckého kraje; Ing. Michal Obrusník, člen rady</w:t>
            </w:r>
          </w:p>
        </w:tc>
      </w:tr>
      <w:tr w:rsidR="00981024" w:rsidRPr="00332611" w:rsidTr="001B4F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1B4F0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1.6.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8F5860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8F5860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8F5860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Dotační program 12_01 Progra</w:t>
            </w:r>
            <w:r w:rsidR="00332611">
              <w:rPr>
                <w:b/>
                <w:bCs w:val="0"/>
              </w:rPr>
              <w:t>m na podporu cestovního ruchu a </w:t>
            </w:r>
            <w:r w:rsidRPr="00332611">
              <w:rPr>
                <w:b/>
                <w:bCs w:val="0"/>
              </w:rPr>
              <w:t xml:space="preserve">zahraničních vztahů – vyhodnocení  dotačního titulu č. 4 – revokace </w:t>
            </w:r>
          </w:p>
        </w:tc>
      </w:tr>
      <w:tr w:rsidR="00332611" w:rsidRPr="00332611" w:rsidTr="008F58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8F5860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8F58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8F5860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Default="008F5860" w:rsidP="008F58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revokuje</w:t>
            </w:r>
            <w:r w:rsidRPr="00332611">
              <w:rPr>
                <w:rFonts w:cs="Arial"/>
                <w:szCs w:val="24"/>
              </w:rPr>
              <w:t xml:space="preserve"> své usnesení č. UR/49/6/2022 ze dne 4. 4. 2022 s názvem „Dotační program 12_01 Program na podporu cestovního ruchu a za</w:t>
            </w:r>
            <w:r w:rsidR="00683109" w:rsidRPr="00332611">
              <w:rPr>
                <w:rFonts w:cs="Arial"/>
                <w:szCs w:val="24"/>
              </w:rPr>
              <w:t>hraničních vztahů – vyhodnocení</w:t>
            </w:r>
            <w:r w:rsidRPr="00332611">
              <w:rPr>
                <w:rFonts w:cs="Arial"/>
                <w:szCs w:val="24"/>
              </w:rPr>
              <w:t xml:space="preserve"> dotačního titulu č. 4“, v bodě 2</w:t>
            </w:r>
            <w:r w:rsidR="00683109" w:rsidRPr="00332611">
              <w:rPr>
                <w:rFonts w:cs="Arial"/>
                <w:szCs w:val="24"/>
              </w:rPr>
              <w:t xml:space="preserve"> a 3 usnesení, část přílohy č. </w:t>
            </w:r>
            <w:r w:rsidRPr="00332611">
              <w:rPr>
                <w:rFonts w:cs="Arial"/>
                <w:szCs w:val="24"/>
              </w:rPr>
              <w:t>1 usnesení, a to v části příjemce č. 12 Rych</w:t>
            </w:r>
            <w:r w:rsidR="00683109" w:rsidRPr="00332611">
              <w:rPr>
                <w:rFonts w:cs="Arial"/>
                <w:szCs w:val="24"/>
              </w:rPr>
              <w:t>lebské stezky z. s., IČO: </w:t>
            </w:r>
            <w:r w:rsidRPr="00332611">
              <w:rPr>
                <w:rFonts w:cs="Arial"/>
                <w:szCs w:val="24"/>
              </w:rPr>
              <w:t>26559765 – účel použití dotace na mzdov</w:t>
            </w:r>
            <w:r w:rsidR="00683109" w:rsidRPr="00332611">
              <w:rPr>
                <w:rFonts w:cs="Arial"/>
                <w:szCs w:val="24"/>
              </w:rPr>
              <w:t>é výdaje, dle důvodové zprávy a </w:t>
            </w:r>
            <w:r w:rsidRPr="00332611">
              <w:rPr>
                <w:rFonts w:cs="Arial"/>
                <w:szCs w:val="24"/>
              </w:rPr>
              <w:t>přílohy č. 1 usnesení</w:t>
            </w:r>
          </w:p>
          <w:p w:rsidR="00332611" w:rsidRDefault="00332611" w:rsidP="008F58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32611" w:rsidRPr="00332611" w:rsidRDefault="00332611" w:rsidP="008F58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32611" w:rsidRPr="00332611" w:rsidTr="008F58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860" w:rsidRPr="00332611" w:rsidRDefault="008F5860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860" w:rsidRPr="00332611" w:rsidRDefault="008F5860" w:rsidP="008F58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materiál dle bodu 1 usnesení Zastupitelstvu Olomouckého kraje k projednání</w:t>
            </w:r>
          </w:p>
        </w:tc>
      </w:tr>
      <w:tr w:rsidR="00332611" w:rsidRPr="00332611" w:rsidTr="008F58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860" w:rsidRPr="00332611" w:rsidRDefault="008F5860" w:rsidP="00683109">
            <w:pPr>
              <w:jc w:val="both"/>
            </w:pPr>
            <w:r w:rsidRPr="00332611">
              <w:t>Odpovídá: Ing. Bc. Milada Sokolová, uvolněná členka zastupitelstva pro oblast vnějších vztahů a cestovního ruchu</w:t>
            </w:r>
          </w:p>
          <w:p w:rsidR="008F5860" w:rsidRPr="00332611" w:rsidRDefault="008F5860" w:rsidP="00683109">
            <w:pPr>
              <w:jc w:val="both"/>
            </w:pPr>
            <w:r w:rsidRPr="00332611">
              <w:t>Realizuje: Ing. Luděk Niče, vedoucí odboru kancelář hejtmana</w:t>
            </w:r>
          </w:p>
          <w:p w:rsidR="008F5860" w:rsidRPr="00332611" w:rsidRDefault="008F5860" w:rsidP="00683109">
            <w:pPr>
              <w:jc w:val="both"/>
            </w:pPr>
            <w:r w:rsidRPr="00332611">
              <w:t>Termín: ZOK 27. 6. 2022</w:t>
            </w:r>
          </w:p>
        </w:tc>
      </w:tr>
      <w:tr w:rsidR="00332611" w:rsidRPr="00332611" w:rsidTr="008F58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860" w:rsidRPr="00332611" w:rsidRDefault="008F5860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5860" w:rsidRPr="00332611" w:rsidRDefault="008F5860" w:rsidP="008F58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revokovat své usnesení č. UZ/9/63/2022 ze dne 11. 4. 2022 s názvem „Dotační program 12_01 Program na podporu cestovního ruchu a za</w:t>
            </w:r>
            <w:r w:rsidR="00683109" w:rsidRPr="00332611">
              <w:rPr>
                <w:rFonts w:cs="Arial"/>
                <w:szCs w:val="24"/>
              </w:rPr>
              <w:t>hraničních vztahů – vyhodnocení</w:t>
            </w:r>
            <w:r w:rsidRPr="00332611">
              <w:rPr>
                <w:rFonts w:cs="Arial"/>
                <w:szCs w:val="24"/>
              </w:rPr>
              <w:t xml:space="preserve"> dotačního titulu č. 4“, v bodě 2</w:t>
            </w:r>
            <w:r w:rsidR="00683109" w:rsidRPr="00332611">
              <w:rPr>
                <w:rFonts w:cs="Arial"/>
                <w:szCs w:val="24"/>
              </w:rPr>
              <w:t xml:space="preserve"> a 3 usnesení, část přílohy č. </w:t>
            </w:r>
            <w:r w:rsidRPr="00332611">
              <w:rPr>
                <w:rFonts w:cs="Arial"/>
                <w:szCs w:val="24"/>
              </w:rPr>
              <w:t>1 usnesení, a to v části příjemce č. 12 Rychlebské stezky z. s., IČO: 26559765 – účel použití dotace na mzdové výdaje, dle důvodové zprávy a přílohy č. 1 usnesení</w:t>
            </w:r>
            <w:r w:rsidR="00C21012" w:rsidRPr="00332611">
              <w:rPr>
                <w:rFonts w:cs="Arial"/>
                <w:szCs w:val="24"/>
              </w:rPr>
              <w:t xml:space="preserve"> a rozhodnout o uzavření veřejnoprávní smlouvy o poskytnutí dotace ve znění dle přílohy č. 1 usnesení</w:t>
            </w:r>
          </w:p>
        </w:tc>
      </w:tr>
      <w:tr w:rsidR="00332611" w:rsidRPr="00332611" w:rsidTr="008F58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8F58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683109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8F5860" w:rsidP="00683109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981024" w:rsidRPr="00332611" w:rsidTr="008F58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8F5860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2.1.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BC5081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BC5081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BC5081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 xml:space="preserve">Poskytnutí finančního daru z rozpočtu Olomouckého kraje Střední Morava – Sdružení cestovního ruchu a Jeseníky – Sdružení cestovního ruchu </w:t>
            </w:r>
          </w:p>
        </w:tc>
      </w:tr>
      <w:tr w:rsidR="00332611" w:rsidRPr="00332611" w:rsidTr="00BC50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BC5081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BC50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BC508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BC5081" w:rsidP="00BC50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poskytnutím finančního daru Střední Morava – Sdružení cestovního ruchu se sídlem Horní námě</w:t>
            </w:r>
            <w:r w:rsidR="00683109" w:rsidRPr="00332611">
              <w:rPr>
                <w:rFonts w:cs="Arial"/>
                <w:szCs w:val="24"/>
              </w:rPr>
              <w:t>stí 367/5, 779 00 Olomouc, IČO: </w:t>
            </w:r>
            <w:r w:rsidRPr="00332611">
              <w:rPr>
                <w:rFonts w:cs="Arial"/>
                <w:szCs w:val="24"/>
              </w:rPr>
              <w:t>75087057, ve výši 1 000 000 Kč a Jeseníky – Sdružení cestovního ruchu se sídlem Palackého 1341/2, 790 01 Jesení</w:t>
            </w:r>
            <w:r w:rsidR="00683109" w:rsidRPr="00332611">
              <w:rPr>
                <w:rFonts w:cs="Arial"/>
                <w:szCs w:val="24"/>
              </w:rPr>
              <w:t>k, IČO: 68923244, ve výši 1 000</w:t>
            </w:r>
            <w:r w:rsidR="00332611">
              <w:rPr>
                <w:rFonts w:cs="Arial"/>
                <w:szCs w:val="24"/>
              </w:rPr>
              <w:t> 000 </w:t>
            </w:r>
            <w:r w:rsidRPr="00332611">
              <w:rPr>
                <w:rFonts w:cs="Arial"/>
                <w:szCs w:val="24"/>
              </w:rPr>
              <w:t>Kč</w:t>
            </w:r>
          </w:p>
        </w:tc>
      </w:tr>
      <w:tr w:rsidR="00332611" w:rsidRPr="00332611" w:rsidTr="00BC50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081" w:rsidRPr="00332611" w:rsidRDefault="00BC508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081" w:rsidRPr="00332611" w:rsidRDefault="00BC5081" w:rsidP="00BC50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uzavřením darovací smlouvy se Střední Morava – Sdružení cestovního ruchu se sídlem Horní námě</w:t>
            </w:r>
            <w:r w:rsidR="00683109" w:rsidRPr="00332611">
              <w:rPr>
                <w:rFonts w:cs="Arial"/>
                <w:szCs w:val="24"/>
              </w:rPr>
              <w:t>stí 367/5, 779 00 Olomouc, IČO: </w:t>
            </w:r>
            <w:r w:rsidRPr="00332611">
              <w:rPr>
                <w:rFonts w:cs="Arial"/>
                <w:szCs w:val="24"/>
              </w:rPr>
              <w:t xml:space="preserve">75087057, a Jeseníky – Sdružení cestovního ruchu se sídlem Palackého 1341/2, 790 01 Jeseník, IČO: 68923244, dle předloženého návrhu uvedeného </w:t>
            </w:r>
            <w:r w:rsidR="00332611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t>v přílohách č. 1–2, které jsou nedílnou součástí tohoto usnesení</w:t>
            </w:r>
          </w:p>
        </w:tc>
      </w:tr>
      <w:tr w:rsidR="00332611" w:rsidRPr="00332611" w:rsidTr="00BC50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081" w:rsidRPr="00332611" w:rsidRDefault="00BC508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081" w:rsidRPr="00332611" w:rsidRDefault="00BC5081" w:rsidP="00BC50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materiál „Poskytnutí finančního daru z rozpočtu Olomouckého kraje Střední Morava – Sdružení cestovního ruchu a Jeseníky – Sdružení cestovního ruchu“ na zasedání Zastupitelstva Olomouckého kraje</w:t>
            </w:r>
          </w:p>
        </w:tc>
      </w:tr>
      <w:tr w:rsidR="00332611" w:rsidRPr="00332611" w:rsidTr="00BC50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081" w:rsidRPr="00332611" w:rsidRDefault="00BC5081" w:rsidP="00683109">
            <w:pPr>
              <w:jc w:val="both"/>
            </w:pPr>
            <w:r w:rsidRPr="00332611">
              <w:t>Odpovídá: Ing. Bc. Milada Sokolová, uvolněná členka zastupitelstva pro oblast vnějších vztahů a cestovního ruchu</w:t>
            </w:r>
          </w:p>
          <w:p w:rsidR="00BC5081" w:rsidRPr="00332611" w:rsidRDefault="00BC5081" w:rsidP="00683109">
            <w:pPr>
              <w:jc w:val="both"/>
            </w:pPr>
            <w:r w:rsidRPr="00332611">
              <w:t>Realizuje: Ing. Luděk Niče, vedoucí odboru kancelář hejtmana</w:t>
            </w:r>
          </w:p>
          <w:p w:rsidR="00BC5081" w:rsidRPr="00332611" w:rsidRDefault="00BC5081" w:rsidP="00683109">
            <w:pPr>
              <w:jc w:val="both"/>
            </w:pPr>
            <w:r w:rsidRPr="00332611">
              <w:t>Termín: ZOK 27. 6. 2022</w:t>
            </w:r>
          </w:p>
        </w:tc>
      </w:tr>
      <w:tr w:rsidR="00332611" w:rsidRPr="00332611" w:rsidTr="00BC50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081" w:rsidRPr="00332611" w:rsidRDefault="00BC508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5081" w:rsidRPr="00332611" w:rsidRDefault="00BC5081" w:rsidP="00BC50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rozhodnout o poskytnutí finančního daru dle</w:t>
            </w:r>
            <w:r w:rsidR="00683109" w:rsidRPr="00332611">
              <w:rPr>
                <w:rFonts w:cs="Arial"/>
                <w:szCs w:val="24"/>
              </w:rPr>
              <w:t xml:space="preserve"> bodu 1 usnesení a rozhodnout o </w:t>
            </w:r>
            <w:r w:rsidRPr="00332611">
              <w:rPr>
                <w:rFonts w:cs="Arial"/>
                <w:szCs w:val="24"/>
              </w:rPr>
              <w:t>uzavření darovacích smluv, dle bodu 2 usnesení a dle předloženého návrhu uvedeného v přílohách č. 1–2 usnesení</w:t>
            </w:r>
          </w:p>
        </w:tc>
      </w:tr>
      <w:tr w:rsidR="00332611" w:rsidRPr="00332611" w:rsidTr="00BC50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BC50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683109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BC5081" w:rsidP="00683109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981024" w:rsidRPr="00332611" w:rsidTr="00BC50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BC508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2.2.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8D410A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8D410A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UR/54/10/2022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8D410A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 xml:space="preserve">Žádosti o poskytnutí individuální dotace v oblasti cestovního ruchu a vnějších vztahů </w:t>
            </w:r>
          </w:p>
        </w:tc>
      </w:tr>
      <w:tr w:rsidR="00332611" w:rsidRPr="00332611" w:rsidTr="008D41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8D410A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8D4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8D410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8D410A" w:rsidP="008D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332611">
              <w:rPr>
                <w:rFonts w:cs="Arial"/>
                <w:szCs w:val="24"/>
              </w:rPr>
              <w:t xml:space="preserve"> </w:t>
            </w:r>
            <w:r w:rsidR="00683109" w:rsidRPr="00332611">
              <w:rPr>
                <w:rFonts w:cs="Arial"/>
                <w:szCs w:val="24"/>
              </w:rPr>
              <w:t>žadatele č. 8 –</w:t>
            </w:r>
            <w:r w:rsidRPr="00332611">
              <w:rPr>
                <w:rFonts w:cs="Arial"/>
                <w:szCs w:val="24"/>
              </w:rPr>
              <w:t xml:space="preserve"> Klub vojenské historie Otaslavice, z.s., se sídlem Ot</w:t>
            </w:r>
            <w:r w:rsidR="00683109" w:rsidRPr="00332611">
              <w:rPr>
                <w:rFonts w:cs="Arial"/>
                <w:szCs w:val="24"/>
              </w:rPr>
              <w:t>aslavice 393, 798 06 Otaslavice</w:t>
            </w:r>
            <w:r w:rsidRPr="00332611">
              <w:rPr>
                <w:rFonts w:cs="Arial"/>
                <w:szCs w:val="24"/>
              </w:rPr>
              <w:t>, IČO: 06627684</w:t>
            </w:r>
            <w:r w:rsidR="00683109" w:rsidRPr="00332611">
              <w:rPr>
                <w:rFonts w:cs="Arial"/>
                <w:szCs w:val="24"/>
              </w:rPr>
              <w:t>,</w:t>
            </w:r>
            <w:r w:rsidRPr="00332611">
              <w:rPr>
                <w:rFonts w:cs="Arial"/>
                <w:szCs w:val="24"/>
              </w:rPr>
              <w:t xml:space="preserve"> na projekt POCTA ČESKÉMU ČTYŘLÍSTKU</w:t>
            </w:r>
            <w:r w:rsidR="0024414E" w:rsidRPr="00332611">
              <w:rPr>
                <w:rFonts w:cs="Arial"/>
                <w:szCs w:val="24"/>
              </w:rPr>
              <w:t>, dle přílohy usnesení č. 1 a s </w:t>
            </w:r>
            <w:r w:rsidRPr="00332611">
              <w:rPr>
                <w:rFonts w:cs="Arial"/>
                <w:szCs w:val="24"/>
              </w:rPr>
              <w:t>odůvodněním dle důvodové zprávy</w:t>
            </w:r>
          </w:p>
        </w:tc>
      </w:tr>
      <w:tr w:rsidR="00332611" w:rsidRPr="00332611" w:rsidTr="008D4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10A" w:rsidRPr="00332611" w:rsidRDefault="008D410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10A" w:rsidRPr="00332611" w:rsidRDefault="008D410A" w:rsidP="008D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nesouhlasí</w:t>
            </w:r>
            <w:r w:rsidRPr="00332611">
              <w:rPr>
                <w:rFonts w:cs="Arial"/>
                <w:szCs w:val="24"/>
              </w:rPr>
              <w:t xml:space="preserve"> s v</w:t>
            </w:r>
            <w:r w:rsidR="0024414E" w:rsidRPr="00332611">
              <w:rPr>
                <w:rFonts w:cs="Arial"/>
                <w:szCs w:val="24"/>
              </w:rPr>
              <w:t>yhověním žádosti žadatele č. 6 –</w:t>
            </w:r>
            <w:r w:rsidRPr="00332611">
              <w:rPr>
                <w:rFonts w:cs="Arial"/>
                <w:szCs w:val="24"/>
              </w:rPr>
              <w:t xml:space="preserve"> Rozvíjíme šumperský venkov, z. ú., se sídlem Dolní Studénky 2</w:t>
            </w:r>
            <w:r w:rsidR="0024414E" w:rsidRPr="00332611">
              <w:rPr>
                <w:rFonts w:cs="Arial"/>
                <w:szCs w:val="24"/>
              </w:rPr>
              <w:t>82, 788 20 Dolní Studénky, IČO: </w:t>
            </w:r>
            <w:r w:rsidRPr="00332611">
              <w:rPr>
                <w:rFonts w:cs="Arial"/>
                <w:szCs w:val="24"/>
              </w:rPr>
              <w:t>08729280, dle přílohy usnesení č. 1 a s odůvodněním dle důvodové zprávy</w:t>
            </w:r>
          </w:p>
        </w:tc>
      </w:tr>
      <w:tr w:rsidR="00332611" w:rsidRPr="00332611" w:rsidTr="008D4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10A" w:rsidRPr="00332611" w:rsidRDefault="008D410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10A" w:rsidRPr="00332611" w:rsidRDefault="008D410A" w:rsidP="008D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materiál dle bodu 2 usnesení na zasedání Zastupitelstva Olomouckého kraje k rozhodnutí</w:t>
            </w:r>
          </w:p>
        </w:tc>
      </w:tr>
      <w:tr w:rsidR="00332611" w:rsidRPr="00332611" w:rsidTr="008D41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10A" w:rsidRPr="00332611" w:rsidRDefault="008D410A" w:rsidP="0024414E">
            <w:pPr>
              <w:jc w:val="both"/>
            </w:pPr>
            <w:r w:rsidRPr="00332611">
              <w:t>Odpovídá: Ing. Bc. Milada Sokolová, uvolněná členka zastupitelstva pro oblast vnějších vztahů a cestovního ruchu</w:t>
            </w:r>
          </w:p>
          <w:p w:rsidR="008D410A" w:rsidRPr="00332611" w:rsidRDefault="008D410A" w:rsidP="0024414E">
            <w:pPr>
              <w:jc w:val="both"/>
            </w:pPr>
            <w:r w:rsidRPr="00332611">
              <w:t>Realizuje: Ing. Luděk Niče, vedoucí odboru kancelář hejtmana</w:t>
            </w:r>
          </w:p>
          <w:p w:rsidR="008D410A" w:rsidRPr="00332611" w:rsidRDefault="008D410A" w:rsidP="0024414E">
            <w:pPr>
              <w:jc w:val="both"/>
            </w:pPr>
            <w:r w:rsidRPr="00332611">
              <w:t>Termín: ZOK 27. 6. 2022</w:t>
            </w:r>
          </w:p>
        </w:tc>
      </w:tr>
      <w:tr w:rsidR="00332611" w:rsidRPr="00332611" w:rsidTr="008D4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10A" w:rsidRPr="00332611" w:rsidRDefault="008D410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10A" w:rsidRPr="00332611" w:rsidRDefault="008D410A" w:rsidP="008D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nevyhovět žádosti o dotaci, o níž náleží rozhodovat Zastupitelstvu Olomouckého kraje, dle bodu 2 usnesení</w:t>
            </w:r>
          </w:p>
        </w:tc>
      </w:tr>
      <w:tr w:rsidR="00332611" w:rsidRPr="00332611" w:rsidTr="008D41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8D41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24414E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8D410A" w:rsidP="0024414E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981024" w:rsidRPr="00332611" w:rsidTr="008D41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8D410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2.3.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6D5C46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6D5C46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UR/54/11/2022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6D5C46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 xml:space="preserve">Navýšení členského příspěvku Střední Morava – Sdružení cestovního ruchu </w:t>
            </w:r>
          </w:p>
        </w:tc>
      </w:tr>
      <w:tr w:rsidR="00332611" w:rsidRPr="00332611" w:rsidTr="006D5C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6D5C46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6D5C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6D5C4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6D5C46" w:rsidP="006D5C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rozhoduje</w:t>
            </w:r>
            <w:r w:rsidRPr="00332611">
              <w:rPr>
                <w:rFonts w:cs="Arial"/>
                <w:szCs w:val="24"/>
              </w:rPr>
              <w:t xml:space="preserve"> o navýšení členského příspěvku Olomouckého kraje v Střední Morava – Sdružení cestovního ruchu o částku 250 000 Kč na kofinancování projektu Cyklohub na Střední Moravě</w:t>
            </w:r>
          </w:p>
        </w:tc>
      </w:tr>
      <w:tr w:rsidR="00332611" w:rsidRPr="00332611" w:rsidTr="006D5C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6D5C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24414E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6D5C46" w:rsidP="0024414E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981024" w:rsidRPr="00332611" w:rsidTr="006D5C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6D5C4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2.4.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DF27B4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DF27B4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UR/54/12/2022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DF27B4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Rozpočet Olomouckého kraje 2022 – rozpočtové změny</w:t>
            </w:r>
          </w:p>
        </w:tc>
      </w:tr>
      <w:tr w:rsidR="00332611" w:rsidRPr="00332611" w:rsidTr="00DF27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DF27B4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DF27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DF27B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Default="00DF27B4" w:rsidP="00DF27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rozpočtové změny v příloze č. 1 usnesení</w:t>
            </w:r>
          </w:p>
          <w:p w:rsidR="00332611" w:rsidRPr="00332611" w:rsidRDefault="00332611" w:rsidP="00DF27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32611" w:rsidRPr="00332611" w:rsidTr="00DF27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7B4" w:rsidRPr="00332611" w:rsidRDefault="00DF27B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7B4" w:rsidRPr="00332611" w:rsidRDefault="00DF27B4" w:rsidP="00DF27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332611" w:rsidRPr="00332611" w:rsidTr="00DF27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7B4" w:rsidRPr="00332611" w:rsidRDefault="00DF27B4" w:rsidP="00DF27B4">
            <w:r w:rsidRPr="00332611">
              <w:t>Odpovídá: Ing. Josef Suchánek, hejtman Olomouckého kraje</w:t>
            </w:r>
          </w:p>
          <w:p w:rsidR="00DF27B4" w:rsidRPr="00332611" w:rsidRDefault="00DF27B4" w:rsidP="00DF27B4">
            <w:r w:rsidRPr="00332611">
              <w:t>Realizuje: Mgr. Olga Fidrová, MBA, vedoucí odboru ekonomického</w:t>
            </w:r>
          </w:p>
          <w:p w:rsidR="00DF27B4" w:rsidRPr="00332611" w:rsidRDefault="00DF27B4" w:rsidP="00DF27B4">
            <w:r w:rsidRPr="00332611">
              <w:t>Termín: ZOK 27. 6. 2022</w:t>
            </w:r>
          </w:p>
        </w:tc>
      </w:tr>
      <w:tr w:rsidR="00332611" w:rsidRPr="00332611" w:rsidTr="00DF27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7B4" w:rsidRPr="00332611" w:rsidRDefault="00DF27B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7B4" w:rsidRPr="00332611" w:rsidRDefault="00DF27B4" w:rsidP="00DF27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332611" w:rsidRPr="00332611" w:rsidTr="00DF27B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DF27B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DF27B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81024" w:rsidRPr="00332611" w:rsidTr="00DF27B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DF27B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3.1.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7C119C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7C119C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UR/54/13/2022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7C119C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Aktualizace bankovních účtů</w:t>
            </w:r>
          </w:p>
        </w:tc>
      </w:tr>
      <w:tr w:rsidR="00332611" w:rsidRPr="00332611" w:rsidTr="007C11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7C119C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7C11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7C119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7C119C" w:rsidP="007C11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Aktualizovanou Smlouvu o běžném účtu municipalit, dle přílohy č. 1 usnesení a dokumenty spojené s běžným účtem u Československé obchodní banky, a. s.</w:t>
            </w:r>
          </w:p>
        </w:tc>
      </w:tr>
      <w:tr w:rsidR="00332611" w:rsidRPr="00332611" w:rsidTr="007C11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19C" w:rsidRPr="00332611" w:rsidRDefault="007C119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19C" w:rsidRPr="00332611" w:rsidRDefault="007C119C" w:rsidP="007C11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aktualizované oprávnění k podepisování bankovních dokladů dle skupin A a B</w:t>
            </w:r>
          </w:p>
        </w:tc>
      </w:tr>
      <w:tr w:rsidR="00332611" w:rsidRPr="00332611" w:rsidTr="007C11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7C11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7C119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81024" w:rsidRPr="00332611" w:rsidTr="007C11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7C119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3.2.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C94DEA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C94DEA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UR/54/14/2022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C94DEA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Schvalování účetních závěrek příspěvkových organizací za rok 2021</w:t>
            </w:r>
          </w:p>
        </w:tc>
      </w:tr>
      <w:tr w:rsidR="00332611" w:rsidRPr="00332611" w:rsidTr="00C94D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C94DEA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C94D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C94DE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C94DEA" w:rsidP="00C94D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účetní závěrky 144 příspěvkov</w:t>
            </w:r>
            <w:r w:rsidR="0024414E" w:rsidRPr="00332611">
              <w:rPr>
                <w:rFonts w:cs="Arial"/>
                <w:szCs w:val="24"/>
              </w:rPr>
              <w:t>ých organizací, sestavené k 31. </w:t>
            </w:r>
            <w:r w:rsidRPr="00332611">
              <w:rPr>
                <w:rFonts w:cs="Arial"/>
                <w:szCs w:val="24"/>
              </w:rPr>
              <w:t>12. 2021, dle přílohy č. 1 usnesení</w:t>
            </w:r>
          </w:p>
        </w:tc>
      </w:tr>
      <w:tr w:rsidR="00332611" w:rsidRPr="00332611" w:rsidTr="00C94D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DEA" w:rsidRPr="00332611" w:rsidRDefault="00C94DE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DEA" w:rsidRPr="00332611" w:rsidRDefault="00C94DEA" w:rsidP="00C94D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neschvaluje</w:t>
            </w:r>
            <w:r w:rsidRPr="00332611">
              <w:rPr>
                <w:rFonts w:cs="Arial"/>
                <w:szCs w:val="24"/>
              </w:rPr>
              <w:t xml:space="preserve"> účetní závěrku příspě</w:t>
            </w:r>
            <w:r w:rsidR="0024414E" w:rsidRPr="00332611">
              <w:rPr>
                <w:rFonts w:cs="Arial"/>
                <w:szCs w:val="24"/>
              </w:rPr>
              <w:t>v</w:t>
            </w:r>
            <w:r w:rsidRPr="00332611">
              <w:rPr>
                <w:rFonts w:cs="Arial"/>
                <w:szCs w:val="24"/>
              </w:rPr>
              <w:t>kové organizace Mateřská škola, Blanická 16, Olomouc</w:t>
            </w:r>
            <w:r w:rsidR="0024414E" w:rsidRPr="00332611">
              <w:rPr>
                <w:rFonts w:cs="Arial"/>
                <w:szCs w:val="24"/>
              </w:rPr>
              <w:t>, sestavenou k 31</w:t>
            </w:r>
            <w:r w:rsidRPr="00332611">
              <w:rPr>
                <w:rFonts w:cs="Arial"/>
                <w:szCs w:val="24"/>
              </w:rPr>
              <w:t>. 12. 2021, dle přílohy č. 1 usnesení</w:t>
            </w:r>
          </w:p>
        </w:tc>
      </w:tr>
      <w:tr w:rsidR="00332611" w:rsidRPr="00332611" w:rsidTr="00C94D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DEA" w:rsidRPr="00332611" w:rsidRDefault="00C94DE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DEA" w:rsidRPr="00332611" w:rsidRDefault="00C94DEA" w:rsidP="00C94D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informovat příspěvkové organizace dle bodu 1 a 2 usnesení</w:t>
            </w:r>
          </w:p>
        </w:tc>
      </w:tr>
      <w:tr w:rsidR="00332611" w:rsidRPr="00332611" w:rsidTr="00C94D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DEA" w:rsidRPr="00332611" w:rsidRDefault="00C94DEA" w:rsidP="0024414E">
            <w:pPr>
              <w:jc w:val="both"/>
            </w:pPr>
            <w:r w:rsidRPr="00332611">
              <w:t>Odpovídá: Ing. Lubomír Baláš, ředitel</w:t>
            </w:r>
          </w:p>
          <w:p w:rsidR="00C94DEA" w:rsidRPr="00332611" w:rsidRDefault="00C94DEA" w:rsidP="0024414E">
            <w:pPr>
              <w:jc w:val="both"/>
            </w:pPr>
            <w:r w:rsidRPr="00332611">
              <w:t>Realizuje: Ing. Ladislav Růžička, vedoucí odboru dopravy a silničního hospodářství, Ing. Petr Flora, vedoucí odboru sportu, kultury a památkové péče, Mgr. Irena Sonntagová, vedoucí odboru sociálních věcí, Mgr. Miroslav Gajdůšek MBA, vedoucí odboru školství a mládeže, Ing. Bohuslav Kolář, MBA, LL.M., vedoucí odboru zdravotnictví</w:t>
            </w:r>
          </w:p>
          <w:p w:rsidR="00C94DEA" w:rsidRPr="00332611" w:rsidRDefault="00C94DEA" w:rsidP="0024414E">
            <w:pPr>
              <w:jc w:val="both"/>
            </w:pPr>
            <w:r w:rsidRPr="00332611">
              <w:t>Termín: 25. 7. 2022</w:t>
            </w:r>
          </w:p>
        </w:tc>
      </w:tr>
      <w:tr w:rsidR="00332611" w:rsidRPr="00332611" w:rsidTr="00C94D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C94D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C94DE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81024" w:rsidRPr="00332611" w:rsidTr="00C94D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C94DE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3.3.</w:t>
            </w:r>
          </w:p>
        </w:tc>
      </w:tr>
    </w:tbl>
    <w:p w:rsidR="00981024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P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15536D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15536D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lastRenderedPageBreak/>
              <w:t>UR/54/15/2022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15536D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332611" w:rsidRPr="00332611" w:rsidTr="001553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15536D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1553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15536D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15536D" w:rsidP="00C065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bezúplatný převod vozidla </w:t>
            </w:r>
            <w:r w:rsidR="0024414E" w:rsidRPr="00332611">
              <w:rPr>
                <w:rFonts w:cs="Arial"/>
                <w:szCs w:val="24"/>
              </w:rPr>
              <w:t>Škoda Fabia, RZ: 1M2 9512, VIN: </w:t>
            </w:r>
            <w:r w:rsidRPr="00332611">
              <w:rPr>
                <w:rFonts w:cs="Arial"/>
                <w:szCs w:val="24"/>
              </w:rPr>
              <w:t>TMBPB46Y833652221, z vlastnictví Olomouckého kraje, z hospodaření Základní školy a Mateřské školy Jeseník, Fučíkova 312, IČO: 68911513, do vlastnictví Zet-My, z.s., IČO: 08802335, a souhlasí s uzavřením darovací smlouvy dle přílohy č. 1 usnesení</w:t>
            </w:r>
          </w:p>
        </w:tc>
      </w:tr>
      <w:tr w:rsidR="00332611" w:rsidRPr="00332611" w:rsidTr="001553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36D" w:rsidRPr="00332611" w:rsidRDefault="0015536D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36D" w:rsidRPr="00332611" w:rsidRDefault="0015536D" w:rsidP="001553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odnětí předmětného vozidla z hospodaření Základní školy a</w:t>
            </w:r>
            <w:r w:rsidR="0024414E" w:rsidRPr="00332611">
              <w:rPr>
                <w:rFonts w:cs="Arial"/>
                <w:szCs w:val="24"/>
              </w:rPr>
              <w:t> </w:t>
            </w:r>
            <w:r w:rsidRPr="00332611">
              <w:rPr>
                <w:rFonts w:cs="Arial"/>
                <w:szCs w:val="24"/>
              </w:rPr>
              <w:t>Mateřské školy Jeseník, Fučíkova 312, IČO: 68911513, ke dni převodu vlastnického práva k daru na základě darova</w:t>
            </w:r>
            <w:r w:rsidR="0024414E" w:rsidRPr="00332611">
              <w:rPr>
                <w:rFonts w:cs="Arial"/>
                <w:szCs w:val="24"/>
              </w:rPr>
              <w:t>cí smlouvy dle bodu 1 usnesení</w:t>
            </w:r>
          </w:p>
        </w:tc>
      </w:tr>
      <w:tr w:rsidR="00332611" w:rsidRPr="00332611" w:rsidTr="001553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36D" w:rsidRPr="00332611" w:rsidRDefault="0015536D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36D" w:rsidRPr="00332611" w:rsidRDefault="0015536D" w:rsidP="001553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</w:t>
            </w:r>
            <w:r w:rsidRPr="00332611">
              <w:rPr>
                <w:rFonts w:cs="Arial"/>
                <w:b/>
                <w:spacing w:val="70"/>
                <w:szCs w:val="24"/>
              </w:rPr>
              <w:t>podepsat</w:t>
            </w:r>
            <w:r w:rsidRPr="00332611">
              <w:rPr>
                <w:rFonts w:cs="Arial"/>
                <w:szCs w:val="24"/>
              </w:rPr>
              <w:t xml:space="preserve"> darova</w:t>
            </w:r>
            <w:r w:rsidR="0024414E" w:rsidRPr="00332611">
              <w:rPr>
                <w:rFonts w:cs="Arial"/>
                <w:szCs w:val="24"/>
              </w:rPr>
              <w:t>cí smlouvu dle bodu 1 usnesení</w:t>
            </w:r>
          </w:p>
        </w:tc>
      </w:tr>
      <w:tr w:rsidR="00332611" w:rsidRPr="00332611" w:rsidTr="001553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36D" w:rsidRPr="00332611" w:rsidRDefault="0015536D" w:rsidP="0015536D">
            <w:r w:rsidRPr="00332611">
              <w:t>Odpovídá: Ing. Josef Suchánek, hejtman Olomouckého kraje</w:t>
            </w:r>
          </w:p>
        </w:tc>
      </w:tr>
      <w:tr w:rsidR="00332611" w:rsidRPr="00332611" w:rsidTr="001553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36D" w:rsidRPr="00332611" w:rsidRDefault="0015536D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36D" w:rsidRPr="00332611" w:rsidRDefault="0015536D" w:rsidP="001553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podáním žádosti o nadační příspěvek na pokrytí nákladů volnočasových a pohybových akcí v celkové hodnotě 47 400 Kč do grantového řízení Podpora regionů Nadace ČEZ, IČO: 26721511, a souhlasí s přijetím tohoto nadačního příspěvku do vlastnictví Dětského domova a Školní jídelny, Přerov, Sušilova 25, IČO: 63701332, jako žadatele</w:t>
            </w:r>
          </w:p>
        </w:tc>
      </w:tr>
      <w:tr w:rsidR="00332611" w:rsidRPr="00332611" w:rsidTr="001553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36D" w:rsidRPr="00332611" w:rsidRDefault="0015536D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36D" w:rsidRPr="00332611" w:rsidRDefault="0015536D" w:rsidP="001553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odprodejem vozidla Šk</w:t>
            </w:r>
            <w:r w:rsidR="0024414E" w:rsidRPr="00332611">
              <w:rPr>
                <w:rFonts w:cs="Arial"/>
                <w:szCs w:val="24"/>
              </w:rPr>
              <w:t>oda Octavia, RZ: 1M4 0798, VIN: </w:t>
            </w:r>
            <w:r w:rsidRPr="00332611">
              <w:rPr>
                <w:rFonts w:cs="Arial"/>
                <w:szCs w:val="24"/>
              </w:rPr>
              <w:t>MBBL41U838668644, inventární číslo 2-2008, z vlastnictví Olomouckého kraje, z hospodaření Domova pro seniory Radkova Lhota, příspěvkové organizace, IČO: 61985881, do vlastnictví třetí osoby za cenu nejvyšší nabídky. Odprodej vozidla zajistí a provede příspěvková organizace.</w:t>
            </w:r>
          </w:p>
        </w:tc>
      </w:tr>
      <w:tr w:rsidR="00332611" w:rsidRPr="00332611" w:rsidTr="001553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36D" w:rsidRPr="00332611" w:rsidRDefault="0015536D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36D" w:rsidRPr="00332611" w:rsidRDefault="0015536D" w:rsidP="001553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informovat d</w:t>
            </w:r>
            <w:r w:rsidR="0024414E" w:rsidRPr="00332611">
              <w:rPr>
                <w:rFonts w:cs="Arial"/>
                <w:szCs w:val="24"/>
              </w:rPr>
              <w:t>otčené příspěvkové organizace o </w:t>
            </w:r>
            <w:r w:rsidRPr="00332611">
              <w:rPr>
                <w:rFonts w:cs="Arial"/>
                <w:szCs w:val="24"/>
              </w:rPr>
              <w:t>přijatém usnesení</w:t>
            </w:r>
          </w:p>
        </w:tc>
      </w:tr>
      <w:tr w:rsidR="00332611" w:rsidRPr="00332611" w:rsidTr="001553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36D" w:rsidRPr="00332611" w:rsidRDefault="0015536D" w:rsidP="0024414E">
            <w:pPr>
              <w:jc w:val="both"/>
            </w:pPr>
            <w:r w:rsidRPr="00332611">
              <w:t>Odpovídá: Ing. Lubomír Baláš, ředitel</w:t>
            </w:r>
          </w:p>
          <w:p w:rsidR="0015536D" w:rsidRPr="00332611" w:rsidRDefault="0015536D" w:rsidP="0024414E">
            <w:pPr>
              <w:jc w:val="both"/>
            </w:pPr>
            <w:r w:rsidRPr="00332611">
              <w:t>Realizuje: Mgr. Hana Kamasová, vedoucí odboru majetkového, právního a správních činností</w:t>
            </w:r>
          </w:p>
          <w:p w:rsidR="0015536D" w:rsidRPr="00332611" w:rsidRDefault="0015536D" w:rsidP="0024414E">
            <w:pPr>
              <w:jc w:val="both"/>
            </w:pPr>
            <w:r w:rsidRPr="00332611">
              <w:t>Termín: 20. 6. 2022</w:t>
            </w:r>
          </w:p>
        </w:tc>
      </w:tr>
      <w:tr w:rsidR="00332611" w:rsidRPr="00332611" w:rsidTr="001553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1553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15536D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81024" w:rsidRPr="00332611" w:rsidTr="001553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15536D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4.3.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295CAB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295CAB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UR/54/16/2022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295CAB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Žádost o poskytnutí individuální dotace v oblasti dopravy – statutární město Přerov</w:t>
            </w:r>
          </w:p>
        </w:tc>
      </w:tr>
      <w:tr w:rsidR="00332611" w:rsidRPr="00332611" w:rsidTr="00295C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295CAB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295C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295CA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295CAB" w:rsidP="00295C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poskytnutím individuální</w:t>
            </w:r>
            <w:r w:rsidR="009C14DF" w:rsidRPr="00332611">
              <w:rPr>
                <w:rFonts w:cs="Arial"/>
                <w:szCs w:val="24"/>
              </w:rPr>
              <w:t xml:space="preserve"> dotace ve výši 39 500 000 Kč z </w:t>
            </w:r>
            <w:r w:rsidRPr="00332611">
              <w:rPr>
                <w:rFonts w:cs="Arial"/>
                <w:szCs w:val="24"/>
              </w:rPr>
              <w:t>rozpočtu Olomouckého kraje statutárnímu městu Přerov, IČO: 00301825, se sídlem Bratrská 34, 750 02 Přerov, na akci „Kompenzace Dluhonice – III. etapa“</w:t>
            </w:r>
          </w:p>
        </w:tc>
      </w:tr>
      <w:tr w:rsidR="00332611" w:rsidRPr="00332611" w:rsidTr="00295C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Default="00295CAB" w:rsidP="00295C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uzavřením veřejnoprávn</w:t>
            </w:r>
            <w:r w:rsidR="009C14DF" w:rsidRPr="00332611">
              <w:rPr>
                <w:rFonts w:cs="Arial"/>
                <w:szCs w:val="24"/>
              </w:rPr>
              <w:t>í smlouvy o poskytnutí dotace s </w:t>
            </w:r>
            <w:r w:rsidRPr="00332611">
              <w:rPr>
                <w:rFonts w:cs="Arial"/>
                <w:szCs w:val="24"/>
              </w:rPr>
              <w:t>příjemcem dle bodu 1 usnesení, ve znění veřejnoprávní smlouvy o poskytnutí dotace uvedené v příloze č. 1 tohoto usnesení</w:t>
            </w:r>
          </w:p>
          <w:p w:rsidR="00332611" w:rsidRDefault="00332611" w:rsidP="00295C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32611" w:rsidRPr="00332611" w:rsidRDefault="00332611" w:rsidP="00295C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32611" w:rsidRPr="00332611" w:rsidTr="00295C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295C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rozpočtovou změnu dle přílohy č. 2 tohoto usnesení</w:t>
            </w:r>
          </w:p>
        </w:tc>
      </w:tr>
      <w:tr w:rsidR="00332611" w:rsidRPr="00332611" w:rsidTr="00295C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295C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materiál dle bodu 1 a 2 usnesení na zasedání Zastupitelstva Olomouckého kraje k rozhodnutí</w:t>
            </w:r>
          </w:p>
        </w:tc>
      </w:tr>
      <w:tr w:rsidR="00332611" w:rsidRPr="00332611" w:rsidTr="00295C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295CAB">
            <w:r w:rsidRPr="00332611">
              <w:t>Odpovídá: Michal Zácha, náměstek hejtmana</w:t>
            </w:r>
          </w:p>
          <w:p w:rsidR="00295CAB" w:rsidRPr="00332611" w:rsidRDefault="00295CAB" w:rsidP="00295CAB">
            <w:r w:rsidRPr="00332611">
              <w:t>Realizuje: Ing. Ladislav Růžička, vedoucí odboru dopravy a silničního hospodářství</w:t>
            </w:r>
          </w:p>
          <w:p w:rsidR="00295CAB" w:rsidRPr="00332611" w:rsidRDefault="00295CAB" w:rsidP="00295CAB">
            <w:r w:rsidRPr="00332611">
              <w:t>Termín: ZOK 27. 6. 2022</w:t>
            </w:r>
          </w:p>
        </w:tc>
      </w:tr>
      <w:tr w:rsidR="00332611" w:rsidRPr="00332611" w:rsidTr="00295C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295C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332611" w:rsidRPr="00332611" w:rsidTr="00295C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295CAB">
            <w:r w:rsidRPr="00332611">
              <w:t>Odpovídá: Ing. Josef Suchánek, hejtman Olomouckého kraje</w:t>
            </w:r>
          </w:p>
          <w:p w:rsidR="00295CAB" w:rsidRPr="00332611" w:rsidRDefault="00295CAB" w:rsidP="00295CAB">
            <w:r w:rsidRPr="00332611">
              <w:t>Realizuje: Mgr. Olga Fidrová, MBA, vedoucí odboru ekonomického</w:t>
            </w:r>
          </w:p>
          <w:p w:rsidR="00295CAB" w:rsidRPr="00332611" w:rsidRDefault="00295CAB" w:rsidP="00295CAB">
            <w:r w:rsidRPr="00332611">
              <w:t>Termín: ZOK 27. 6. 2022</w:t>
            </w:r>
          </w:p>
        </w:tc>
      </w:tr>
      <w:tr w:rsidR="00332611" w:rsidRPr="00332611" w:rsidTr="00295C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295C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rozhodnout o poskytnutí individuální dotace ve výši 39 500 000 Kč z rozpočtu Olomouckého kraje statutárnímu městu Přerov, IČO: 00301825, se sídlem Bratrská 34, 750 02 Přerov, na akci „Kompenzace Dluhonice – III. etapa“</w:t>
            </w:r>
          </w:p>
        </w:tc>
      </w:tr>
      <w:tr w:rsidR="00332611" w:rsidRPr="00332611" w:rsidTr="00295C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295C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rozhodnout o uzavření veřejnoprávní smlouvy o poskytnutí dotace s příjemcem dle bodu 1 usnesení, ve znění veřejnoprávní smlouvy o poskytnutí dotace uvedené v příloze č. 1 tohoto usnesení</w:t>
            </w:r>
          </w:p>
        </w:tc>
      </w:tr>
      <w:tr w:rsidR="00332611" w:rsidRPr="00332611" w:rsidTr="00295C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CAB" w:rsidRPr="00332611" w:rsidRDefault="00295CAB" w:rsidP="00295C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332611" w:rsidRPr="00332611" w:rsidTr="00295C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295C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295CA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Michal Zácha, náměstek hejtmana</w:t>
            </w:r>
          </w:p>
        </w:tc>
      </w:tr>
      <w:tr w:rsidR="00981024" w:rsidRPr="00332611" w:rsidTr="00295C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295CA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5.1.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9826DB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9826DB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UR/54/17/2022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9826DB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Informace o revolvingovém úvěru Správy silnic Olomouckého kraje</w:t>
            </w:r>
          </w:p>
        </w:tc>
      </w:tr>
      <w:tr w:rsidR="00332611" w:rsidRPr="00332611" w:rsidTr="009826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9826DB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9826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9826D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9826DB" w:rsidP="009826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32611">
              <w:rPr>
                <w:rFonts w:cs="Arial"/>
                <w:szCs w:val="24"/>
              </w:rPr>
              <w:t xml:space="preserve"> Dodatek č. 4 ke smlouvě o revolvingovém úvěru Správy silnic Olomouckého kraje, p. o., se </w:t>
            </w:r>
            <w:r w:rsidR="009C14DF" w:rsidRPr="00332611">
              <w:rPr>
                <w:rFonts w:cs="Arial"/>
                <w:szCs w:val="24"/>
              </w:rPr>
              <w:t>sídlem Lipenská 753/120, 772 00 </w:t>
            </w:r>
            <w:r w:rsidRPr="00332611">
              <w:rPr>
                <w:rFonts w:cs="Arial"/>
                <w:szCs w:val="24"/>
              </w:rPr>
              <w:t>Olomouc, IČO: 70960399</w:t>
            </w:r>
          </w:p>
        </w:tc>
      </w:tr>
      <w:tr w:rsidR="00332611" w:rsidRPr="00332611" w:rsidTr="009826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9826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26D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Michal Zácha, náměstek hejtmana</w:t>
            </w:r>
          </w:p>
        </w:tc>
      </w:tr>
      <w:tr w:rsidR="00981024" w:rsidRPr="00332611" w:rsidTr="009826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9826D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5.2.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1741DB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1741DB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UR/54/18/2022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1741DB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Financování příspěvkové organizace Správa silnic Olomouckého kraje</w:t>
            </w:r>
          </w:p>
        </w:tc>
      </w:tr>
      <w:tr w:rsidR="00332611" w:rsidRPr="00332611" w:rsidTr="001741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1741DB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1741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1741D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1741DB" w:rsidP="001741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změnu účelu použití finančních prostředků z rozpočtu Olomouckého kraje poskytnutých Správě silnic Olomouckéh</w:t>
            </w:r>
            <w:r w:rsidR="009C14DF" w:rsidRPr="00332611">
              <w:rPr>
                <w:rFonts w:cs="Arial"/>
                <w:szCs w:val="24"/>
              </w:rPr>
              <w:t>o kraje z akce III/4348 Troubky–</w:t>
            </w:r>
            <w:r w:rsidRPr="00332611">
              <w:rPr>
                <w:rFonts w:cs="Arial"/>
                <w:szCs w:val="24"/>
              </w:rPr>
              <w:t>Vlkoš na akci III/4388 Býškovice – Horní Újezd</w:t>
            </w:r>
          </w:p>
        </w:tc>
      </w:tr>
      <w:tr w:rsidR="00332611" w:rsidRPr="00332611" w:rsidTr="001741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1DB" w:rsidRPr="00332611" w:rsidRDefault="001741D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1DB" w:rsidRPr="00332611" w:rsidRDefault="001741DB" w:rsidP="001741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prodloužení termínu vyúčtování i</w:t>
            </w:r>
            <w:r w:rsidR="009C14DF" w:rsidRPr="00332611">
              <w:rPr>
                <w:rFonts w:cs="Arial"/>
                <w:szCs w:val="24"/>
              </w:rPr>
              <w:t>nvestiční akce III/4348 Troubky–</w:t>
            </w:r>
            <w:r w:rsidRPr="00332611">
              <w:rPr>
                <w:rFonts w:cs="Arial"/>
                <w:szCs w:val="24"/>
              </w:rPr>
              <w:t>Vlkoš do 31. 12. 2022</w:t>
            </w:r>
          </w:p>
        </w:tc>
      </w:tr>
      <w:tr w:rsidR="00332611" w:rsidRPr="00332611" w:rsidTr="001741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1741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1741D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Michal Zácha, náměstek hejtmana</w:t>
            </w:r>
          </w:p>
        </w:tc>
      </w:tr>
      <w:tr w:rsidR="00981024" w:rsidRPr="00332611" w:rsidTr="001741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1741DB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5.3.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122E23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122E23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UR/54/19/2022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122E23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332611" w:rsidRPr="00332611" w:rsidTr="00122E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122E23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122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122E23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122E23" w:rsidP="00122E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Archeologickému centru Olomouc, příspěvkové organizaci, navýšení finančních prostředků v celkové výši 800 000,00 Kč na Záchranný archeologický výzkum</w:t>
            </w:r>
          </w:p>
        </w:tc>
      </w:tr>
      <w:tr w:rsidR="00332611" w:rsidRPr="00332611" w:rsidTr="00122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122E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neschvaluje</w:t>
            </w:r>
            <w:r w:rsidRPr="00332611">
              <w:rPr>
                <w:rFonts w:cs="Arial"/>
                <w:szCs w:val="24"/>
              </w:rPr>
              <w:t xml:space="preserve"> Vědecké knihovně v Olomouci navýšení finančních prostředků ve výši 259 000,00 Kč na pořízení antivirového programu</w:t>
            </w:r>
          </w:p>
        </w:tc>
      </w:tr>
      <w:tr w:rsidR="00332611" w:rsidRPr="00332611" w:rsidTr="00122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122E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Vlastivědnému muzeu Jesenicka, příspěvkové organizaci, navýšení finančních prostředků v celkové výši 89 000,00 Kč na úpravu projektu</w:t>
            </w:r>
            <w:r w:rsidR="009C14DF" w:rsidRPr="00332611">
              <w:rPr>
                <w:rFonts w:cs="Arial"/>
                <w:szCs w:val="24"/>
              </w:rPr>
              <w:t xml:space="preserve"> „</w:t>
            </w:r>
            <w:r w:rsidRPr="00332611">
              <w:rPr>
                <w:rFonts w:cs="Arial"/>
                <w:szCs w:val="24"/>
              </w:rPr>
              <w:t>Nová expozice živé přírody Jesenicka a lidského těla ve Vodní tvrzi“</w:t>
            </w:r>
          </w:p>
        </w:tc>
      </w:tr>
      <w:tr w:rsidR="00332611" w:rsidRPr="00332611" w:rsidTr="00122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9C14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rozpočtové změny v </w:t>
            </w:r>
            <w:r w:rsidR="009C14DF" w:rsidRPr="00332611">
              <w:rPr>
                <w:rFonts w:cs="Arial"/>
                <w:szCs w:val="24"/>
              </w:rPr>
              <w:t>p</w:t>
            </w:r>
            <w:r w:rsidRPr="00332611">
              <w:rPr>
                <w:rFonts w:cs="Arial"/>
                <w:szCs w:val="24"/>
              </w:rPr>
              <w:t>říloze č. 1 usnesení</w:t>
            </w:r>
          </w:p>
        </w:tc>
      </w:tr>
      <w:tr w:rsidR="00332611" w:rsidRPr="00332611" w:rsidTr="00122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122E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informovat o přijatém usnesení ředitele dotčených příspěvkových organizací</w:t>
            </w:r>
          </w:p>
        </w:tc>
      </w:tr>
      <w:tr w:rsidR="00332611" w:rsidRPr="00332611" w:rsidTr="00122E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122E23">
            <w:r w:rsidRPr="00332611">
              <w:t>Odpovídá: Ing. Lubomír Baláš, ředitel</w:t>
            </w:r>
          </w:p>
          <w:p w:rsidR="00122E23" w:rsidRPr="00332611" w:rsidRDefault="00122E23" w:rsidP="00122E23">
            <w:r w:rsidRPr="00332611">
              <w:t>Realizuje: Ing. Petr Flora, vedoucí odboru sportu, kultury a památkové péče</w:t>
            </w:r>
          </w:p>
          <w:p w:rsidR="00122E23" w:rsidRPr="00332611" w:rsidRDefault="00122E23" w:rsidP="00122E23">
            <w:r w:rsidRPr="00332611">
              <w:t>Termín: 6. 6. 2022</w:t>
            </w:r>
          </w:p>
        </w:tc>
      </w:tr>
      <w:tr w:rsidR="00332611" w:rsidRPr="00332611" w:rsidTr="00122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122E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materiál dle bodu 4 </w:t>
            </w:r>
            <w:r w:rsidR="009C14DF" w:rsidRPr="00332611">
              <w:rPr>
                <w:rFonts w:cs="Arial"/>
                <w:szCs w:val="24"/>
              </w:rPr>
              <w:t xml:space="preserve">usnesení </w:t>
            </w:r>
            <w:r w:rsidRPr="00332611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332611" w:rsidRPr="00332611" w:rsidTr="00122E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122E23">
            <w:r w:rsidRPr="00332611">
              <w:t>Odpovídá: Ing. Josef Suchánek, hejtman Olomouckého kraje</w:t>
            </w:r>
          </w:p>
          <w:p w:rsidR="00122E23" w:rsidRPr="00332611" w:rsidRDefault="00122E23" w:rsidP="00122E23">
            <w:r w:rsidRPr="00332611">
              <w:t>Realizuje: Mgr. Olga Fidrová, MBA, vedoucí odboru ekonomického</w:t>
            </w:r>
          </w:p>
          <w:p w:rsidR="00122E23" w:rsidRPr="00332611" w:rsidRDefault="00122E23" w:rsidP="00122E23">
            <w:r w:rsidRPr="00332611">
              <w:t>Termín: ZOK 27. 6. 2022</w:t>
            </w:r>
          </w:p>
        </w:tc>
      </w:tr>
      <w:tr w:rsidR="00332611" w:rsidRPr="00332611" w:rsidTr="00122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E23" w:rsidRPr="00332611" w:rsidRDefault="00122E23" w:rsidP="00122E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332611" w:rsidRPr="00332611" w:rsidTr="00122E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122E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122E23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Bc. Jan Žůrek, člen rady</w:t>
            </w:r>
          </w:p>
        </w:tc>
      </w:tr>
      <w:tr w:rsidR="00981024" w:rsidRPr="00332611" w:rsidTr="00122E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122E23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6.1.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E15947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E15947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UR/54/20/2022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E15947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Personální záležitosti příspěvkových organizací v oblasti kultury</w:t>
            </w:r>
          </w:p>
        </w:tc>
      </w:tr>
      <w:tr w:rsidR="00332611" w:rsidRPr="00332611" w:rsidTr="00E159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E15947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E159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E15947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E15947" w:rsidP="00E159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přiznání mimořádné odměny paní Lence Kellnerové dle důvodové zprávy</w:t>
            </w:r>
          </w:p>
        </w:tc>
      </w:tr>
      <w:tr w:rsidR="00332611" w:rsidRPr="00332611" w:rsidTr="00E159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E159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E15947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Bc. Jan Žůrek, člen rady</w:t>
            </w:r>
          </w:p>
        </w:tc>
      </w:tr>
      <w:tr w:rsidR="00981024" w:rsidRPr="00332611" w:rsidTr="00E159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E15947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6.2.</w:t>
            </w:r>
          </w:p>
        </w:tc>
      </w:tr>
    </w:tbl>
    <w:p w:rsidR="00981024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P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374C38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374C38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lastRenderedPageBreak/>
              <w:t>UR/54/21/2022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374C38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 xml:space="preserve">Dotační program </w:t>
            </w:r>
            <w:r w:rsidR="00C71526" w:rsidRPr="00332611">
              <w:rPr>
                <w:b/>
                <w:bCs w:val="0"/>
              </w:rPr>
              <w:t>05_01_Program podpory kultury v </w:t>
            </w:r>
            <w:r w:rsidRPr="00332611">
              <w:rPr>
                <w:b/>
                <w:bCs w:val="0"/>
              </w:rPr>
              <w:t>Olomouckém kraji v roce 2022 – vyhodnocení 1. kola – revokace</w:t>
            </w:r>
          </w:p>
        </w:tc>
      </w:tr>
      <w:tr w:rsidR="00332611" w:rsidRPr="00332611" w:rsidTr="00374C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374C38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374C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374C3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374C38" w:rsidP="00C715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revokuje</w:t>
            </w:r>
            <w:r w:rsidRPr="00332611">
              <w:rPr>
                <w:rFonts w:cs="Arial"/>
                <w:szCs w:val="24"/>
              </w:rPr>
              <w:t xml:space="preserve"> své usnesení č. UR/49/41/2022 ze dne 4. 4. 2022 s názvem „Dotační program 05_01_Program podpory kultury v Olomouckém kraji v roce 2022 – vyhodnocení 1. ko</w:t>
            </w:r>
            <w:r w:rsidR="00C71526" w:rsidRPr="00332611">
              <w:rPr>
                <w:rFonts w:cs="Arial"/>
                <w:szCs w:val="24"/>
              </w:rPr>
              <w:t xml:space="preserve">la“ bod 1 a 2, část přílohy č. </w:t>
            </w:r>
            <w:r w:rsidRPr="00332611">
              <w:rPr>
                <w:rFonts w:cs="Arial"/>
                <w:szCs w:val="24"/>
              </w:rPr>
              <w:t>1 usnesení, a to v části příjemců</w:t>
            </w:r>
            <w:r w:rsidR="00C71526" w:rsidRPr="00332611">
              <w:rPr>
                <w:rFonts w:cs="Arial"/>
                <w:szCs w:val="24"/>
              </w:rPr>
              <w:t xml:space="preserve"> dotace pod pořadovým číslem 60, 111,</w:t>
            </w:r>
            <w:r w:rsidRPr="00332611">
              <w:rPr>
                <w:rFonts w:cs="Arial"/>
                <w:szCs w:val="24"/>
              </w:rPr>
              <w:t xml:space="preserve"> 124 a 138 z důvodu změny účelu poskytnutí dotace dle důvodové zprávy a </w:t>
            </w:r>
            <w:r w:rsidR="00C71526" w:rsidRPr="00332611">
              <w:rPr>
                <w:rFonts w:cs="Arial"/>
                <w:szCs w:val="24"/>
              </w:rPr>
              <w:t xml:space="preserve">přílohy č. </w:t>
            </w:r>
            <w:r w:rsidRPr="00332611">
              <w:rPr>
                <w:rFonts w:cs="Arial"/>
                <w:szCs w:val="24"/>
              </w:rPr>
              <w:t>1 tohoto usnesení</w:t>
            </w:r>
          </w:p>
        </w:tc>
      </w:tr>
      <w:tr w:rsidR="00332611" w:rsidRPr="00332611" w:rsidTr="00374C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C38" w:rsidRPr="00332611" w:rsidRDefault="00374C3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C38" w:rsidRPr="00332611" w:rsidRDefault="00374C38" w:rsidP="00C715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rozhoduje</w:t>
            </w:r>
            <w:r w:rsidRPr="00332611">
              <w:rPr>
                <w:rFonts w:cs="Arial"/>
                <w:szCs w:val="24"/>
              </w:rPr>
              <w:t xml:space="preserve"> o uzavření veřejnoprávn</w:t>
            </w:r>
            <w:r w:rsidR="00C71526" w:rsidRPr="00332611">
              <w:rPr>
                <w:rFonts w:cs="Arial"/>
                <w:szCs w:val="24"/>
              </w:rPr>
              <w:t>ích smluv o poskytnutí dotací v </w:t>
            </w:r>
            <w:r w:rsidRPr="00332611">
              <w:rPr>
                <w:rFonts w:cs="Arial"/>
                <w:szCs w:val="24"/>
              </w:rPr>
              <w:t>dotačním programu „05_01_Program podpo</w:t>
            </w:r>
            <w:r w:rsidR="00C71526" w:rsidRPr="00332611">
              <w:rPr>
                <w:rFonts w:cs="Arial"/>
                <w:szCs w:val="24"/>
              </w:rPr>
              <w:t>ry kultury v Olomouckém kraji v roce 2022“,</w:t>
            </w:r>
            <w:r w:rsidRPr="00332611">
              <w:rPr>
                <w:rFonts w:cs="Arial"/>
                <w:szCs w:val="24"/>
              </w:rPr>
              <w:t xml:space="preserve"> o nichž náleží rozhodovat Radě Olomouckého kraje, dle </w:t>
            </w:r>
            <w:r w:rsidR="00C71526" w:rsidRPr="00332611">
              <w:rPr>
                <w:rFonts w:cs="Arial"/>
                <w:szCs w:val="24"/>
              </w:rPr>
              <w:t xml:space="preserve">přílohy č. </w:t>
            </w:r>
            <w:r w:rsidRPr="00332611">
              <w:rPr>
                <w:rFonts w:cs="Arial"/>
                <w:szCs w:val="24"/>
              </w:rPr>
              <w:t xml:space="preserve">1 tohoto usnesení, ve znění vzorových veřejnoprávních smluv – </w:t>
            </w:r>
            <w:r w:rsidR="00C71526" w:rsidRPr="00332611">
              <w:rPr>
                <w:rFonts w:cs="Arial"/>
                <w:szCs w:val="24"/>
              </w:rPr>
              <w:t>p</w:t>
            </w:r>
            <w:r w:rsidRPr="00332611">
              <w:rPr>
                <w:rFonts w:cs="Arial"/>
                <w:szCs w:val="24"/>
              </w:rPr>
              <w:t xml:space="preserve">říloha </w:t>
            </w:r>
            <w:r w:rsidR="00C71526" w:rsidRPr="00332611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t>č. 3</w:t>
            </w:r>
            <w:r w:rsidR="00C71526" w:rsidRPr="00332611">
              <w:rPr>
                <w:rFonts w:cs="Arial"/>
                <w:szCs w:val="24"/>
              </w:rPr>
              <w:t>–</w:t>
            </w:r>
            <w:r w:rsidRPr="00332611">
              <w:rPr>
                <w:rFonts w:cs="Arial"/>
                <w:szCs w:val="24"/>
              </w:rPr>
              <w:t>12, schválených na zasedání Zastupite</w:t>
            </w:r>
            <w:r w:rsidR="00C71526" w:rsidRPr="00332611">
              <w:rPr>
                <w:rFonts w:cs="Arial"/>
                <w:szCs w:val="24"/>
              </w:rPr>
              <w:t xml:space="preserve">lstva Olomouckého kraje dne </w:t>
            </w:r>
            <w:r w:rsidR="00332611">
              <w:rPr>
                <w:rFonts w:cs="Arial"/>
                <w:szCs w:val="24"/>
              </w:rPr>
              <w:br/>
            </w:r>
            <w:r w:rsidR="00C71526" w:rsidRPr="00332611">
              <w:rPr>
                <w:rFonts w:cs="Arial"/>
                <w:szCs w:val="24"/>
              </w:rPr>
              <w:t>13. </w:t>
            </w:r>
            <w:r w:rsidRPr="00332611">
              <w:rPr>
                <w:rFonts w:cs="Arial"/>
                <w:szCs w:val="24"/>
              </w:rPr>
              <w:t>12. 2021 usnesením č. UZ/7/61/2021, dle upraveného účelu použití dotace</w:t>
            </w:r>
          </w:p>
        </w:tc>
      </w:tr>
      <w:tr w:rsidR="00332611" w:rsidRPr="00332611" w:rsidTr="00374C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C38" w:rsidRPr="00332611" w:rsidRDefault="00374C3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C38" w:rsidRPr="00332611" w:rsidRDefault="00374C38" w:rsidP="00C715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revokuje</w:t>
            </w:r>
            <w:r w:rsidRPr="00332611">
              <w:rPr>
                <w:rFonts w:cs="Arial"/>
                <w:szCs w:val="24"/>
              </w:rPr>
              <w:t xml:space="preserve"> své usnesení č. UR/49/41/2022 ze dne 4. 4. 2022 s názvem „Dotační program 05_01_Program podpory kultury v Olomouckém kraji v roce 2022 – vyhodnocení 1. ko</w:t>
            </w:r>
            <w:r w:rsidR="00C71526" w:rsidRPr="00332611">
              <w:rPr>
                <w:rFonts w:cs="Arial"/>
                <w:szCs w:val="24"/>
              </w:rPr>
              <w:t xml:space="preserve">la“ bod 7 a 8, část přílohy č. </w:t>
            </w:r>
            <w:r w:rsidRPr="00332611">
              <w:rPr>
                <w:rFonts w:cs="Arial"/>
                <w:szCs w:val="24"/>
              </w:rPr>
              <w:t>1 usnesení, a to v části příjemc</w:t>
            </w:r>
            <w:r w:rsidR="00C71526" w:rsidRPr="00332611">
              <w:rPr>
                <w:rFonts w:cs="Arial"/>
                <w:szCs w:val="24"/>
              </w:rPr>
              <w:t>ů dotace pod pořadovým číslem 5, 12, 80,</w:t>
            </w:r>
            <w:r w:rsidRPr="00332611">
              <w:rPr>
                <w:rFonts w:cs="Arial"/>
                <w:szCs w:val="24"/>
              </w:rPr>
              <w:t xml:space="preserve"> 82 a 89 z důvodu změny účelu poskytnutí dotace dle důvodové zprávy a </w:t>
            </w:r>
            <w:r w:rsidR="00C71526" w:rsidRPr="00332611">
              <w:rPr>
                <w:rFonts w:cs="Arial"/>
                <w:szCs w:val="24"/>
              </w:rPr>
              <w:t xml:space="preserve">přílohy č. </w:t>
            </w:r>
            <w:r w:rsidRPr="00332611">
              <w:rPr>
                <w:rFonts w:cs="Arial"/>
                <w:szCs w:val="24"/>
              </w:rPr>
              <w:t>1 tohoto usnesení</w:t>
            </w:r>
          </w:p>
        </w:tc>
      </w:tr>
      <w:tr w:rsidR="00332611" w:rsidRPr="00332611" w:rsidTr="00374C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C38" w:rsidRPr="00332611" w:rsidRDefault="00374C3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C38" w:rsidRPr="00332611" w:rsidRDefault="00374C38" w:rsidP="00C715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uzavřením veřejnoprávn</w:t>
            </w:r>
            <w:r w:rsidR="00C71526" w:rsidRPr="00332611">
              <w:rPr>
                <w:rFonts w:cs="Arial"/>
                <w:szCs w:val="24"/>
              </w:rPr>
              <w:t>ích smluv o poskytnutí dotací v </w:t>
            </w:r>
            <w:r w:rsidRPr="00332611">
              <w:rPr>
                <w:rFonts w:cs="Arial"/>
                <w:szCs w:val="24"/>
              </w:rPr>
              <w:t>dotačním programu „05_01_Program podpo</w:t>
            </w:r>
            <w:r w:rsidR="00C71526" w:rsidRPr="00332611">
              <w:rPr>
                <w:rFonts w:cs="Arial"/>
                <w:szCs w:val="24"/>
              </w:rPr>
              <w:t>ry kultury v Olomouckém kraji v </w:t>
            </w:r>
            <w:r w:rsidR="00DF02F3" w:rsidRPr="00332611">
              <w:rPr>
                <w:rFonts w:cs="Arial"/>
                <w:szCs w:val="24"/>
              </w:rPr>
              <w:t>roce 2022“ – 1. kolo</w:t>
            </w:r>
            <w:r w:rsidRPr="00332611">
              <w:rPr>
                <w:rFonts w:cs="Arial"/>
                <w:szCs w:val="24"/>
              </w:rPr>
              <w:t xml:space="preserve">, o nichž náleží rozhodovat Zastupitelstvu Olomouckého kraje, dle důvodové zprávy a </w:t>
            </w:r>
            <w:r w:rsidR="00C71526" w:rsidRPr="00332611">
              <w:rPr>
                <w:rFonts w:cs="Arial"/>
                <w:szCs w:val="24"/>
              </w:rPr>
              <w:t xml:space="preserve">přílohy č. </w:t>
            </w:r>
            <w:r w:rsidRPr="00332611">
              <w:rPr>
                <w:rFonts w:cs="Arial"/>
                <w:szCs w:val="24"/>
              </w:rPr>
              <w:t xml:space="preserve">1 tohoto usnesení, ve znění vzorových veřejnoprávních smluv – </w:t>
            </w:r>
            <w:r w:rsidR="00C71526" w:rsidRPr="00332611">
              <w:rPr>
                <w:rFonts w:cs="Arial"/>
                <w:szCs w:val="24"/>
              </w:rPr>
              <w:t>příloha č. 3–</w:t>
            </w:r>
            <w:r w:rsidRPr="00332611">
              <w:rPr>
                <w:rFonts w:cs="Arial"/>
                <w:szCs w:val="24"/>
              </w:rPr>
              <w:t>12, schválených na zasedání Zastupitelstva Olomouckého kraj</w:t>
            </w:r>
            <w:r w:rsidR="00C71526" w:rsidRPr="00332611">
              <w:rPr>
                <w:rFonts w:cs="Arial"/>
                <w:szCs w:val="24"/>
              </w:rPr>
              <w:t>e dne 13. 12. 2021 usnesením č. </w:t>
            </w:r>
            <w:r w:rsidRPr="00332611">
              <w:rPr>
                <w:rFonts w:cs="Arial"/>
                <w:szCs w:val="24"/>
              </w:rPr>
              <w:t>UZ/7/61/2021, dle upraveného účelu použití dotace</w:t>
            </w:r>
          </w:p>
        </w:tc>
      </w:tr>
      <w:tr w:rsidR="00332611" w:rsidRPr="00332611" w:rsidTr="00374C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C38" w:rsidRPr="00332611" w:rsidRDefault="00374C3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C38" w:rsidRPr="00332611" w:rsidRDefault="00374C38" w:rsidP="00374C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materiál dle bodu 3 a 4 usnesení na zasedání Z</w:t>
            </w:r>
            <w:r w:rsidR="00C71526" w:rsidRPr="00332611">
              <w:rPr>
                <w:rFonts w:cs="Arial"/>
                <w:szCs w:val="24"/>
              </w:rPr>
              <w:t>astupitelstva Olomouckého kraje</w:t>
            </w:r>
            <w:r w:rsidRPr="00332611">
              <w:rPr>
                <w:rFonts w:cs="Arial"/>
                <w:szCs w:val="24"/>
              </w:rPr>
              <w:t xml:space="preserve"> k rozhodnutí</w:t>
            </w:r>
          </w:p>
        </w:tc>
      </w:tr>
      <w:tr w:rsidR="00332611" w:rsidRPr="00332611" w:rsidTr="00374C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C38" w:rsidRPr="00332611" w:rsidRDefault="00374C38" w:rsidP="00374C38">
            <w:r w:rsidRPr="00332611">
              <w:t>Odpovídá: Bc. Jan Žůrek, člen rady</w:t>
            </w:r>
          </w:p>
          <w:p w:rsidR="00374C38" w:rsidRPr="00332611" w:rsidRDefault="00374C38" w:rsidP="00374C38">
            <w:r w:rsidRPr="00332611">
              <w:t>Realizuje: Ing. Petr Flora, vedoucí odboru sportu, kultury a památkové péče</w:t>
            </w:r>
          </w:p>
          <w:p w:rsidR="00374C38" w:rsidRPr="00332611" w:rsidRDefault="00374C38" w:rsidP="00374C38">
            <w:r w:rsidRPr="00332611">
              <w:t>Termín: ZOK 27. 6. 2022</w:t>
            </w:r>
          </w:p>
        </w:tc>
      </w:tr>
      <w:tr w:rsidR="00332611" w:rsidRPr="00332611" w:rsidTr="00374C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C38" w:rsidRPr="00332611" w:rsidRDefault="00374C3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C38" w:rsidRPr="00332611" w:rsidRDefault="00374C38" w:rsidP="00374C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revokovat své usnesení č. UZ/9/38/202</w:t>
            </w:r>
            <w:r w:rsidR="00571FA4" w:rsidRPr="00332611">
              <w:rPr>
                <w:rFonts w:cs="Arial"/>
                <w:szCs w:val="24"/>
              </w:rPr>
              <w:t>2 ze dne 11. 4. 2022 dle bodu 3 </w:t>
            </w:r>
            <w:r w:rsidRPr="00332611">
              <w:rPr>
                <w:rFonts w:cs="Arial"/>
                <w:szCs w:val="24"/>
              </w:rPr>
              <w:t>usnesení a rozhodnout o uzavření veřejnoprávních smluv o poskytnutí dotací dle bodu 4 usnesení</w:t>
            </w:r>
          </w:p>
        </w:tc>
      </w:tr>
      <w:tr w:rsidR="00332611" w:rsidRPr="00332611" w:rsidTr="00374C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374C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374C3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Bc. Jan Žůrek, člen rady</w:t>
            </w:r>
          </w:p>
        </w:tc>
      </w:tr>
      <w:tr w:rsidR="00981024" w:rsidRPr="00332611" w:rsidTr="00374C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374C3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6.3.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A77020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A77020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UR/54/22/2022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A77020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Výroční zprávy příspěvkových organizací v oblasti kultury za rok 2021</w:t>
            </w:r>
          </w:p>
        </w:tc>
      </w:tr>
      <w:tr w:rsidR="00332611" w:rsidRPr="00332611" w:rsidTr="00A770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A77020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A770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A77020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D84F90" w:rsidP="00A770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32611">
              <w:rPr>
                <w:rFonts w:cs="Arial"/>
                <w:szCs w:val="24"/>
              </w:rPr>
              <w:t xml:space="preserve"> </w:t>
            </w:r>
            <w:r w:rsidR="00A77020" w:rsidRPr="00332611">
              <w:rPr>
                <w:rFonts w:cs="Arial"/>
                <w:szCs w:val="24"/>
              </w:rPr>
              <w:t>výroční zprávy příspěvkových organizací v oblasti kultury za rok 2021 dle důvodové zprávy a příloh důvodové zprá</w:t>
            </w:r>
            <w:r w:rsidR="00571FA4" w:rsidRPr="00332611">
              <w:rPr>
                <w:rFonts w:cs="Arial"/>
                <w:szCs w:val="24"/>
              </w:rPr>
              <w:t>vy č. 1–</w:t>
            </w:r>
            <w:r w:rsidR="00A77020" w:rsidRPr="00332611">
              <w:rPr>
                <w:rFonts w:cs="Arial"/>
                <w:szCs w:val="24"/>
              </w:rPr>
              <w:t>7</w:t>
            </w:r>
          </w:p>
        </w:tc>
      </w:tr>
      <w:tr w:rsidR="00332611" w:rsidRPr="00332611" w:rsidTr="00A770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A770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A77020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Bc. Jan Žůrek, člen rady</w:t>
            </w:r>
          </w:p>
        </w:tc>
      </w:tr>
      <w:tr w:rsidR="00981024" w:rsidRPr="00332611" w:rsidTr="00A770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A77020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6.4.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452630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452630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UR/54/23/2022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452630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Změna doby odpisování dlouhodobého majetku příspěvkových organizací v oblasti kultury</w:t>
            </w:r>
          </w:p>
        </w:tc>
      </w:tr>
      <w:tr w:rsidR="00332611" w:rsidRPr="00332611" w:rsidTr="004526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452630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4526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452630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452630" w:rsidP="004526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příspěvkovým organizacím v oblasti kultury prodloužení doby odpisován</w:t>
            </w:r>
            <w:r w:rsidR="00571FA4" w:rsidRPr="00332611">
              <w:rPr>
                <w:rFonts w:cs="Arial"/>
                <w:szCs w:val="24"/>
              </w:rPr>
              <w:t xml:space="preserve">í podle žádostí dle přílohy č. </w:t>
            </w:r>
            <w:r w:rsidRPr="00332611">
              <w:rPr>
                <w:rFonts w:cs="Arial"/>
                <w:szCs w:val="24"/>
              </w:rPr>
              <w:t>1 usnesení</w:t>
            </w:r>
          </w:p>
        </w:tc>
      </w:tr>
      <w:tr w:rsidR="00332611" w:rsidRPr="00332611" w:rsidTr="004526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2630" w:rsidRPr="00332611" w:rsidRDefault="00452630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2630" w:rsidRPr="00332611" w:rsidRDefault="00452630" w:rsidP="004526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informovat o přijatém usnesení ředitele dotčených příspěvkových organizací</w:t>
            </w:r>
          </w:p>
        </w:tc>
      </w:tr>
      <w:tr w:rsidR="00332611" w:rsidRPr="00332611" w:rsidTr="004526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2630" w:rsidRPr="00332611" w:rsidRDefault="00452630" w:rsidP="00452630">
            <w:r w:rsidRPr="00332611">
              <w:t>Odpovídá: Ing. Lubomír Baláš, ředitel</w:t>
            </w:r>
          </w:p>
          <w:p w:rsidR="00452630" w:rsidRPr="00332611" w:rsidRDefault="00452630" w:rsidP="00452630">
            <w:r w:rsidRPr="00332611">
              <w:t>Realizuje: Ing. Petr Flora, vedoucí odboru sportu, kultury a památkové péče</w:t>
            </w:r>
          </w:p>
          <w:p w:rsidR="00452630" w:rsidRPr="00332611" w:rsidRDefault="00452630" w:rsidP="00452630">
            <w:r w:rsidRPr="00332611">
              <w:t>Termín: 6. 6. 2022</w:t>
            </w:r>
          </w:p>
        </w:tc>
      </w:tr>
      <w:tr w:rsidR="00332611" w:rsidRPr="00332611" w:rsidTr="004526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4526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452630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Bc. Jan Žůrek, člen rady</w:t>
            </w:r>
          </w:p>
        </w:tc>
      </w:tr>
      <w:tr w:rsidR="00981024" w:rsidRPr="00332611" w:rsidTr="004526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452630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6.5.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5335F6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5335F6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UR/54/24/2022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5335F6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Změna plánu oprav a inve</w:t>
            </w:r>
            <w:r w:rsidR="00571FA4" w:rsidRPr="00332611">
              <w:rPr>
                <w:b/>
                <w:bCs w:val="0"/>
              </w:rPr>
              <w:t>stic příspěvkových organizací v </w:t>
            </w:r>
            <w:r w:rsidRPr="00332611">
              <w:rPr>
                <w:b/>
                <w:bCs w:val="0"/>
              </w:rPr>
              <w:t>oblasti kultury 2022</w:t>
            </w:r>
          </w:p>
        </w:tc>
      </w:tr>
      <w:tr w:rsidR="00332611" w:rsidRPr="00332611" w:rsidTr="005335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5335F6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5335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5335F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5335F6" w:rsidP="005335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změnu plánu oprav a invest</w:t>
            </w:r>
            <w:r w:rsidR="00571FA4" w:rsidRPr="00332611">
              <w:rPr>
                <w:rFonts w:cs="Arial"/>
                <w:szCs w:val="24"/>
              </w:rPr>
              <w:t>ic u příspěvkových organizací v </w:t>
            </w:r>
            <w:r w:rsidRPr="00332611">
              <w:rPr>
                <w:rFonts w:cs="Arial"/>
                <w:szCs w:val="24"/>
              </w:rPr>
              <w:t>oblasti kultury na rok 2022 včetně použití prostředků</w:t>
            </w:r>
            <w:r w:rsidR="00571FA4" w:rsidRPr="00332611">
              <w:rPr>
                <w:rFonts w:cs="Arial"/>
                <w:szCs w:val="24"/>
              </w:rPr>
              <w:t xml:space="preserve"> fondu investic dle přílohy č. </w:t>
            </w:r>
            <w:r w:rsidRPr="00332611">
              <w:rPr>
                <w:rFonts w:cs="Arial"/>
                <w:szCs w:val="24"/>
              </w:rPr>
              <w:t>1 usnesení</w:t>
            </w:r>
          </w:p>
        </w:tc>
      </w:tr>
      <w:tr w:rsidR="00332611" w:rsidRPr="00332611" w:rsidTr="005335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5F6" w:rsidRPr="00332611" w:rsidRDefault="005335F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5F6" w:rsidRPr="00332611" w:rsidRDefault="005335F6" w:rsidP="005335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32611">
              <w:rPr>
                <w:rFonts w:cs="Arial"/>
                <w:szCs w:val="24"/>
              </w:rPr>
              <w:t xml:space="preserve"> pro Archeologické centrum Olomouc, příspěvkovou organizaci, pro rok 2022 s posílením fondu investic z rezervního fondu maximálně ve výši 630 000 Kč</w:t>
            </w:r>
          </w:p>
        </w:tc>
      </w:tr>
      <w:tr w:rsidR="00332611" w:rsidRPr="00332611" w:rsidTr="005335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5F6" w:rsidRPr="00332611" w:rsidRDefault="005335F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5F6" w:rsidRPr="00332611" w:rsidRDefault="005335F6" w:rsidP="002D44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informovat o přijatém usnesení ředitele dotčených příspěvkových organizací</w:t>
            </w:r>
          </w:p>
        </w:tc>
      </w:tr>
      <w:tr w:rsidR="00332611" w:rsidRPr="00332611" w:rsidTr="005335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5F6" w:rsidRPr="00332611" w:rsidRDefault="005335F6" w:rsidP="005335F6">
            <w:r w:rsidRPr="00332611">
              <w:t>Odpovídá: Ing. Lubomír Baláš, ředitel</w:t>
            </w:r>
          </w:p>
          <w:p w:rsidR="005335F6" w:rsidRPr="00332611" w:rsidRDefault="005335F6" w:rsidP="005335F6">
            <w:r w:rsidRPr="00332611">
              <w:t>Realizuje: Ing. Petr Flora, vedoucí odboru sportu, kultury a památkové péče</w:t>
            </w:r>
          </w:p>
          <w:p w:rsidR="005335F6" w:rsidRPr="00332611" w:rsidRDefault="005335F6" w:rsidP="005335F6">
            <w:r w:rsidRPr="00332611">
              <w:t>Termín: 6. 6. 2022</w:t>
            </w:r>
          </w:p>
        </w:tc>
      </w:tr>
      <w:tr w:rsidR="00332611" w:rsidRPr="00332611" w:rsidTr="005335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5335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5335F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Bc. Jan Žůrek, člen rady</w:t>
            </w:r>
          </w:p>
        </w:tc>
      </w:tr>
      <w:tr w:rsidR="00981024" w:rsidRPr="00332611" w:rsidTr="005335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5335F6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6.6.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C60D08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C60D08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UR/54/25/2022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C60D08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Žádost o poskytnutí individuální dotace v oblasti životního prostředí a zemědělství</w:t>
            </w:r>
          </w:p>
        </w:tc>
      </w:tr>
      <w:tr w:rsidR="00332611" w:rsidRPr="00332611" w:rsidTr="00C60D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C60D08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C60D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C60D0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C60D08" w:rsidP="0057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poskytnutím individuální dotace z rozpočtu Olomouckého kraje </w:t>
            </w:r>
            <w:r w:rsidR="00571FA4" w:rsidRPr="00332611">
              <w:rPr>
                <w:rFonts w:cs="Arial"/>
                <w:szCs w:val="24"/>
              </w:rPr>
              <w:t xml:space="preserve">příjemci </w:t>
            </w:r>
            <w:r w:rsidRPr="00332611">
              <w:rPr>
                <w:rFonts w:cs="Arial"/>
                <w:szCs w:val="24"/>
              </w:rPr>
              <w:t>obci Dobrochov, Dobr</w:t>
            </w:r>
            <w:r w:rsidR="00571FA4" w:rsidRPr="00332611">
              <w:rPr>
                <w:rFonts w:cs="Arial"/>
                <w:szCs w:val="24"/>
              </w:rPr>
              <w:t>ochov č. p. 43, 798 07 Brodek u </w:t>
            </w:r>
            <w:r w:rsidRPr="00332611">
              <w:rPr>
                <w:rFonts w:cs="Arial"/>
                <w:szCs w:val="24"/>
              </w:rPr>
              <w:t xml:space="preserve">Prostějova, </w:t>
            </w:r>
            <w:r w:rsidR="00332611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t>IČO:</w:t>
            </w:r>
            <w:r w:rsidR="00571FA4" w:rsidRPr="00332611">
              <w:rPr>
                <w:rFonts w:cs="Arial"/>
                <w:szCs w:val="24"/>
              </w:rPr>
              <w:t xml:space="preserve"> </w:t>
            </w:r>
            <w:r w:rsidRPr="00332611">
              <w:rPr>
                <w:rFonts w:cs="Arial"/>
                <w:szCs w:val="24"/>
              </w:rPr>
              <w:t>47922311</w:t>
            </w:r>
            <w:r w:rsidR="00571FA4" w:rsidRPr="00332611">
              <w:rPr>
                <w:rFonts w:cs="Arial"/>
                <w:szCs w:val="24"/>
              </w:rPr>
              <w:t xml:space="preserve">, </w:t>
            </w:r>
            <w:r w:rsidRPr="00332611">
              <w:rPr>
                <w:rFonts w:cs="Arial"/>
                <w:szCs w:val="24"/>
              </w:rPr>
              <w:t>uvedenému pod pořadovým číslem 4 dle přílohy č. 1 tohoto usnesení</w:t>
            </w:r>
          </w:p>
        </w:tc>
      </w:tr>
      <w:tr w:rsidR="00332611" w:rsidRPr="00332611" w:rsidTr="00C60D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60D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uzavřením veřejnoprávní smlouvy o poskytnutí individuální dotace s příjemcem uvedeným pod pořadovým číslem 4 dle přílohy č. 1 tohoto usnesení ve znění vzorové smlouvy schválené Zastupitelstvem Olomouckého kraje usnesením č. UZ/7/17/2021 ze dne 13. 12. 2021</w:t>
            </w:r>
          </w:p>
        </w:tc>
      </w:tr>
      <w:tr w:rsidR="00332611" w:rsidRPr="00332611" w:rsidTr="00C60D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60D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materiál dle bodu 1 až 2 usnesení na zasedání Zastupitelstva Olomouckého kraje</w:t>
            </w:r>
          </w:p>
        </w:tc>
      </w:tr>
      <w:tr w:rsidR="00332611" w:rsidRPr="00332611" w:rsidTr="00C60D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60D08">
            <w:r w:rsidRPr="00332611">
              <w:t>Odpovídá: Ing. et Ing. Martin Šmída, uvolněný člen rady</w:t>
            </w:r>
          </w:p>
          <w:p w:rsidR="00C60D08" w:rsidRPr="00332611" w:rsidRDefault="00C60D08" w:rsidP="00C60D08">
            <w:r w:rsidRPr="00332611">
              <w:t>Realizuje: Ing. Josef Veselský, vedoucí odboru životního prostředí a zemědělství</w:t>
            </w:r>
          </w:p>
          <w:p w:rsidR="00C60D08" w:rsidRPr="00332611" w:rsidRDefault="00C60D08" w:rsidP="00C60D08">
            <w:r w:rsidRPr="00332611">
              <w:t>Termín: ZOK 27. 6. 2022</w:t>
            </w:r>
          </w:p>
        </w:tc>
      </w:tr>
      <w:tr w:rsidR="00332611" w:rsidRPr="00332611" w:rsidTr="00C60D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60D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rozpočtovou změnu dle přílohy č. 2 tohoto usnesení</w:t>
            </w:r>
          </w:p>
        </w:tc>
      </w:tr>
      <w:tr w:rsidR="00332611" w:rsidRPr="00332611" w:rsidTr="00C60D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60D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materiál dle bodu 4 usnesení na zasedání Zastupitelstva Olomouckého kraje</w:t>
            </w:r>
          </w:p>
        </w:tc>
      </w:tr>
      <w:tr w:rsidR="00332611" w:rsidRPr="00332611" w:rsidTr="00C60D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60D08">
            <w:r w:rsidRPr="00332611">
              <w:t>Odpovídá: Ing. Josef Suchánek, hejtman Olomouckého kraje</w:t>
            </w:r>
          </w:p>
          <w:p w:rsidR="00C60D08" w:rsidRPr="00332611" w:rsidRDefault="00C60D08" w:rsidP="00C60D08">
            <w:r w:rsidRPr="00332611">
              <w:t>Realizuje: Mgr. Olga Fidrová, MBA, vedoucí odboru ekonomického</w:t>
            </w:r>
          </w:p>
          <w:p w:rsidR="00C60D08" w:rsidRPr="00332611" w:rsidRDefault="00C60D08" w:rsidP="00C60D08">
            <w:r w:rsidRPr="00332611">
              <w:t>Termín: ZOK 27. 6. 2022</w:t>
            </w:r>
          </w:p>
        </w:tc>
      </w:tr>
      <w:tr w:rsidR="00332611" w:rsidRPr="00332611" w:rsidTr="00C60D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57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rozhodnout o poskytnutí dotace </w:t>
            </w:r>
            <w:r w:rsidR="00571FA4" w:rsidRPr="00332611">
              <w:rPr>
                <w:rFonts w:cs="Arial"/>
                <w:szCs w:val="24"/>
              </w:rPr>
              <w:t>příjemci dle bodu 1 usnesení a rozhodnout o </w:t>
            </w:r>
            <w:r w:rsidRPr="00332611">
              <w:rPr>
                <w:rFonts w:cs="Arial"/>
                <w:szCs w:val="24"/>
              </w:rPr>
              <w:t>uzavření veřejnoprávní smlouvy o poskytnutí</w:t>
            </w:r>
            <w:r w:rsidR="00571FA4" w:rsidRPr="00332611">
              <w:rPr>
                <w:rFonts w:cs="Arial"/>
                <w:szCs w:val="24"/>
              </w:rPr>
              <w:t xml:space="preserve"> individuální dotace dle bodu 2 </w:t>
            </w:r>
            <w:r w:rsidRPr="00332611">
              <w:rPr>
                <w:rFonts w:cs="Arial"/>
                <w:szCs w:val="24"/>
              </w:rPr>
              <w:t>usnesení</w:t>
            </w:r>
          </w:p>
        </w:tc>
      </w:tr>
      <w:tr w:rsidR="00332611" w:rsidRPr="00332611" w:rsidTr="00C60D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D08" w:rsidRPr="00332611" w:rsidRDefault="00C60D08" w:rsidP="00C60D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332611" w:rsidRPr="00332611" w:rsidTr="00C60D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C60D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C60D0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981024" w:rsidRPr="00332611" w:rsidTr="00C60D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C60D0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7.1.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097EE9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097EE9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UR/54/26/2022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097EE9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332611" w:rsidRPr="00332611" w:rsidTr="00097E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097EE9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32611">
              <w:rPr>
                <w:rFonts w:cs="Arial"/>
                <w:szCs w:val="24"/>
              </w:rPr>
              <w:t xml:space="preserve"> Střední škole zemědělské, Přerov, Osmek 47</w:t>
            </w:r>
            <w:r w:rsidR="00571FA4" w:rsidRPr="00332611">
              <w:rPr>
                <w:rFonts w:cs="Arial"/>
                <w:szCs w:val="24"/>
              </w:rPr>
              <w:t>, s </w:t>
            </w:r>
            <w:r w:rsidRPr="00332611">
              <w:rPr>
                <w:rFonts w:cs="Arial"/>
                <w:szCs w:val="24"/>
              </w:rPr>
              <w:t>uzavřením smlouvy o úvěru na částku 1 666 000,00 Kč s Komerční bankou, a.s.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zmocňuje</w:t>
            </w:r>
            <w:r w:rsidRPr="00332611">
              <w:rPr>
                <w:rFonts w:cs="Arial"/>
                <w:szCs w:val="24"/>
              </w:rPr>
              <w:t xml:space="preserve"> Mgr. Radovana Rašťáka, ředitele Střední školy zemědělské Přerov, Osmek 47, k uzavření smlouvy o úvěru mezi Komerční bankou, a.s.</w:t>
            </w:r>
            <w:r w:rsidR="00571FA4" w:rsidRPr="00332611">
              <w:rPr>
                <w:rFonts w:cs="Arial"/>
                <w:szCs w:val="24"/>
              </w:rPr>
              <w:t>, a </w:t>
            </w:r>
            <w:r w:rsidRPr="00332611">
              <w:rPr>
                <w:rFonts w:cs="Arial"/>
                <w:szCs w:val="24"/>
              </w:rPr>
              <w:t>Střední školou zemědělskou Přerov, Osmek 47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32611">
              <w:rPr>
                <w:rFonts w:cs="Arial"/>
                <w:szCs w:val="24"/>
              </w:rPr>
              <w:t xml:space="preserve"> Střední lesnické škole, Hranice, Jurikova 588</w:t>
            </w:r>
            <w:r w:rsidR="00571FA4" w:rsidRPr="00332611">
              <w:rPr>
                <w:rFonts w:cs="Arial"/>
                <w:szCs w:val="24"/>
              </w:rPr>
              <w:t>, s </w:t>
            </w:r>
            <w:r w:rsidRPr="00332611">
              <w:rPr>
                <w:rFonts w:cs="Arial"/>
                <w:szCs w:val="24"/>
              </w:rPr>
              <w:t>uzavřením smlouvy o úvěru ve výši 1 665 000,00 Kč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zmocňuje</w:t>
            </w:r>
            <w:r w:rsidRPr="00332611">
              <w:rPr>
                <w:rFonts w:cs="Arial"/>
                <w:szCs w:val="24"/>
              </w:rPr>
              <w:t xml:space="preserve"> Ing. Lukáše Kandlera, ředitele Střední lesnické školy, Hranice, Jurikova 588, k uzavření smlouvy o úvěru mezi Komerční bankou, a.s.</w:t>
            </w:r>
            <w:r w:rsidR="00571FA4" w:rsidRPr="00332611">
              <w:rPr>
                <w:rFonts w:cs="Arial"/>
                <w:szCs w:val="24"/>
              </w:rPr>
              <w:t>, a </w:t>
            </w:r>
            <w:r w:rsidRPr="00332611">
              <w:rPr>
                <w:rFonts w:cs="Arial"/>
                <w:szCs w:val="24"/>
              </w:rPr>
              <w:t>Střední lesnickou školou, Hranice, Jurikova 588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32611">
              <w:rPr>
                <w:rFonts w:cs="Arial"/>
                <w:szCs w:val="24"/>
              </w:rPr>
              <w:t xml:space="preserve"> Střední škole gastronomie, farmářství </w:t>
            </w:r>
            <w:r w:rsidR="00571FA4" w:rsidRPr="00332611">
              <w:rPr>
                <w:rFonts w:cs="Arial"/>
                <w:szCs w:val="24"/>
              </w:rPr>
              <w:t>a služeb Jeseník, s uzavřením sml</w:t>
            </w:r>
            <w:r w:rsidRPr="00332611">
              <w:rPr>
                <w:rFonts w:cs="Arial"/>
                <w:szCs w:val="24"/>
              </w:rPr>
              <w:t>ouvy o úvěru ve výši 1 666 000,00 Kč s Komerční bankou, a.s.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zmocňuje</w:t>
            </w:r>
            <w:r w:rsidRPr="00332611">
              <w:rPr>
                <w:rFonts w:cs="Arial"/>
                <w:szCs w:val="24"/>
              </w:rPr>
              <w:t xml:space="preserve"> PhDr. Silvii Pernicovou, ředitelku Střední školy gastronomie, farmářství a služeb Jeseník, k uzavření smlouvy o úvěru mezi Střední školou gastronomie, farmářství a služeb Jeseník a Komerční bankou, a.s.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navýšení neinvestičního </w:t>
            </w:r>
            <w:r w:rsidR="00571FA4" w:rsidRPr="00332611">
              <w:rPr>
                <w:rFonts w:cs="Arial"/>
                <w:szCs w:val="24"/>
              </w:rPr>
              <w:t>účelového příspěvku ve výši 140 </w:t>
            </w:r>
            <w:r w:rsidRPr="00332611">
              <w:rPr>
                <w:rFonts w:cs="Arial"/>
                <w:szCs w:val="24"/>
              </w:rPr>
              <w:t>000,00 Kč organizaci Základní škola Uničov, Šternberská 456</w:t>
            </w:r>
            <w:r w:rsidR="00571FA4" w:rsidRPr="00332611">
              <w:rPr>
                <w:rFonts w:cs="Arial"/>
                <w:szCs w:val="24"/>
              </w:rPr>
              <w:t>,</w:t>
            </w:r>
            <w:r w:rsidRPr="00332611">
              <w:rPr>
                <w:rFonts w:cs="Arial"/>
                <w:szCs w:val="24"/>
              </w:rPr>
              <w:t xml:space="preserve"> na pořízení vybavení nově vybudované třídy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plán oprav a investic u příspěvkových organizací Olomouckého kraje na rok 2022 včetně použití prostředků fondu investic dle přílohy č. 1 usnesení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32611">
              <w:rPr>
                <w:rFonts w:cs="Arial"/>
                <w:szCs w:val="24"/>
              </w:rPr>
              <w:t xml:space="preserve"> pro rok 2022 s p</w:t>
            </w:r>
            <w:r w:rsidR="00571FA4" w:rsidRPr="00332611">
              <w:rPr>
                <w:rFonts w:cs="Arial"/>
                <w:szCs w:val="24"/>
              </w:rPr>
              <w:t>řevodem finančních prostředků z </w:t>
            </w:r>
            <w:r w:rsidRPr="00332611">
              <w:rPr>
                <w:rFonts w:cs="Arial"/>
                <w:szCs w:val="24"/>
              </w:rPr>
              <w:t>rezervního fondu do fondu investic vybraným příspěvkovým organizacím dle důvodové zprávy včetně použití prostředků fondu investic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Střední lesnické škole, Hranice, Jurikova 588</w:t>
            </w:r>
            <w:r w:rsidR="00571FA4" w:rsidRPr="00332611">
              <w:rPr>
                <w:rFonts w:cs="Arial"/>
                <w:szCs w:val="24"/>
              </w:rPr>
              <w:t>,</w:t>
            </w:r>
            <w:r w:rsidRPr="00332611">
              <w:rPr>
                <w:rFonts w:cs="Arial"/>
                <w:szCs w:val="24"/>
              </w:rPr>
              <w:t xml:space="preserve"> vyřazení ze své evidence dlouhodobý nehmotný majetek Lesní h</w:t>
            </w:r>
            <w:r w:rsidR="00571FA4" w:rsidRPr="00332611">
              <w:rPr>
                <w:rFonts w:cs="Arial"/>
                <w:szCs w:val="24"/>
              </w:rPr>
              <w:t>ospodářský plán pro období 2011–</w:t>
            </w:r>
            <w:r w:rsidRPr="00332611">
              <w:rPr>
                <w:rFonts w:cs="Arial"/>
                <w:szCs w:val="24"/>
              </w:rPr>
              <w:t>2020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příspěvkovým organizacím aktualizaci doby odpisování dlouhodobého majetku na rok 2023 dle přílohy č. 3 a č. 4 usnesení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332611" w:rsidRPr="00332611" w:rsidTr="00097E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r w:rsidRPr="00332611">
              <w:t>Odpovídá: Ing. Lubomír Baláš, ředitel</w:t>
            </w:r>
          </w:p>
          <w:p w:rsidR="00097EE9" w:rsidRPr="00332611" w:rsidRDefault="00097EE9" w:rsidP="00097EE9">
            <w:r w:rsidRPr="00332611">
              <w:t>Realizuje: Mgr. Miroslav Gajdůšek MBA, vedoucí odboru školství a mládeže</w:t>
            </w:r>
          </w:p>
          <w:p w:rsidR="00097EE9" w:rsidRPr="00332611" w:rsidRDefault="00097EE9" w:rsidP="00097EE9">
            <w:r w:rsidRPr="00332611">
              <w:t>Termín: 6. 6. 2022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rozpočtové změny v příloze č. 2 usnesení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materiál dle bodu 13 usnesení na zasedání Zastupitelstva Olomouckého kraje na vědomí</w:t>
            </w:r>
          </w:p>
        </w:tc>
      </w:tr>
      <w:tr w:rsidR="00332611" w:rsidRPr="00332611" w:rsidTr="00097E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r w:rsidRPr="00332611">
              <w:t>Odpovídá: Ing. Josef Suchánek, hejtman Olomouckého kraje</w:t>
            </w:r>
          </w:p>
          <w:p w:rsidR="00097EE9" w:rsidRPr="00332611" w:rsidRDefault="00097EE9" w:rsidP="00097EE9">
            <w:r w:rsidRPr="00332611">
              <w:t>Realizuje: Mgr. Olga Fidrová, MBA, vedoucí odboru ekonomického</w:t>
            </w:r>
          </w:p>
          <w:p w:rsidR="00097EE9" w:rsidRPr="00332611" w:rsidRDefault="00097EE9" w:rsidP="00097EE9">
            <w:r w:rsidRPr="00332611">
              <w:t>Termín: ZOK 27. 6. 2022</w:t>
            </w:r>
          </w:p>
        </w:tc>
      </w:tr>
      <w:tr w:rsidR="00332611" w:rsidRPr="00332611" w:rsidTr="00097E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EE9" w:rsidRPr="00332611" w:rsidRDefault="00097EE9" w:rsidP="00097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vzít na vědomí rozpočtové změny dle bodu 13 usnesení</w:t>
            </w:r>
          </w:p>
        </w:tc>
      </w:tr>
      <w:tr w:rsidR="00332611" w:rsidRPr="00332611" w:rsidTr="00097E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097EE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81024" w:rsidRPr="00332611" w:rsidTr="00097EE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097EE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8.1.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540812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540812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UR/54/27/2022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540812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Personální záležitosti školství</w:t>
            </w:r>
          </w:p>
        </w:tc>
      </w:tr>
      <w:tr w:rsidR="00332611" w:rsidRPr="00332611" w:rsidTr="005408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540812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5408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540812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540812" w:rsidP="005408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s účinností od 1. 6. 2022 změnu výše osobního příplatku řediteli školské příspěvkové organizace dle přílohy č. 1 tohoto usnesení</w:t>
            </w:r>
          </w:p>
        </w:tc>
      </w:tr>
      <w:tr w:rsidR="00332611" w:rsidRPr="00332611" w:rsidTr="005408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812" w:rsidRPr="00332611" w:rsidRDefault="00540812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812" w:rsidRPr="00332611" w:rsidRDefault="00540812" w:rsidP="005408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zpracovat platový výměr dle bodu 1 usnesení</w:t>
            </w:r>
          </w:p>
        </w:tc>
      </w:tr>
      <w:tr w:rsidR="00332611" w:rsidRPr="00332611" w:rsidTr="005408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812" w:rsidRPr="00332611" w:rsidRDefault="00540812" w:rsidP="00540812">
            <w:r w:rsidRPr="00332611">
              <w:t>Odpovídá: Ing. Lubomír Baláš, ředitel</w:t>
            </w:r>
          </w:p>
          <w:p w:rsidR="00540812" w:rsidRPr="00332611" w:rsidRDefault="00540812" w:rsidP="00540812">
            <w:r w:rsidRPr="00332611">
              <w:t>Realizuje: Mgr. Miroslav Gajdůšek MBA, vedoucí odboru školství a mládeže</w:t>
            </w:r>
          </w:p>
          <w:p w:rsidR="00540812" w:rsidRPr="00332611" w:rsidRDefault="00540812" w:rsidP="00540812">
            <w:r w:rsidRPr="00332611">
              <w:t>Termín: 6. 6. 2022</w:t>
            </w:r>
          </w:p>
        </w:tc>
      </w:tr>
      <w:tr w:rsidR="00332611" w:rsidRPr="00332611" w:rsidTr="005408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812" w:rsidRPr="00332611" w:rsidRDefault="00540812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812" w:rsidRPr="00332611" w:rsidRDefault="00540812" w:rsidP="005408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odměny ředitelům a zástupkyním statutárního orgánu školských příspěvkových organizací zřizovaných Olomouckým krajem dle přílohy č. 2 tohoto usnesení</w:t>
            </w:r>
          </w:p>
        </w:tc>
      </w:tr>
      <w:tr w:rsidR="00332611" w:rsidRPr="00332611" w:rsidTr="005408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812" w:rsidRPr="00332611" w:rsidRDefault="00540812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812" w:rsidRPr="00332611" w:rsidRDefault="00540812" w:rsidP="005408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administrativně zaj</w:t>
            </w:r>
            <w:r w:rsidR="00CD6D43" w:rsidRPr="00332611">
              <w:rPr>
                <w:rFonts w:cs="Arial"/>
                <w:szCs w:val="24"/>
              </w:rPr>
              <w:t>istit přiznání odměn dle bodu 3 </w:t>
            </w:r>
            <w:r w:rsidRPr="00332611">
              <w:rPr>
                <w:rFonts w:cs="Arial"/>
                <w:szCs w:val="24"/>
              </w:rPr>
              <w:t>usnesení</w:t>
            </w:r>
          </w:p>
        </w:tc>
      </w:tr>
      <w:tr w:rsidR="00332611" w:rsidRPr="00332611" w:rsidTr="005408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812" w:rsidRPr="00332611" w:rsidRDefault="00540812" w:rsidP="00540812">
            <w:r w:rsidRPr="00332611">
              <w:t>Odpovídá: Ing. Lubomír Baláš, ředitel</w:t>
            </w:r>
          </w:p>
          <w:p w:rsidR="00540812" w:rsidRPr="00332611" w:rsidRDefault="00540812" w:rsidP="00540812">
            <w:r w:rsidRPr="00332611">
              <w:t>Realizuje: Mgr. Miroslav Gajdůšek MBA, vedoucí odboru školství a mládeže</w:t>
            </w:r>
          </w:p>
          <w:p w:rsidR="00540812" w:rsidRPr="00332611" w:rsidRDefault="00540812" w:rsidP="00540812">
            <w:r w:rsidRPr="00332611">
              <w:t>Termín: 6. 6. 2022</w:t>
            </w:r>
          </w:p>
        </w:tc>
      </w:tr>
      <w:tr w:rsidR="00332611" w:rsidRPr="00332611" w:rsidTr="0054081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54081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540812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81024" w:rsidRPr="00332611" w:rsidTr="0054081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540812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8.2.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204001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204001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UR/54/28/2022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204001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 xml:space="preserve">Projekt „Obědy do škol v Olomouckém kraji III“ – dodatky                                    </w:t>
            </w:r>
          </w:p>
        </w:tc>
      </w:tr>
      <w:tr w:rsidR="00332611" w:rsidRPr="00332611" w:rsidTr="002040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204001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2040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20400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204001" w:rsidP="00CD6D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rozhoduje</w:t>
            </w:r>
            <w:r w:rsidRPr="00332611">
              <w:rPr>
                <w:rFonts w:cs="Arial"/>
                <w:szCs w:val="24"/>
              </w:rPr>
              <w:t xml:space="preserve"> o uzavření Dodatku č</w:t>
            </w:r>
            <w:r w:rsidR="00CD6D43" w:rsidRPr="00332611">
              <w:rPr>
                <w:rFonts w:cs="Arial"/>
                <w:szCs w:val="24"/>
              </w:rPr>
              <w:t>. 1 ke smlouvám o partnerství s </w:t>
            </w:r>
            <w:r w:rsidRPr="00332611">
              <w:rPr>
                <w:rFonts w:cs="Arial"/>
                <w:szCs w:val="24"/>
              </w:rPr>
              <w:t xml:space="preserve">finančním příspěvkem ve znění dle vzorového dodatku, který je </w:t>
            </w:r>
            <w:r w:rsidR="00CD6D43" w:rsidRPr="00332611">
              <w:rPr>
                <w:rFonts w:cs="Arial"/>
                <w:szCs w:val="24"/>
              </w:rPr>
              <w:t>p</w:t>
            </w:r>
            <w:r w:rsidRPr="00332611">
              <w:rPr>
                <w:rFonts w:cs="Arial"/>
                <w:szCs w:val="24"/>
              </w:rPr>
              <w:t xml:space="preserve">řílohou č. 1 usnesení, </w:t>
            </w:r>
            <w:r w:rsidR="00332611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t xml:space="preserve">s partnery č. P45 a P66 uvedenými v </w:t>
            </w:r>
            <w:r w:rsidR="00CD6D43" w:rsidRPr="00332611">
              <w:rPr>
                <w:rFonts w:cs="Arial"/>
                <w:szCs w:val="24"/>
              </w:rPr>
              <w:t>příloze č. 2 usnesení a o </w:t>
            </w:r>
            <w:r w:rsidRPr="00332611">
              <w:rPr>
                <w:rFonts w:cs="Arial"/>
                <w:szCs w:val="24"/>
              </w:rPr>
              <w:t xml:space="preserve">uzavření Dodatku č. 2 ke smlouvám o partnerství s finančním příspěvkem ve znění dle vzorového dodatku, který je </w:t>
            </w:r>
            <w:r w:rsidR="00CD6D43" w:rsidRPr="00332611">
              <w:rPr>
                <w:rFonts w:cs="Arial"/>
                <w:szCs w:val="24"/>
              </w:rPr>
              <w:t>p</w:t>
            </w:r>
            <w:r w:rsidRPr="00332611">
              <w:rPr>
                <w:rFonts w:cs="Arial"/>
                <w:szCs w:val="24"/>
              </w:rPr>
              <w:t xml:space="preserve">řílohou č. 1 usnesení, s partnery P16 a P17 uvedenými </w:t>
            </w:r>
            <w:r w:rsidR="00332611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t xml:space="preserve">v </w:t>
            </w:r>
            <w:r w:rsidR="00CD6D43" w:rsidRPr="00332611">
              <w:rPr>
                <w:rFonts w:cs="Arial"/>
                <w:szCs w:val="24"/>
              </w:rPr>
              <w:t>p</w:t>
            </w:r>
            <w:r w:rsidRPr="00332611">
              <w:rPr>
                <w:rFonts w:cs="Arial"/>
                <w:szCs w:val="24"/>
              </w:rPr>
              <w:t>říloze č. 2 usnesení</w:t>
            </w:r>
          </w:p>
        </w:tc>
      </w:tr>
      <w:tr w:rsidR="00332611" w:rsidRPr="00332611" w:rsidTr="002040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2040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20400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81024" w:rsidRPr="00332611" w:rsidTr="002040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20400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8.3.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1F3784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1F3784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UR/54/29/2022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1F3784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Složení školských rad při školách zřizovaných Olomouckým krajem</w:t>
            </w:r>
          </w:p>
        </w:tc>
      </w:tr>
      <w:tr w:rsidR="00332611" w:rsidRPr="00332611" w:rsidTr="001F37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1F3784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1F37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1F378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1F3784" w:rsidP="001F37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zřizuje</w:t>
            </w:r>
            <w:r w:rsidRPr="00332611">
              <w:rPr>
                <w:rFonts w:cs="Arial"/>
                <w:szCs w:val="24"/>
              </w:rPr>
              <w:t xml:space="preserve"> školskou radu při Střední škole elektrotechnické, Lipník nad Bečvou, Tyršova 781</w:t>
            </w:r>
            <w:r w:rsidR="00CD6D43" w:rsidRPr="00332611">
              <w:rPr>
                <w:rFonts w:cs="Arial"/>
                <w:szCs w:val="24"/>
              </w:rPr>
              <w:t>,</w:t>
            </w:r>
            <w:r w:rsidRPr="00332611">
              <w:rPr>
                <w:rFonts w:cs="Arial"/>
                <w:szCs w:val="24"/>
              </w:rPr>
              <w:t xml:space="preserve"> dle přílohy č. 1 usnesení s účinností od 3. 6. 2022</w:t>
            </w:r>
          </w:p>
        </w:tc>
      </w:tr>
      <w:tr w:rsidR="00332611" w:rsidRPr="00332611" w:rsidTr="001F37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3784" w:rsidRPr="00332611" w:rsidRDefault="001F378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3784" w:rsidRPr="00332611" w:rsidRDefault="001F3784" w:rsidP="001F37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32611">
              <w:rPr>
                <w:rFonts w:cs="Arial"/>
                <w:szCs w:val="24"/>
              </w:rPr>
              <w:t xml:space="preserve"> volby do školské rady při Střední škole elektrotechnické, Lipník nad Bečvou, Tyršova 781</w:t>
            </w:r>
            <w:r w:rsidR="00CD6D43" w:rsidRPr="00332611">
              <w:rPr>
                <w:rFonts w:cs="Arial"/>
                <w:szCs w:val="24"/>
              </w:rPr>
              <w:t>,</w:t>
            </w:r>
            <w:r w:rsidRPr="00332611">
              <w:rPr>
                <w:rFonts w:cs="Arial"/>
                <w:szCs w:val="24"/>
              </w:rPr>
              <w:t xml:space="preserve"> dle bodu 1 usnesení</w:t>
            </w:r>
          </w:p>
        </w:tc>
      </w:tr>
      <w:tr w:rsidR="00332611" w:rsidRPr="00332611" w:rsidTr="001F37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3784" w:rsidRPr="00332611" w:rsidRDefault="001F378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3784" w:rsidRPr="00332611" w:rsidRDefault="001F3784" w:rsidP="001F37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jmenuje</w:t>
            </w:r>
            <w:r w:rsidRPr="00332611">
              <w:rPr>
                <w:rFonts w:cs="Arial"/>
                <w:szCs w:val="24"/>
              </w:rPr>
              <w:t xml:space="preserve"> členy školské rady za zřizovatele dle bodu 1 usnesení a přílohy č. 1 usnesení</w:t>
            </w:r>
          </w:p>
        </w:tc>
      </w:tr>
      <w:tr w:rsidR="00332611" w:rsidRPr="00332611" w:rsidTr="001F37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3784" w:rsidRPr="00332611" w:rsidRDefault="001F378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3784" w:rsidRPr="00332611" w:rsidRDefault="001F3784" w:rsidP="001F37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zpracovat čistopisy </w:t>
            </w:r>
            <w:r w:rsidR="00CD6D43" w:rsidRPr="00332611">
              <w:rPr>
                <w:rFonts w:cs="Arial"/>
                <w:szCs w:val="24"/>
              </w:rPr>
              <w:t>zřizovacích listin podle bodu 1 </w:t>
            </w:r>
            <w:r w:rsidRPr="00332611">
              <w:rPr>
                <w:rFonts w:cs="Arial"/>
                <w:szCs w:val="24"/>
              </w:rPr>
              <w:t>usnesení a administrativně zajistit jmenování zástupců zřizovatele do školské rady při Střední škole elektrotechnické, Lipník nad Bečvou, Tyršova 781</w:t>
            </w:r>
            <w:r w:rsidR="00CD6D43" w:rsidRPr="00332611">
              <w:rPr>
                <w:rFonts w:cs="Arial"/>
                <w:szCs w:val="24"/>
              </w:rPr>
              <w:t>,</w:t>
            </w:r>
            <w:r w:rsidRPr="00332611">
              <w:rPr>
                <w:rFonts w:cs="Arial"/>
                <w:szCs w:val="24"/>
              </w:rPr>
              <w:t xml:space="preserve"> dle bodu 3 usnesení</w:t>
            </w:r>
          </w:p>
        </w:tc>
      </w:tr>
      <w:tr w:rsidR="00332611" w:rsidRPr="00332611" w:rsidTr="001F37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3784" w:rsidRPr="00332611" w:rsidRDefault="001F3784" w:rsidP="001F3784">
            <w:r w:rsidRPr="00332611">
              <w:t>Odpovídá: Ing. Lubomír Baláš, ředitel</w:t>
            </w:r>
          </w:p>
          <w:p w:rsidR="001F3784" w:rsidRPr="00332611" w:rsidRDefault="001F3784" w:rsidP="001F3784">
            <w:r w:rsidRPr="00332611">
              <w:t>Realizuje: Mgr. Miroslav Gajdůšek MBA, vedoucí odboru školství a mládeže</w:t>
            </w:r>
          </w:p>
          <w:p w:rsidR="001F3784" w:rsidRPr="00332611" w:rsidRDefault="001F3784" w:rsidP="001F3784">
            <w:r w:rsidRPr="00332611">
              <w:t>Termín: 20. 6. 2022</w:t>
            </w:r>
          </w:p>
        </w:tc>
      </w:tr>
      <w:tr w:rsidR="00332611" w:rsidRPr="00332611" w:rsidTr="001F37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3784" w:rsidRPr="00332611" w:rsidRDefault="001F378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3784" w:rsidRPr="00332611" w:rsidRDefault="001F3784" w:rsidP="001F37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32611">
              <w:rPr>
                <w:rFonts w:cs="Arial"/>
                <w:szCs w:val="24"/>
              </w:rPr>
              <w:t xml:space="preserve"> změnu ve složení školské rady při Střední průmyslové škole Jeseník dle přílohy č. 2 usnesení</w:t>
            </w:r>
          </w:p>
        </w:tc>
      </w:tr>
      <w:tr w:rsidR="00332611" w:rsidRPr="00332611" w:rsidTr="001F37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1F37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1F378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81024" w:rsidRPr="00332611" w:rsidTr="001F37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1F378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8.4.</w:t>
            </w:r>
          </w:p>
        </w:tc>
      </w:tr>
    </w:tbl>
    <w:p w:rsidR="00981024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32611" w:rsidRPr="00332611" w:rsidRDefault="003326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5979C9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5979C9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lastRenderedPageBreak/>
              <w:t>UR/54/30/2022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5979C9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332611" w:rsidRPr="00332611" w:rsidTr="005979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5979C9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5979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5979C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5979C9" w:rsidP="005979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výjimku z naplněnosti třídy u Gymnázia, Šumperk, Masarykovo náměstí 8</w:t>
            </w:r>
            <w:r w:rsidR="00CD6D43" w:rsidRPr="00332611">
              <w:rPr>
                <w:rFonts w:cs="Arial"/>
                <w:szCs w:val="24"/>
              </w:rPr>
              <w:t>,</w:t>
            </w:r>
            <w:r w:rsidRPr="00332611">
              <w:rPr>
                <w:rFonts w:cs="Arial"/>
                <w:szCs w:val="24"/>
              </w:rPr>
              <w:t xml:space="preserve"> dle důvodové zpráv</w:t>
            </w:r>
            <w:r w:rsidR="00CD6D43" w:rsidRPr="00332611">
              <w:rPr>
                <w:rFonts w:cs="Arial"/>
                <w:szCs w:val="24"/>
              </w:rPr>
              <w:t>y a dle přílohy č. 1 usnesení s </w:t>
            </w:r>
            <w:r w:rsidRPr="00332611">
              <w:rPr>
                <w:rFonts w:cs="Arial"/>
                <w:szCs w:val="24"/>
              </w:rPr>
              <w:t xml:space="preserve">účinností od </w:t>
            </w:r>
            <w:r w:rsidR="00332611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t>23. 5. 2022</w:t>
            </w:r>
          </w:p>
        </w:tc>
      </w:tr>
      <w:tr w:rsidR="00332611" w:rsidRPr="00332611" w:rsidTr="005979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9C9" w:rsidRPr="00332611" w:rsidRDefault="005979C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9C9" w:rsidRPr="00332611" w:rsidRDefault="005979C9" w:rsidP="005979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výjimku z naplněnosti třídy u Gymnázia, Zábřeh, náměstí Osvobození 20 a u Obchodní akademie, Prostějov, Palackého 18</w:t>
            </w:r>
            <w:r w:rsidR="00CD6D43" w:rsidRPr="00332611">
              <w:rPr>
                <w:rFonts w:cs="Arial"/>
                <w:szCs w:val="24"/>
              </w:rPr>
              <w:t>,</w:t>
            </w:r>
            <w:r w:rsidRPr="00332611">
              <w:rPr>
                <w:rFonts w:cs="Arial"/>
                <w:szCs w:val="24"/>
              </w:rPr>
              <w:t xml:space="preserve"> dle důvodové zprávy a dle přílohy č. 1 usnesení s účinností od 1. 9. 2022</w:t>
            </w:r>
          </w:p>
        </w:tc>
      </w:tr>
      <w:tr w:rsidR="00332611" w:rsidRPr="00332611" w:rsidTr="005979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9C9" w:rsidRPr="00332611" w:rsidRDefault="005979C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9C9" w:rsidRPr="00332611" w:rsidRDefault="005979C9" w:rsidP="005979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informovat ředitele středních škol zřizovaných Olomouckým krajem o schválení výjimek z </w:t>
            </w:r>
            <w:r w:rsidR="00CD6D43" w:rsidRPr="00332611">
              <w:rPr>
                <w:rFonts w:cs="Arial"/>
                <w:szCs w:val="24"/>
              </w:rPr>
              <w:t>naplněnosti tříd dle bodu 1 a 2 </w:t>
            </w:r>
            <w:r w:rsidRPr="00332611">
              <w:rPr>
                <w:rFonts w:cs="Arial"/>
                <w:szCs w:val="24"/>
              </w:rPr>
              <w:t>usnesení</w:t>
            </w:r>
          </w:p>
        </w:tc>
      </w:tr>
      <w:tr w:rsidR="00332611" w:rsidRPr="00332611" w:rsidTr="005979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9C9" w:rsidRPr="00332611" w:rsidRDefault="005979C9" w:rsidP="005979C9">
            <w:r w:rsidRPr="00332611">
              <w:t>Odpovídá: Ing. Lubomír Baláš, ředitel</w:t>
            </w:r>
          </w:p>
          <w:p w:rsidR="005979C9" w:rsidRPr="00332611" w:rsidRDefault="005979C9" w:rsidP="005979C9">
            <w:r w:rsidRPr="00332611">
              <w:t>Realizuje: Mgr. Miroslav Gajdůšek MBA, vedoucí odboru školství a mládeže</w:t>
            </w:r>
          </w:p>
          <w:p w:rsidR="005979C9" w:rsidRPr="00332611" w:rsidRDefault="005979C9" w:rsidP="005979C9">
            <w:r w:rsidRPr="00332611">
              <w:t>Termín: 6. 6. 2022</w:t>
            </w:r>
          </w:p>
        </w:tc>
      </w:tr>
      <w:tr w:rsidR="00332611" w:rsidRPr="00332611" w:rsidTr="005979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5979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5979C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81024" w:rsidRPr="00332611" w:rsidTr="005979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5979C9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8.5.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1D114A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1D114A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UR/54/31/2022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1D114A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Rejstřík škol a školských zařízení v působnosti Olomouckého kraje</w:t>
            </w:r>
          </w:p>
        </w:tc>
      </w:tr>
      <w:tr w:rsidR="00332611" w:rsidRPr="00332611" w:rsidTr="001D11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1D114A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1D11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1D114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1D114A" w:rsidP="001D11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provedení změny v rejstř</w:t>
            </w:r>
            <w:r w:rsidR="00CD6D43" w:rsidRPr="00332611">
              <w:rPr>
                <w:rFonts w:cs="Arial"/>
                <w:szCs w:val="24"/>
              </w:rPr>
              <w:t>íku škol a školských zařízení u </w:t>
            </w:r>
            <w:r w:rsidRPr="00332611">
              <w:rPr>
                <w:rFonts w:cs="Arial"/>
                <w:szCs w:val="24"/>
              </w:rPr>
              <w:t>Střední školy, Základní školy a Mateřské šk</w:t>
            </w:r>
            <w:r w:rsidR="00CD6D43" w:rsidRPr="00332611">
              <w:rPr>
                <w:rFonts w:cs="Arial"/>
                <w:szCs w:val="24"/>
              </w:rPr>
              <w:t>oly Prostějov, Komenského 10, s </w:t>
            </w:r>
            <w:r w:rsidRPr="00332611">
              <w:rPr>
                <w:rFonts w:cs="Arial"/>
                <w:szCs w:val="24"/>
              </w:rPr>
              <w:t>účinností od 30. 5. 2022, a to zvýšení c</w:t>
            </w:r>
            <w:r w:rsidR="00CD6D43" w:rsidRPr="00332611">
              <w:rPr>
                <w:rFonts w:cs="Arial"/>
                <w:szCs w:val="24"/>
              </w:rPr>
              <w:t>ílové kapacity mateřské školy z </w:t>
            </w:r>
            <w:r w:rsidRPr="00332611">
              <w:rPr>
                <w:rFonts w:cs="Arial"/>
                <w:szCs w:val="24"/>
              </w:rPr>
              <w:t>původních 75 na 80 dětí</w:t>
            </w:r>
          </w:p>
        </w:tc>
      </w:tr>
      <w:tr w:rsidR="00332611" w:rsidRPr="00332611" w:rsidTr="001D11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14A" w:rsidRPr="00332611" w:rsidRDefault="001D114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14A" w:rsidRPr="00332611" w:rsidRDefault="001D114A" w:rsidP="001D11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provedením změn v rejstř</w:t>
            </w:r>
            <w:r w:rsidR="00CD6D43" w:rsidRPr="00332611">
              <w:rPr>
                <w:rFonts w:cs="Arial"/>
                <w:szCs w:val="24"/>
              </w:rPr>
              <w:t>íku škol a školských zařízení u </w:t>
            </w:r>
            <w:r w:rsidRPr="00332611">
              <w:rPr>
                <w:rFonts w:cs="Arial"/>
                <w:szCs w:val="24"/>
              </w:rPr>
              <w:t xml:space="preserve">Základní školy a mateřské školy – Dětské centrum Hranice, pobočný spolek pro pomoc postiženým dětem, s účinností bezodkladnou, a to zvýšení cílové kapacity mateřské školy z původních 35 na 36 žáků a zvýšení cílové </w:t>
            </w:r>
            <w:r w:rsidR="00CD6D43" w:rsidRPr="00332611">
              <w:rPr>
                <w:rFonts w:cs="Arial"/>
                <w:szCs w:val="24"/>
              </w:rPr>
              <w:t>kapacity školní jídelny –</w:t>
            </w:r>
            <w:r w:rsidRPr="00332611">
              <w:rPr>
                <w:rFonts w:cs="Arial"/>
                <w:szCs w:val="24"/>
              </w:rPr>
              <w:t xml:space="preserve"> v</w:t>
            </w:r>
            <w:r w:rsidR="00CD6D43" w:rsidRPr="00332611">
              <w:rPr>
                <w:rFonts w:cs="Arial"/>
                <w:szCs w:val="24"/>
              </w:rPr>
              <w:t>ýdejny ze 45 na 47 stravovaných</w:t>
            </w:r>
          </w:p>
        </w:tc>
      </w:tr>
      <w:tr w:rsidR="00332611" w:rsidRPr="00332611" w:rsidTr="001D11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14A" w:rsidRPr="00332611" w:rsidRDefault="001D114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14A" w:rsidRPr="00332611" w:rsidRDefault="001D114A" w:rsidP="001D11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provedením změn v rejstř</w:t>
            </w:r>
            <w:r w:rsidR="00CD6D43" w:rsidRPr="00332611">
              <w:rPr>
                <w:rFonts w:cs="Arial"/>
                <w:szCs w:val="24"/>
              </w:rPr>
              <w:t>íku škol a školských zařízení u </w:t>
            </w:r>
            <w:r w:rsidRPr="00332611">
              <w:rPr>
                <w:rFonts w:cs="Arial"/>
                <w:szCs w:val="24"/>
              </w:rPr>
              <w:t>Základní školy sv. Voršily v Olomouci, s účinností od nejbližšího termínu, a to zvýšení cílové kapacity základní školy z původních 252 na 275 žáků a zvýšení cílové kapacity oboru vzdělání 79-01-C/01 Základní škola z 252 na 275 žáků</w:t>
            </w:r>
          </w:p>
        </w:tc>
      </w:tr>
      <w:tr w:rsidR="00332611" w:rsidRPr="00332611" w:rsidTr="001D11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14A" w:rsidRPr="00332611" w:rsidRDefault="001D114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14A" w:rsidRPr="00332611" w:rsidRDefault="001D114A" w:rsidP="001D11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administrativně za</w:t>
            </w:r>
            <w:r w:rsidR="00CD6D43" w:rsidRPr="00332611">
              <w:rPr>
                <w:rFonts w:cs="Arial"/>
                <w:szCs w:val="24"/>
              </w:rPr>
              <w:t>jistit změny v rejstříku škol a </w:t>
            </w:r>
            <w:r w:rsidRPr="00332611">
              <w:rPr>
                <w:rFonts w:cs="Arial"/>
                <w:szCs w:val="24"/>
              </w:rPr>
              <w:t>školských za</w:t>
            </w:r>
            <w:r w:rsidR="00CD6D43" w:rsidRPr="00332611">
              <w:rPr>
                <w:rFonts w:cs="Arial"/>
                <w:szCs w:val="24"/>
              </w:rPr>
              <w:t>řízení dle bodu 1 až 3 usnesení</w:t>
            </w:r>
          </w:p>
        </w:tc>
      </w:tr>
      <w:tr w:rsidR="00332611" w:rsidRPr="00332611" w:rsidTr="001D11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14A" w:rsidRPr="00332611" w:rsidRDefault="001D114A" w:rsidP="001D114A">
            <w:r w:rsidRPr="00332611">
              <w:t>Odpovídá: Ing. Lubomír Baláš, ředitel</w:t>
            </w:r>
          </w:p>
          <w:p w:rsidR="001D114A" w:rsidRPr="00332611" w:rsidRDefault="001D114A" w:rsidP="001D114A">
            <w:r w:rsidRPr="00332611">
              <w:t>Realizuje: Mgr. Miroslav Gajdůšek MBA, vedoucí odboru školství a mládeže</w:t>
            </w:r>
          </w:p>
          <w:p w:rsidR="001D114A" w:rsidRPr="00332611" w:rsidRDefault="001D114A" w:rsidP="001D114A">
            <w:r w:rsidRPr="00332611">
              <w:t>Termín: 20. 6. 2022</w:t>
            </w:r>
          </w:p>
        </w:tc>
      </w:tr>
      <w:tr w:rsidR="00332611" w:rsidRPr="00332611" w:rsidTr="001D114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1D114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1D114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81024" w:rsidRPr="00332611" w:rsidTr="001D114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1D114A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8.6.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2C1745">
        <w:tc>
          <w:tcPr>
            <w:tcW w:w="961" w:type="pct"/>
            <w:gridSpan w:val="2"/>
            <w:tcBorders>
              <w:bottom w:val="nil"/>
            </w:tcBorders>
          </w:tcPr>
          <w:p w:rsidR="00B722CB" w:rsidRPr="00332611" w:rsidRDefault="00B722CB" w:rsidP="00B722CB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lastRenderedPageBreak/>
              <w:t>UR/54/32/2022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722CB" w:rsidRPr="00332611" w:rsidRDefault="00B722CB" w:rsidP="002C1745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Změny ve struktuře oborů a počtu tříd ve školách zřizovaných Olomouckým krajem ve školním roce 2022/2023</w:t>
            </w:r>
          </w:p>
        </w:tc>
      </w:tr>
      <w:tr w:rsidR="00332611" w:rsidRPr="00332611" w:rsidTr="002C17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2CB" w:rsidRPr="00332611" w:rsidRDefault="00B722CB" w:rsidP="002C1745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2C17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2CB" w:rsidRPr="00332611" w:rsidRDefault="00B722CB" w:rsidP="002C1745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2CB" w:rsidRPr="00332611" w:rsidRDefault="00B722CB" w:rsidP="002C17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změnu ve struktuře oborů a počtu tříd u Střední průmyslové školy a Středního odborného učiliště Uničov ve školním roce 2022/2023 dle důvodové zprávy</w:t>
            </w:r>
          </w:p>
        </w:tc>
      </w:tr>
      <w:tr w:rsidR="00332611" w:rsidRPr="00332611" w:rsidTr="002C17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2CB" w:rsidRPr="00332611" w:rsidRDefault="00B722CB" w:rsidP="002C1745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2CB" w:rsidRPr="00332611" w:rsidRDefault="00B722CB" w:rsidP="002C17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informovat ředitele Střední průmyslové školy a Středního odborného učiliště Uničov o změně ve struktuře oborů a počtu tříd od 1. 9. 2022 dle bodu 1 usnesení</w:t>
            </w:r>
          </w:p>
        </w:tc>
      </w:tr>
      <w:tr w:rsidR="00332611" w:rsidRPr="00332611" w:rsidTr="002C17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2CB" w:rsidRPr="00332611" w:rsidRDefault="00B722CB" w:rsidP="002C1745">
            <w:r w:rsidRPr="00332611">
              <w:t>Odpovídá: Ing. Lubomír Baláš, ředitel</w:t>
            </w:r>
          </w:p>
          <w:p w:rsidR="00B722CB" w:rsidRPr="00332611" w:rsidRDefault="00B722CB" w:rsidP="002C1745">
            <w:r w:rsidRPr="00332611">
              <w:t>Realizuje: Mgr. Miroslav Gajdůšek MBA, vedoucí odboru školství a mládeže</w:t>
            </w:r>
          </w:p>
          <w:p w:rsidR="00B722CB" w:rsidRPr="00332611" w:rsidRDefault="00B722CB" w:rsidP="002C1745">
            <w:r w:rsidRPr="00332611">
              <w:t>Termín: 6. 6. 2022</w:t>
            </w:r>
          </w:p>
        </w:tc>
      </w:tr>
      <w:tr w:rsidR="00332611" w:rsidRPr="00332611" w:rsidTr="002C17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2CB" w:rsidRPr="00332611" w:rsidRDefault="00B722CB" w:rsidP="002C1745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2C17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2CB" w:rsidRPr="00332611" w:rsidRDefault="00B722CB" w:rsidP="002C1745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2CB" w:rsidRPr="00332611" w:rsidRDefault="00B722CB" w:rsidP="002C1745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B722CB" w:rsidRPr="00332611" w:rsidTr="002C17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2CB" w:rsidRPr="00332611" w:rsidRDefault="00B722CB" w:rsidP="002C1745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2CB" w:rsidRPr="00332611" w:rsidRDefault="00B722CB" w:rsidP="002C1745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8.7.</w:t>
            </w:r>
          </w:p>
        </w:tc>
      </w:tr>
    </w:tbl>
    <w:p w:rsidR="00B722CB" w:rsidRPr="00332611" w:rsidRDefault="00B722C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B10568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4A6220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UR/54/33</w:t>
            </w:r>
            <w:r w:rsidR="00B10568" w:rsidRPr="0033261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B10568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Personální záležitosti ve zdravotnictví</w:t>
            </w:r>
          </w:p>
        </w:tc>
      </w:tr>
      <w:tr w:rsidR="00332611" w:rsidRPr="00332611" w:rsidTr="00B105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B10568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B10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B1056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B10568" w:rsidP="008402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odměny ředitelů zdravotnických příspěvkových organizací zřizovaných Olomouckým krajem za rok 2021 dle přílohy č. 1 usnesení</w:t>
            </w:r>
          </w:p>
        </w:tc>
      </w:tr>
      <w:tr w:rsidR="00332611" w:rsidRPr="00332611" w:rsidTr="00B10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0568" w:rsidRPr="00332611" w:rsidRDefault="00B1056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0568" w:rsidRPr="00332611" w:rsidRDefault="00B10568" w:rsidP="00B10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informovat o přijatém usnesení ředitelky dotčených příspěvkových organizací</w:t>
            </w:r>
          </w:p>
        </w:tc>
      </w:tr>
      <w:tr w:rsidR="00332611" w:rsidRPr="00332611" w:rsidTr="00B105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0568" w:rsidRPr="00332611" w:rsidRDefault="00B10568" w:rsidP="00B10568">
            <w:r w:rsidRPr="00332611">
              <w:t>Odpovídá: Ing. Lubomír Baláš, ředitel</w:t>
            </w:r>
          </w:p>
          <w:p w:rsidR="00B10568" w:rsidRPr="00332611" w:rsidRDefault="00B10568" w:rsidP="00B10568">
            <w:r w:rsidRPr="00332611">
              <w:t>Realizuje: Ing. Bohuslav Kolář, MBA, LL.M., vedoucí odboru zdravotnictví</w:t>
            </w:r>
          </w:p>
          <w:p w:rsidR="00B10568" w:rsidRPr="00332611" w:rsidRDefault="00B10568" w:rsidP="00B10568">
            <w:r w:rsidRPr="00332611">
              <w:t>Termín: 6. 6. 2022</w:t>
            </w:r>
          </w:p>
        </w:tc>
      </w:tr>
      <w:tr w:rsidR="00332611" w:rsidRPr="00332611" w:rsidTr="00B105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B105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B1056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Mgr. Dalibor Horák, 2. náměstek hejtmana</w:t>
            </w:r>
          </w:p>
        </w:tc>
      </w:tr>
      <w:tr w:rsidR="00981024" w:rsidRPr="00332611" w:rsidTr="00B105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B10568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9.1.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61783C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61783C" w:rsidP="004A6220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UR/54/3</w:t>
            </w:r>
            <w:r w:rsidR="004A6220" w:rsidRPr="00332611">
              <w:rPr>
                <w:b/>
                <w:bCs w:val="0"/>
              </w:rPr>
              <w:t>4</w:t>
            </w:r>
            <w:r w:rsidRPr="0033261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61783C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Souhlas s investičním záměrem financovaným z prostředků státního rozpočtu</w:t>
            </w:r>
          </w:p>
        </w:tc>
      </w:tr>
      <w:tr w:rsidR="00332611" w:rsidRPr="00332611" w:rsidTr="006178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61783C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6178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61783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61783C" w:rsidP="006178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investičním záměrem „ZZS Olomouckého kraje – přestavba zdravotnických vozidel pro MU-HPZ/O - 2023“. Cílem investiční akce je přestavba 2 ks stávajících sanitních vozidel Zdravotnické záchranné služby Olomouckého kraje, příspěvkové organizace. Předpokláda</w:t>
            </w:r>
            <w:r w:rsidR="00CD6D43" w:rsidRPr="00332611">
              <w:rPr>
                <w:rFonts w:cs="Arial"/>
                <w:szCs w:val="24"/>
              </w:rPr>
              <w:t>ná cena investice je 1 370 000</w:t>
            </w:r>
            <w:r w:rsidRPr="00332611">
              <w:rPr>
                <w:rFonts w:cs="Arial"/>
                <w:szCs w:val="24"/>
              </w:rPr>
              <w:t xml:space="preserve"> Kč vč. DPH</w:t>
            </w:r>
            <w:r w:rsidR="00CD6D43" w:rsidRPr="00332611">
              <w:rPr>
                <w:rFonts w:cs="Arial"/>
                <w:szCs w:val="24"/>
              </w:rPr>
              <w:t>.</w:t>
            </w:r>
          </w:p>
        </w:tc>
      </w:tr>
      <w:tr w:rsidR="00332611" w:rsidRPr="00332611" w:rsidTr="006178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83C" w:rsidRPr="00332611" w:rsidRDefault="0061783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83C" w:rsidRPr="00332611" w:rsidRDefault="0061783C" w:rsidP="006178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souhlasí</w:t>
            </w:r>
            <w:r w:rsidRPr="00332611">
              <w:rPr>
                <w:rFonts w:cs="Arial"/>
                <w:szCs w:val="24"/>
              </w:rPr>
              <w:t xml:space="preserve"> s přijetím dotace ze státního rozpočtu ve výši 100</w:t>
            </w:r>
            <w:r w:rsidR="00CD6D43" w:rsidRPr="00332611">
              <w:rPr>
                <w:rFonts w:cs="Arial"/>
                <w:szCs w:val="24"/>
              </w:rPr>
              <w:t xml:space="preserve"> </w:t>
            </w:r>
            <w:r w:rsidRPr="00332611">
              <w:rPr>
                <w:rFonts w:cs="Arial"/>
                <w:szCs w:val="24"/>
              </w:rPr>
              <w:t>%</w:t>
            </w:r>
          </w:p>
        </w:tc>
      </w:tr>
      <w:tr w:rsidR="00332611" w:rsidRPr="00332611" w:rsidTr="006178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83C" w:rsidRPr="00332611" w:rsidRDefault="0061783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83C" w:rsidRPr="00332611" w:rsidRDefault="0061783C" w:rsidP="006178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informovat o přijatém usnesení ředitelku Zdravotnické záchranné služby Olomouckého kraje, příspěvkové organizace</w:t>
            </w:r>
          </w:p>
        </w:tc>
      </w:tr>
      <w:tr w:rsidR="00332611" w:rsidRPr="00332611" w:rsidTr="006178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783C" w:rsidRPr="00332611" w:rsidRDefault="0061783C" w:rsidP="0061783C">
            <w:r w:rsidRPr="00332611">
              <w:t>Odpovídá: Ing. Lubomír Baláš, ředitel</w:t>
            </w:r>
          </w:p>
          <w:p w:rsidR="0061783C" w:rsidRPr="00332611" w:rsidRDefault="0061783C" w:rsidP="0061783C">
            <w:r w:rsidRPr="00332611">
              <w:t>Realizuje: Ing. Bohuslav Kolář, MBA, LL.M., vedoucí odboru zdravotnictví</w:t>
            </w:r>
          </w:p>
          <w:p w:rsidR="0061783C" w:rsidRPr="00332611" w:rsidRDefault="0061783C" w:rsidP="0061783C">
            <w:r w:rsidRPr="00332611">
              <w:t>Termín: 6. 6. 2022</w:t>
            </w:r>
          </w:p>
        </w:tc>
      </w:tr>
      <w:tr w:rsidR="00332611" w:rsidRPr="00332611" w:rsidTr="006178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6178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61783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Mgr. Dalibor Horák, 2. náměstek hejtmana</w:t>
            </w:r>
          </w:p>
        </w:tc>
      </w:tr>
      <w:tr w:rsidR="00981024" w:rsidRPr="00332611" w:rsidTr="006178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61783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9.2.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CA3FFC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CA3FFC" w:rsidP="004A6220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UR/54/3</w:t>
            </w:r>
            <w:r w:rsidR="004A6220" w:rsidRPr="00332611">
              <w:rPr>
                <w:b/>
                <w:bCs w:val="0"/>
              </w:rPr>
              <w:t>5</w:t>
            </w:r>
            <w:r w:rsidRPr="0033261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CA3FFC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332611" w:rsidRPr="00332611" w:rsidTr="00CA3F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CA3FFC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CA3F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CA3FF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CA3FFC" w:rsidP="00CA3F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navýšení finančních prostředků pro Klíč – centru</w:t>
            </w:r>
            <w:r w:rsidR="00CD6D43" w:rsidRPr="00332611">
              <w:rPr>
                <w:rFonts w:cs="Arial"/>
                <w:szCs w:val="24"/>
              </w:rPr>
              <w:t>m sociálních služeb, příspěvkovou organizaci,</w:t>
            </w:r>
            <w:r w:rsidRPr="00332611">
              <w:rPr>
                <w:rFonts w:cs="Arial"/>
                <w:szCs w:val="24"/>
              </w:rPr>
              <w:t xml:space="preserve"> ve výši 150 0</w:t>
            </w:r>
            <w:r w:rsidR="00CD6D43" w:rsidRPr="00332611">
              <w:rPr>
                <w:rFonts w:cs="Arial"/>
                <w:szCs w:val="24"/>
              </w:rPr>
              <w:t>00,00 Kč na realizaci oslav 50. </w:t>
            </w:r>
            <w:r w:rsidRPr="00332611">
              <w:rPr>
                <w:rFonts w:cs="Arial"/>
                <w:szCs w:val="24"/>
              </w:rPr>
              <w:t>výročí činnosti organizace</w:t>
            </w:r>
          </w:p>
        </w:tc>
      </w:tr>
      <w:tr w:rsidR="00332611" w:rsidRPr="00332611" w:rsidTr="00CA3F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A3F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snížení dočasně navýšených finančních prostředků na příspěvek na provoz </w:t>
            </w:r>
            <w:r w:rsidR="00CD6D43" w:rsidRPr="00332611">
              <w:rPr>
                <w:rFonts w:cs="Arial"/>
                <w:szCs w:val="24"/>
              </w:rPr>
              <w:t>(UZ 300) a příspěvek na provoz –</w:t>
            </w:r>
            <w:r w:rsidRPr="00332611">
              <w:rPr>
                <w:rFonts w:cs="Arial"/>
                <w:szCs w:val="24"/>
              </w:rPr>
              <w:t xml:space="preserve"> mzdové náklady (UZ 301) pro příspěvkové organizace zřizované Olomouckým krajem v oblasti sociální ve výši 79 687 000,00 Kč do doby obdržení účelové dotace na zajištění sociálních služeb z MPSV ČR</w:t>
            </w:r>
          </w:p>
        </w:tc>
      </w:tr>
      <w:tr w:rsidR="00332611" w:rsidRPr="00332611" w:rsidTr="00CA3F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A3F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navýšení závazných ukazatelů pro příspěvkovou organizaci Domov seniorů Prostějov o 4,00 úvazky pracovníků v sociálních službách (přepoče</w:t>
            </w:r>
            <w:r w:rsidR="00CD6D43" w:rsidRPr="00332611">
              <w:rPr>
                <w:rFonts w:cs="Arial"/>
                <w:szCs w:val="24"/>
              </w:rPr>
              <w:t>t na alikvótní díl 2,33 úvazků –</w:t>
            </w:r>
            <w:r w:rsidRPr="00332611">
              <w:rPr>
                <w:rFonts w:cs="Arial"/>
                <w:szCs w:val="24"/>
              </w:rPr>
              <w:t xml:space="preserve"> od 1. 6. 2022) a k tomu odpovídající limit mzdových prostředků ve výši 990 000 Kč</w:t>
            </w:r>
          </w:p>
        </w:tc>
      </w:tr>
      <w:tr w:rsidR="00332611" w:rsidRPr="00332611" w:rsidTr="00CA3F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A3F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</w:t>
            </w:r>
            <w:r w:rsidR="007666DE" w:rsidRPr="00332611">
              <w:rPr>
                <w:rFonts w:cs="Arial"/>
                <w:szCs w:val="24"/>
              </w:rPr>
              <w:t xml:space="preserve">rozpočtové změny v příloze č. </w:t>
            </w:r>
            <w:r w:rsidRPr="00332611">
              <w:rPr>
                <w:rFonts w:cs="Arial"/>
                <w:szCs w:val="24"/>
              </w:rPr>
              <w:t>1 usnesení</w:t>
            </w:r>
          </w:p>
        </w:tc>
      </w:tr>
      <w:tr w:rsidR="00332611" w:rsidRPr="00332611" w:rsidTr="00CA3F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A3F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informovat ředitele příspěvkových organizací</w:t>
            </w:r>
            <w:r w:rsidR="007666DE" w:rsidRPr="00332611">
              <w:rPr>
                <w:rFonts w:cs="Arial"/>
                <w:szCs w:val="24"/>
              </w:rPr>
              <w:t xml:space="preserve"> o </w:t>
            </w:r>
            <w:r w:rsidRPr="00332611">
              <w:rPr>
                <w:rFonts w:cs="Arial"/>
                <w:szCs w:val="24"/>
              </w:rPr>
              <w:t>přijatém usnesení</w:t>
            </w:r>
          </w:p>
        </w:tc>
      </w:tr>
      <w:tr w:rsidR="00332611" w:rsidRPr="00332611" w:rsidTr="00CA3F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A3FFC">
            <w:r w:rsidRPr="00332611">
              <w:t>Odpovídá: Ing. Lubomír Baláš, ředitel</w:t>
            </w:r>
          </w:p>
          <w:p w:rsidR="00CA3FFC" w:rsidRPr="00332611" w:rsidRDefault="00CA3FFC" w:rsidP="00CA3FFC">
            <w:r w:rsidRPr="00332611">
              <w:t>Realizuje: Mgr. Irena Sonntagová, vedoucí odboru sociálních věcí</w:t>
            </w:r>
          </w:p>
          <w:p w:rsidR="00CA3FFC" w:rsidRPr="00332611" w:rsidRDefault="00CA3FFC" w:rsidP="00CA3FFC">
            <w:r w:rsidRPr="00332611">
              <w:t>Termín: 6. 6. 2022</w:t>
            </w:r>
          </w:p>
        </w:tc>
      </w:tr>
      <w:tr w:rsidR="00332611" w:rsidRPr="00332611" w:rsidTr="00CA3F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A3F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332611" w:rsidRPr="00332611" w:rsidTr="00CA3F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A3FFC">
            <w:r w:rsidRPr="00332611">
              <w:t>Odpovídá: Ing. Josef Suchánek, hejtman Olomouckého kraje</w:t>
            </w:r>
          </w:p>
          <w:p w:rsidR="00CA3FFC" w:rsidRPr="00332611" w:rsidRDefault="00CA3FFC" w:rsidP="00CA3FFC">
            <w:r w:rsidRPr="00332611">
              <w:t>Realizuje: Mgr. Olga Fidrová, MBA, vedoucí odboru ekonomického</w:t>
            </w:r>
          </w:p>
          <w:p w:rsidR="00CA3FFC" w:rsidRPr="00332611" w:rsidRDefault="00CA3FFC" w:rsidP="00CA3FFC">
            <w:r w:rsidRPr="00332611">
              <w:t>Termín: ZOK 27. 6. 2022</w:t>
            </w:r>
          </w:p>
        </w:tc>
      </w:tr>
      <w:tr w:rsidR="00332611" w:rsidRPr="00332611" w:rsidTr="00CA3F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FFC" w:rsidRPr="00332611" w:rsidRDefault="00CA3FFC" w:rsidP="00CA3F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332611" w:rsidRPr="00332611" w:rsidTr="00CA3F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CA3F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CA3FF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81024" w:rsidRPr="00332611" w:rsidTr="00CA3F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CA3FFC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10.1.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1946D5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1946D5" w:rsidP="004A6220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UR/54/3</w:t>
            </w:r>
            <w:r w:rsidR="008627BA" w:rsidRPr="00332611">
              <w:rPr>
                <w:b/>
                <w:bCs w:val="0"/>
              </w:rPr>
              <w:t>6</w:t>
            </w:r>
            <w:r w:rsidRPr="0033261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1946D5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Dodatek č. 2 ke Smlouvě o dílo na reali</w:t>
            </w:r>
            <w:r w:rsidR="007666DE" w:rsidRPr="00332611">
              <w:rPr>
                <w:b/>
                <w:bCs w:val="0"/>
              </w:rPr>
              <w:t>zaci stavby „II/150 Prostějov–</w:t>
            </w:r>
            <w:r w:rsidRPr="00332611">
              <w:rPr>
                <w:b/>
                <w:bCs w:val="0"/>
              </w:rPr>
              <w:t>Přerov“</w:t>
            </w:r>
          </w:p>
        </w:tc>
      </w:tr>
      <w:tr w:rsidR="00332611" w:rsidRPr="00332611" w:rsidTr="001946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1946D5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194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1946D5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1946D5" w:rsidP="007666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rozhoduje</w:t>
            </w:r>
            <w:r w:rsidRPr="00332611">
              <w:rPr>
                <w:rFonts w:cs="Arial"/>
                <w:szCs w:val="24"/>
              </w:rPr>
              <w:t xml:space="preserve"> o uzavření Dodatku č. 2 ke Smlouvě o dílo na realiz</w:t>
            </w:r>
            <w:r w:rsidR="00A94272" w:rsidRPr="00332611">
              <w:rPr>
                <w:rFonts w:cs="Arial"/>
                <w:szCs w:val="24"/>
              </w:rPr>
              <w:t>aci stavby „II/150 Prostějov–</w:t>
            </w:r>
            <w:r w:rsidRPr="00332611">
              <w:rPr>
                <w:rFonts w:cs="Arial"/>
                <w:szCs w:val="24"/>
              </w:rPr>
              <w:t>Přerov“, ze dne 12. 10</w:t>
            </w:r>
            <w:r w:rsidR="007666DE" w:rsidRPr="00332611">
              <w:rPr>
                <w:rFonts w:cs="Arial"/>
                <w:szCs w:val="24"/>
              </w:rPr>
              <w:t>. 2020 mezi Olomouckým krajem a </w:t>
            </w:r>
            <w:r w:rsidRPr="00332611">
              <w:rPr>
                <w:rFonts w:cs="Arial"/>
                <w:szCs w:val="24"/>
              </w:rPr>
              <w:t>společností PORR a.s., se sídlem Dube</w:t>
            </w:r>
            <w:r w:rsidR="007666DE" w:rsidRPr="00332611">
              <w:rPr>
                <w:rFonts w:cs="Arial"/>
                <w:szCs w:val="24"/>
              </w:rPr>
              <w:t>čská 3238/26, Strašnice, 100 00 </w:t>
            </w:r>
            <w:r w:rsidRPr="00332611">
              <w:rPr>
                <w:rFonts w:cs="Arial"/>
                <w:szCs w:val="24"/>
              </w:rPr>
              <w:t>Praha 10, IČO: 43005560</w:t>
            </w:r>
            <w:r w:rsidR="007666DE" w:rsidRPr="00332611">
              <w:rPr>
                <w:rFonts w:cs="Arial"/>
                <w:szCs w:val="24"/>
              </w:rPr>
              <w:t>,</w:t>
            </w:r>
            <w:r w:rsidRPr="00332611">
              <w:rPr>
                <w:rFonts w:cs="Arial"/>
                <w:szCs w:val="24"/>
              </w:rPr>
              <w:t xml:space="preserve"> a společností OHLA ŽS, a.s., se sídlem Tuřanka 1554/115b, Slatina, 627 00 Brno, IČO: 46342796 (ja</w:t>
            </w:r>
            <w:r w:rsidR="007666DE" w:rsidRPr="00332611">
              <w:rPr>
                <w:rFonts w:cs="Arial"/>
                <w:szCs w:val="24"/>
              </w:rPr>
              <w:t xml:space="preserve">ko „Společnost II/150 </w:t>
            </w:r>
            <w:r w:rsidR="00332611">
              <w:rPr>
                <w:rFonts w:cs="Arial"/>
                <w:szCs w:val="24"/>
              </w:rPr>
              <w:br/>
            </w:r>
            <w:r w:rsidR="007666DE" w:rsidRPr="00332611">
              <w:rPr>
                <w:rFonts w:cs="Arial"/>
                <w:szCs w:val="24"/>
              </w:rPr>
              <w:t>Prostějov–</w:t>
            </w:r>
            <w:r w:rsidRPr="00332611">
              <w:rPr>
                <w:rFonts w:cs="Arial"/>
                <w:szCs w:val="24"/>
              </w:rPr>
              <w:t>Přerov</w:t>
            </w:r>
            <w:r w:rsidR="007666DE" w:rsidRPr="00332611">
              <w:rPr>
                <w:rFonts w:cs="Arial"/>
                <w:szCs w:val="24"/>
              </w:rPr>
              <w:t>“</w:t>
            </w:r>
            <w:r w:rsidRPr="00332611">
              <w:rPr>
                <w:rFonts w:cs="Arial"/>
                <w:szCs w:val="24"/>
              </w:rPr>
              <w:t xml:space="preserve">). Dodatkem č. 2 bude změněn předmět díla, konkrétně dojde </w:t>
            </w:r>
            <w:r w:rsidR="004E05EB">
              <w:rPr>
                <w:rFonts w:cs="Arial"/>
                <w:szCs w:val="24"/>
              </w:rPr>
              <w:br/>
            </w:r>
            <w:r w:rsidR="004E05EB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lastRenderedPageBreak/>
              <w:t xml:space="preserve">ke změně objemové hmotnosti vytěžené zeminy odvážené na skládku, </w:t>
            </w:r>
            <w:r w:rsidR="00332611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t xml:space="preserve">k prohloubení sanace aktivní zóny, ke změně místa uložení části vytěžené kamenné dlažby ze žulových kostek a k lokálnímu ručnímu odstranění zbytků živičné vrstvy po frézování. Cena díla se po provedení změn navýší </w:t>
            </w:r>
            <w:r w:rsidR="00332611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t xml:space="preserve">o 2 710 999,19 Kč bez DPH, celková cena díla po uzavření </w:t>
            </w:r>
            <w:r w:rsidR="007666DE" w:rsidRPr="00332611">
              <w:rPr>
                <w:rFonts w:cs="Arial"/>
                <w:szCs w:val="24"/>
              </w:rPr>
              <w:t>d</w:t>
            </w:r>
            <w:r w:rsidRPr="00332611">
              <w:rPr>
                <w:rFonts w:cs="Arial"/>
                <w:szCs w:val="24"/>
              </w:rPr>
              <w:t>odatku č. 2 bude činit 121 063 561,46 Kč bez DPH.</w:t>
            </w:r>
          </w:p>
        </w:tc>
      </w:tr>
      <w:tr w:rsidR="00332611" w:rsidRPr="00332611" w:rsidTr="00194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46D5" w:rsidRPr="00332611" w:rsidRDefault="001946D5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46D5" w:rsidRPr="00332611" w:rsidRDefault="001946D5" w:rsidP="001946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rozpočtovou změnu v příloze č. 1 usnesení</w:t>
            </w:r>
          </w:p>
        </w:tc>
      </w:tr>
      <w:tr w:rsidR="00332611" w:rsidRPr="00332611" w:rsidTr="00194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46D5" w:rsidRPr="00332611" w:rsidRDefault="001946D5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46D5" w:rsidRPr="00332611" w:rsidRDefault="001946D5" w:rsidP="001946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předložit materiál dle bodu 2 </w:t>
            </w:r>
            <w:r w:rsidR="007666DE" w:rsidRPr="00332611">
              <w:rPr>
                <w:rFonts w:cs="Arial"/>
                <w:szCs w:val="24"/>
              </w:rPr>
              <w:t xml:space="preserve">usnesení </w:t>
            </w:r>
            <w:r w:rsidRPr="00332611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332611" w:rsidRPr="00332611" w:rsidTr="001946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46D5" w:rsidRPr="00332611" w:rsidRDefault="001946D5" w:rsidP="001946D5">
            <w:r w:rsidRPr="00332611">
              <w:t>Odpovídá: Ing. Josef Suchánek, hejtman Olomouckého kraje</w:t>
            </w:r>
          </w:p>
          <w:p w:rsidR="001946D5" w:rsidRPr="00332611" w:rsidRDefault="001946D5" w:rsidP="001946D5">
            <w:r w:rsidRPr="00332611">
              <w:t>Realizuje: Mgr. Olga Fidrová, MBA, vedoucí odboru ekonomického</w:t>
            </w:r>
          </w:p>
          <w:p w:rsidR="001946D5" w:rsidRPr="00332611" w:rsidRDefault="001946D5" w:rsidP="001946D5">
            <w:r w:rsidRPr="00332611">
              <w:t>Termín: ZOK 27. 6. 2022</w:t>
            </w:r>
          </w:p>
        </w:tc>
      </w:tr>
      <w:tr w:rsidR="00332611" w:rsidRPr="00332611" w:rsidTr="00194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46D5" w:rsidRPr="00332611" w:rsidRDefault="001946D5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46D5" w:rsidRPr="00332611" w:rsidRDefault="001946D5" w:rsidP="001946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32611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332611" w:rsidRPr="00332611" w:rsidTr="001946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1946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1946D5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981024" w:rsidRPr="00332611" w:rsidTr="001946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1946D5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11.1.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D57CC1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D57CC1" w:rsidP="004A6220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UR/54/3</w:t>
            </w:r>
            <w:r w:rsidR="008627BA" w:rsidRPr="00332611">
              <w:rPr>
                <w:b/>
                <w:bCs w:val="0"/>
              </w:rPr>
              <w:t>7</w:t>
            </w:r>
            <w:r w:rsidRPr="0033261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D57CC1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332611" w:rsidRPr="00332611" w:rsidTr="00D57C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D57CC1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pro ČÁST 1 veřejné zakázky „Vědecká knihovna Olomouc - stavební úpravy objektu Červeného kostela - interiérové vybavení</w:t>
            </w:r>
            <w:r w:rsidR="007666DE" w:rsidRPr="00332611">
              <w:rPr>
                <w:rFonts w:cs="Arial"/>
                <w:szCs w:val="24"/>
              </w:rPr>
              <w:t>“ –</w:t>
            </w:r>
            <w:r w:rsidRPr="00332611">
              <w:rPr>
                <w:rFonts w:cs="Arial"/>
                <w:szCs w:val="24"/>
              </w:rPr>
              <w:t xml:space="preserve"> III, výsledné pořadí účastníků:</w:t>
            </w:r>
          </w:p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1.</w:t>
            </w:r>
            <w:r w:rsidRPr="00332611">
              <w:rPr>
                <w:rFonts w:cs="Arial"/>
                <w:szCs w:val="24"/>
              </w:rPr>
              <w:tab/>
              <w:t>Prosto interiér s.r.o., se sídlem</w:t>
            </w:r>
            <w:r w:rsidR="007666DE" w:rsidRPr="00332611">
              <w:rPr>
                <w:rFonts w:cs="Arial"/>
                <w:szCs w:val="24"/>
              </w:rPr>
              <w:t xml:space="preserve"> č.p. 307, 684 01 Němčany, IČO: </w:t>
            </w:r>
            <w:r w:rsidRPr="00332611">
              <w:rPr>
                <w:rFonts w:cs="Arial"/>
                <w:szCs w:val="24"/>
              </w:rPr>
              <w:t>03171906, nabídková cena 3 002 190,00 Kč bez DPH</w:t>
            </w:r>
          </w:p>
          <w:p w:rsidR="00981024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2.</w:t>
            </w:r>
            <w:r w:rsidRPr="00332611">
              <w:rPr>
                <w:rFonts w:cs="Arial"/>
                <w:szCs w:val="24"/>
              </w:rPr>
              <w:tab/>
              <w:t>Yggdrasilmont, s.r.o., se sídlem Truh</w:t>
            </w:r>
            <w:r w:rsidR="007666DE" w:rsidRPr="00332611">
              <w:rPr>
                <w:rFonts w:cs="Arial"/>
                <w:szCs w:val="24"/>
              </w:rPr>
              <w:t>lářská 1520/23, Nové Město, 110 </w:t>
            </w:r>
            <w:r w:rsidRPr="00332611">
              <w:rPr>
                <w:rFonts w:cs="Arial"/>
                <w:szCs w:val="24"/>
              </w:rPr>
              <w:t>00 Praha 1, IČO: 03593819, nabídková cena 3 157 780,00 Kč bez DPH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rozhoduje</w:t>
            </w:r>
            <w:r w:rsidRPr="00332611">
              <w:rPr>
                <w:rFonts w:cs="Arial"/>
                <w:szCs w:val="24"/>
              </w:rPr>
              <w:t xml:space="preserve"> o výběru nejvýhodnější nabídky ČÁSTI 1 veřejné zakázky „Vědecká knihovna Olomouc - stavební úpravy objektu Červeného k</w:t>
            </w:r>
            <w:r w:rsidR="007666DE" w:rsidRPr="00332611">
              <w:rPr>
                <w:rFonts w:cs="Arial"/>
                <w:szCs w:val="24"/>
              </w:rPr>
              <w:t>ostela - interiérové vybavení“ –</w:t>
            </w:r>
            <w:r w:rsidRPr="00332611">
              <w:rPr>
                <w:rFonts w:cs="Arial"/>
                <w:szCs w:val="24"/>
              </w:rPr>
              <w:t xml:space="preserve"> III, podané účastníkem Prosto interiér s.r.o., se sídlem č.p. 307, 684 01 Němčany, IČO: 03171906, dle důvodové zprávy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7666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uzavření smlouvy na realizaci ČÁSTI 1 veřejné zakázky „Vědecká knihovna Olomouc - stavební úpravy objektu Červeného k</w:t>
            </w:r>
            <w:r w:rsidR="007666DE" w:rsidRPr="00332611">
              <w:rPr>
                <w:rFonts w:cs="Arial"/>
                <w:szCs w:val="24"/>
              </w:rPr>
              <w:t>ostela - interiérové vybavení“ –</w:t>
            </w:r>
            <w:r w:rsidRPr="00332611">
              <w:rPr>
                <w:rFonts w:cs="Arial"/>
                <w:szCs w:val="24"/>
              </w:rPr>
              <w:t xml:space="preserve"> III, mezi Olomouckým krajem a </w:t>
            </w:r>
            <w:r w:rsidR="007666DE" w:rsidRPr="00332611">
              <w:rPr>
                <w:rFonts w:cs="Arial"/>
                <w:szCs w:val="24"/>
              </w:rPr>
              <w:t xml:space="preserve">účastníkem dle bodu </w:t>
            </w:r>
            <w:r w:rsidRPr="00332611">
              <w:rPr>
                <w:rFonts w:cs="Arial"/>
                <w:szCs w:val="24"/>
              </w:rPr>
              <w:t xml:space="preserve">2 usnesení a dle </w:t>
            </w:r>
            <w:r w:rsidR="007666DE" w:rsidRPr="00332611">
              <w:rPr>
                <w:rFonts w:cs="Arial"/>
                <w:szCs w:val="24"/>
              </w:rPr>
              <w:t xml:space="preserve">přílohy č. </w:t>
            </w:r>
            <w:r w:rsidRPr="00332611">
              <w:rPr>
                <w:rFonts w:cs="Arial"/>
                <w:szCs w:val="24"/>
              </w:rPr>
              <w:t>1 usnesení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rozhoduje</w:t>
            </w:r>
            <w:r w:rsidRPr="00332611">
              <w:rPr>
                <w:rFonts w:cs="Arial"/>
                <w:szCs w:val="24"/>
              </w:rPr>
              <w:t xml:space="preserve"> o výběru vhodné nabídky ČÁSTI 2 veřejné zakázky „Vědecká knihovna Olomouc - stavební úpravy objektu Červeného k</w:t>
            </w:r>
            <w:r w:rsidR="007666DE" w:rsidRPr="00332611">
              <w:rPr>
                <w:rFonts w:cs="Arial"/>
                <w:szCs w:val="24"/>
              </w:rPr>
              <w:t>ostela - interiérové vybavení“ –</w:t>
            </w:r>
            <w:r w:rsidRPr="00332611">
              <w:rPr>
                <w:rFonts w:cs="Arial"/>
                <w:szCs w:val="24"/>
              </w:rPr>
              <w:t xml:space="preserve"> III, podané účastníkem Prosto interiér s.r.o., se sídlem č.p. 307, 684 01 Němčany, IČO: 03171906, nabídková cena 2 738 500,00 Kč bez DPH, dle důvodové zprávy</w:t>
            </w:r>
          </w:p>
          <w:p w:rsidR="004E05EB" w:rsidRDefault="004E05EB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E05EB" w:rsidRDefault="004E05EB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E05EB" w:rsidRDefault="004E05EB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E05EB" w:rsidRDefault="004E05EB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E05EB" w:rsidRPr="00332611" w:rsidRDefault="004E05EB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2611" w:rsidRPr="00332611" w:rsidRDefault="00D57CC1" w:rsidP="007666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uzavření smlouvy na realizaci ČÁSTI 2 veřejné zakázky „Vědecká knihovna Olomouc - stavební úpravy objektu Červeného koste</w:t>
            </w:r>
            <w:r w:rsidR="007666DE" w:rsidRPr="00332611">
              <w:rPr>
                <w:rFonts w:cs="Arial"/>
                <w:szCs w:val="24"/>
              </w:rPr>
              <w:t>la - interiérové vybavení“ –</w:t>
            </w:r>
            <w:r w:rsidRPr="00332611">
              <w:rPr>
                <w:rFonts w:cs="Arial"/>
                <w:szCs w:val="24"/>
              </w:rPr>
              <w:t xml:space="preserve"> III, mezi Olomoucký</w:t>
            </w:r>
            <w:r w:rsidR="007666DE" w:rsidRPr="00332611">
              <w:rPr>
                <w:rFonts w:cs="Arial"/>
                <w:szCs w:val="24"/>
              </w:rPr>
              <w:t xml:space="preserve">m krajem a účastníkem dle bodu </w:t>
            </w:r>
            <w:r w:rsidRPr="00332611">
              <w:rPr>
                <w:rFonts w:cs="Arial"/>
                <w:szCs w:val="24"/>
              </w:rPr>
              <w:t xml:space="preserve">4 usnesení a dle </w:t>
            </w:r>
            <w:r w:rsidR="007666DE" w:rsidRPr="00332611">
              <w:rPr>
                <w:rFonts w:cs="Arial"/>
                <w:szCs w:val="24"/>
              </w:rPr>
              <w:t xml:space="preserve">přílohy č. </w:t>
            </w:r>
            <w:r w:rsidRPr="00332611">
              <w:rPr>
                <w:rFonts w:cs="Arial"/>
                <w:szCs w:val="24"/>
              </w:rPr>
              <w:t>2 usnesení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pro ČÁST 1 veřejné zakázky „Transforma</w:t>
            </w:r>
            <w:r w:rsidR="007666DE" w:rsidRPr="00332611">
              <w:rPr>
                <w:rFonts w:cs="Arial"/>
                <w:szCs w:val="24"/>
              </w:rPr>
              <w:t>ce PO Nové Zámky – III. etapa“ –</w:t>
            </w:r>
            <w:r w:rsidRPr="00332611">
              <w:rPr>
                <w:rFonts w:cs="Arial"/>
                <w:szCs w:val="24"/>
              </w:rPr>
              <w:t xml:space="preserve"> VYBAVENÍ NÁBYTKEM, výsledné pořadí účastníků:</w:t>
            </w:r>
          </w:p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1.</w:t>
            </w:r>
            <w:r w:rsidRPr="00332611">
              <w:rPr>
                <w:rFonts w:cs="Arial"/>
                <w:szCs w:val="24"/>
              </w:rPr>
              <w:tab/>
              <w:t>AM</w:t>
            </w:r>
            <w:r w:rsidR="007666DE" w:rsidRPr="00332611">
              <w:rPr>
                <w:rFonts w:cs="Arial"/>
                <w:szCs w:val="24"/>
              </w:rPr>
              <w:t>BRA –</w:t>
            </w:r>
            <w:r w:rsidRPr="00332611">
              <w:rPr>
                <w:rFonts w:cs="Arial"/>
                <w:szCs w:val="24"/>
              </w:rPr>
              <w:t xml:space="preserve"> Group, s.r.o., IČO: 25379887, se sídlem Potoční 1094, Frýdek, 738 01 Frýdek-Místek, nabídková cena 317 230,00 Kč bez DPH</w:t>
            </w:r>
          </w:p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2.</w:t>
            </w:r>
            <w:r w:rsidRPr="00332611">
              <w:rPr>
                <w:rFonts w:cs="Arial"/>
                <w:szCs w:val="24"/>
              </w:rPr>
              <w:tab/>
              <w:t>minimalistic s.r.o., IČO: 03055159, se sídlem Husinecká 903/10, Žižkov, 130 00 Praha 3, nabídková cena 325 800,00 Kč bez DPH</w:t>
            </w:r>
          </w:p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3.</w:t>
            </w:r>
            <w:r w:rsidR="007666DE" w:rsidRPr="00332611">
              <w:rPr>
                <w:rFonts w:cs="Arial"/>
                <w:szCs w:val="24"/>
              </w:rPr>
              <w:tab/>
              <w:t>Potrusil s.r.o., IČO: 25310119</w:t>
            </w:r>
            <w:r w:rsidRPr="00332611">
              <w:rPr>
                <w:rFonts w:cs="Arial"/>
                <w:szCs w:val="24"/>
              </w:rPr>
              <w:t xml:space="preserve">, se </w:t>
            </w:r>
            <w:r w:rsidR="007666DE" w:rsidRPr="00332611">
              <w:rPr>
                <w:rFonts w:cs="Arial"/>
                <w:szCs w:val="24"/>
              </w:rPr>
              <w:t>sídlem Hybešova 1647/51, 664 51 </w:t>
            </w:r>
            <w:r w:rsidRPr="00332611">
              <w:rPr>
                <w:rFonts w:cs="Arial"/>
                <w:szCs w:val="24"/>
              </w:rPr>
              <w:t>Šlapanice, nabídková cena 370 437,00 Kč bez DPH</w:t>
            </w:r>
          </w:p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4.</w:t>
            </w:r>
            <w:r w:rsidRPr="00332611">
              <w:rPr>
                <w:rFonts w:cs="Arial"/>
                <w:szCs w:val="24"/>
              </w:rPr>
              <w:tab/>
              <w:t xml:space="preserve">KANONA a.s., IČO: 04163664, se sídlem Antala Staška 1859/34, Krč, </w:t>
            </w:r>
            <w:r w:rsidR="00332611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t>140 00 Praha 4, nabídková cena 383 100,00 Kč bez DPH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rozhoduje</w:t>
            </w:r>
            <w:r w:rsidRPr="00332611">
              <w:rPr>
                <w:rFonts w:cs="Arial"/>
                <w:szCs w:val="24"/>
              </w:rPr>
              <w:t xml:space="preserve"> o výběru nejvýhodnější nabídky ČÁSTI 1 veřejné zakázky „Transforma</w:t>
            </w:r>
            <w:r w:rsidR="007666DE" w:rsidRPr="00332611">
              <w:rPr>
                <w:rFonts w:cs="Arial"/>
                <w:szCs w:val="24"/>
              </w:rPr>
              <w:t>ce PO Nové Zámky – III. etapa“ –</w:t>
            </w:r>
            <w:r w:rsidRPr="00332611">
              <w:rPr>
                <w:rFonts w:cs="Arial"/>
                <w:szCs w:val="24"/>
              </w:rPr>
              <w:t xml:space="preserve"> VYBAVENÍ NÁB</w:t>
            </w:r>
            <w:r w:rsidR="007666DE" w:rsidRPr="00332611">
              <w:rPr>
                <w:rFonts w:cs="Arial"/>
                <w:szCs w:val="24"/>
              </w:rPr>
              <w:t>YTKEM, podané účastníkem AMBRA –</w:t>
            </w:r>
            <w:r w:rsidRPr="00332611">
              <w:rPr>
                <w:rFonts w:cs="Arial"/>
                <w:szCs w:val="24"/>
              </w:rPr>
              <w:t xml:space="preserve"> Group, s.r.o., IČO: 25379887, se sídlem Potoční 1094, Frýdek, 738 01 Frýdek-Místek, dle důvodové zprávy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7666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uzavření smlouvy na realizaci ČÁSTI 1 veřejné zakázky „Transforma</w:t>
            </w:r>
            <w:r w:rsidR="007666DE" w:rsidRPr="00332611">
              <w:rPr>
                <w:rFonts w:cs="Arial"/>
                <w:szCs w:val="24"/>
              </w:rPr>
              <w:t>ce PO Nové Zámky – III. etapa“ –</w:t>
            </w:r>
            <w:r w:rsidRPr="00332611">
              <w:rPr>
                <w:rFonts w:cs="Arial"/>
                <w:szCs w:val="24"/>
              </w:rPr>
              <w:t xml:space="preserve"> VYBAVENÍ NÁBYTKEM, mezi Olomoucký</w:t>
            </w:r>
            <w:r w:rsidR="007666DE" w:rsidRPr="00332611">
              <w:rPr>
                <w:rFonts w:cs="Arial"/>
                <w:szCs w:val="24"/>
              </w:rPr>
              <w:t xml:space="preserve">m krajem a účastníkem dle bodu </w:t>
            </w:r>
            <w:r w:rsidRPr="00332611">
              <w:rPr>
                <w:rFonts w:cs="Arial"/>
                <w:szCs w:val="24"/>
              </w:rPr>
              <w:t xml:space="preserve">7 usnesení a dle </w:t>
            </w:r>
            <w:r w:rsidR="007666DE" w:rsidRPr="00332611">
              <w:rPr>
                <w:rFonts w:cs="Arial"/>
                <w:szCs w:val="24"/>
              </w:rPr>
              <w:t xml:space="preserve">přílohy č. </w:t>
            </w:r>
            <w:r w:rsidRPr="00332611">
              <w:rPr>
                <w:rFonts w:cs="Arial"/>
                <w:szCs w:val="24"/>
              </w:rPr>
              <w:t>3 usnesení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pro ČÁST 2 veřejné zakázky „Transforma</w:t>
            </w:r>
            <w:r w:rsidR="007666DE" w:rsidRPr="00332611">
              <w:rPr>
                <w:rFonts w:cs="Arial"/>
                <w:szCs w:val="24"/>
              </w:rPr>
              <w:t>ce PO Nové Zámky – III. etapa“ –</w:t>
            </w:r>
            <w:r w:rsidRPr="00332611">
              <w:rPr>
                <w:rFonts w:cs="Arial"/>
                <w:szCs w:val="24"/>
              </w:rPr>
              <w:t xml:space="preserve"> VYBAVENÍ NÁBYTKEM, výsledné pořadí účastníků:</w:t>
            </w:r>
          </w:p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1.</w:t>
            </w:r>
            <w:r w:rsidRPr="00332611">
              <w:rPr>
                <w:rFonts w:cs="Arial"/>
                <w:szCs w:val="24"/>
              </w:rPr>
              <w:tab/>
              <w:t>AUDY s.r.o., IČO: 00544426, se sídlem Brno, Živného 1a, PSČ 635</w:t>
            </w:r>
            <w:r w:rsidR="007666DE" w:rsidRPr="00332611">
              <w:rPr>
                <w:rFonts w:cs="Arial"/>
                <w:szCs w:val="24"/>
              </w:rPr>
              <w:t xml:space="preserve"> </w:t>
            </w:r>
            <w:r w:rsidRPr="00332611">
              <w:rPr>
                <w:rFonts w:cs="Arial"/>
                <w:szCs w:val="24"/>
              </w:rPr>
              <w:t>00, nabídková cena 304 300,00 Kč bez DPH</w:t>
            </w:r>
          </w:p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2.</w:t>
            </w:r>
            <w:r w:rsidRPr="00332611">
              <w:rPr>
                <w:rFonts w:cs="Arial"/>
                <w:szCs w:val="24"/>
              </w:rPr>
              <w:tab/>
              <w:t>LB BOHEMIA, s.r.o., IČO:  26224461, se sídlem Břeclav, Sovadinova 3431, PSČ 690</w:t>
            </w:r>
            <w:r w:rsidR="007666DE" w:rsidRPr="00332611">
              <w:rPr>
                <w:rFonts w:cs="Arial"/>
                <w:szCs w:val="24"/>
              </w:rPr>
              <w:t xml:space="preserve"> </w:t>
            </w:r>
            <w:r w:rsidRPr="00332611">
              <w:rPr>
                <w:rFonts w:cs="Arial"/>
                <w:szCs w:val="24"/>
              </w:rPr>
              <w:t>02, nabídková cena 336 000,00 Kč bez DPH</w:t>
            </w:r>
          </w:p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3.</w:t>
            </w:r>
            <w:r w:rsidRPr="00332611">
              <w:rPr>
                <w:rFonts w:cs="Arial"/>
                <w:szCs w:val="24"/>
              </w:rPr>
              <w:tab/>
              <w:t xml:space="preserve">KANONA a.s., IČO: 04163664, se sídlem Antala Staška 1859/34, Krč, </w:t>
            </w:r>
            <w:r w:rsidR="00332611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t>140 00 Praha 4, nabídková cena 478 380,00 Kč bez DPH</w:t>
            </w:r>
          </w:p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4.</w:t>
            </w:r>
            <w:r w:rsidRPr="00332611">
              <w:rPr>
                <w:rFonts w:cs="Arial"/>
                <w:szCs w:val="24"/>
              </w:rPr>
              <w:tab/>
              <w:t xml:space="preserve">Potrusil s.r.o., IČO: 25310119, se </w:t>
            </w:r>
            <w:r w:rsidR="007666DE" w:rsidRPr="00332611">
              <w:rPr>
                <w:rFonts w:cs="Arial"/>
                <w:szCs w:val="24"/>
              </w:rPr>
              <w:t>sídlem Hybešova 1647/51, 664 51 </w:t>
            </w:r>
            <w:r w:rsidRPr="00332611">
              <w:rPr>
                <w:rFonts w:cs="Arial"/>
                <w:szCs w:val="24"/>
              </w:rPr>
              <w:t>Šlapanice, nabídková cena 893 112,00 Kč bez DPH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rozhoduje</w:t>
            </w:r>
            <w:r w:rsidRPr="00332611">
              <w:rPr>
                <w:rFonts w:cs="Arial"/>
                <w:szCs w:val="24"/>
              </w:rPr>
              <w:t xml:space="preserve"> o výběru nejvýhodnější nabídky ČÁSTI 2 veřejné zakázky „Transforma</w:t>
            </w:r>
            <w:r w:rsidR="007666DE" w:rsidRPr="00332611">
              <w:rPr>
                <w:rFonts w:cs="Arial"/>
                <w:szCs w:val="24"/>
              </w:rPr>
              <w:t>ce PO Nové Zámky – III. etapa“ –</w:t>
            </w:r>
            <w:r w:rsidRPr="00332611">
              <w:rPr>
                <w:rFonts w:cs="Arial"/>
                <w:szCs w:val="24"/>
              </w:rPr>
              <w:t xml:space="preserve"> VYBAVENÍ NÁBYTKEM, podané účastníkem AUDY s.r.o., IČO: 00544426, se sídlem Brno, Živného 1a, </w:t>
            </w:r>
            <w:r w:rsidR="00332611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t>PSČ 635</w:t>
            </w:r>
            <w:r w:rsidR="007666DE" w:rsidRPr="00332611">
              <w:rPr>
                <w:rFonts w:cs="Arial"/>
                <w:szCs w:val="24"/>
              </w:rPr>
              <w:t xml:space="preserve"> </w:t>
            </w:r>
            <w:r w:rsidRPr="00332611">
              <w:rPr>
                <w:rFonts w:cs="Arial"/>
                <w:szCs w:val="24"/>
              </w:rPr>
              <w:t>00, dle důvodové zprávy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7666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uzavření smlouvy na realizaci ČÁSTI 2 veřejné zakázky „Transforma</w:t>
            </w:r>
            <w:r w:rsidR="007666DE" w:rsidRPr="00332611">
              <w:rPr>
                <w:rFonts w:cs="Arial"/>
                <w:szCs w:val="24"/>
              </w:rPr>
              <w:t>ce PO Nové Zámky – III. etapa“ –</w:t>
            </w:r>
            <w:r w:rsidRPr="00332611">
              <w:rPr>
                <w:rFonts w:cs="Arial"/>
                <w:szCs w:val="24"/>
              </w:rPr>
              <w:t xml:space="preserve"> VYBAVENÍ NÁBYTKEM, mezi Olomouckým krajem a účastníkem dle bodu 10 usnesení a dle </w:t>
            </w:r>
            <w:r w:rsidR="007666DE" w:rsidRPr="00332611">
              <w:rPr>
                <w:rFonts w:cs="Arial"/>
                <w:szCs w:val="24"/>
              </w:rPr>
              <w:t xml:space="preserve">přílohy č. </w:t>
            </w:r>
            <w:r w:rsidRPr="00332611">
              <w:rPr>
                <w:rFonts w:cs="Arial"/>
                <w:szCs w:val="24"/>
              </w:rPr>
              <w:t>4 usnesení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32611">
              <w:rPr>
                <w:rFonts w:cs="Arial"/>
                <w:szCs w:val="24"/>
              </w:rPr>
              <w:t xml:space="preserve"> vyloučení z ČÁSTI 4 veřejné zakázky „Hospodaření se srážkovými vodami v intravilánu příspěvkových organizací Olomouckého kraje IV.“, účastníka Benpra servis s.r.o., IČO: 05249643, se sídlem Zmola 141/25, Svatobořice, 696 04 Svatobořice-Mistřín, s nabíd</w:t>
            </w:r>
            <w:r w:rsidR="007666DE" w:rsidRPr="00332611">
              <w:rPr>
                <w:rFonts w:cs="Arial"/>
                <w:szCs w:val="24"/>
              </w:rPr>
              <w:t>kovou cenou 1 216 </w:t>
            </w:r>
            <w:r w:rsidRPr="00332611">
              <w:rPr>
                <w:rFonts w:cs="Arial"/>
                <w:szCs w:val="24"/>
              </w:rPr>
              <w:t>788,73 Kč bez DPH, v souladu s § 48 odst. 2 písm. a) zákona, jelikož nabídka obsahovala veškeré dokumenty ČÁSTI 5 veřejné zakázky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32611">
              <w:rPr>
                <w:rFonts w:cs="Arial"/>
                <w:szCs w:val="24"/>
              </w:rPr>
              <w:t xml:space="preserve"> vyloučení z ČÁSTI 4 veřejné zakázky „Hospodaření se srážkovými vodami v intravilánu příspěvkových organizací Olomouckého kraje IV.“, účastníka SISKO spol. s r. o., IČO: 47155558, se sídlem Velká Dlážka 527/6, Přerov I</w:t>
            </w:r>
            <w:r w:rsidR="007666DE" w:rsidRPr="00332611">
              <w:rPr>
                <w:rFonts w:cs="Arial"/>
                <w:szCs w:val="24"/>
              </w:rPr>
              <w:t xml:space="preserve"> – </w:t>
            </w:r>
            <w:r w:rsidRPr="00332611">
              <w:rPr>
                <w:rFonts w:cs="Arial"/>
                <w:szCs w:val="24"/>
              </w:rPr>
              <w:t>Město, 750 02</w:t>
            </w:r>
            <w:r w:rsidR="007666DE" w:rsidRPr="00332611">
              <w:rPr>
                <w:rFonts w:cs="Arial"/>
                <w:szCs w:val="24"/>
              </w:rPr>
              <w:t xml:space="preserve"> Přerov, s nabídkovou cenou 517 </w:t>
            </w:r>
            <w:r w:rsidRPr="00332611">
              <w:rPr>
                <w:rFonts w:cs="Arial"/>
                <w:szCs w:val="24"/>
              </w:rPr>
              <w:t>634,80 Kč bez DPH, v souladu s § 48 odst. 2 písm. b) zákona, jelikož nebyly účastníkem objasněny nebo doplněny doklady na základě žádosti podle § 46 zákona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rozhoduje</w:t>
            </w:r>
            <w:r w:rsidRPr="00332611">
              <w:rPr>
                <w:rFonts w:cs="Arial"/>
                <w:szCs w:val="24"/>
              </w:rPr>
              <w:t xml:space="preserve"> o zrušení ČÁSTI 4 veřejné zakázky „Hospodaření se srážkovými vodami v intravilánu příspěvkových organizací Olomouckého kraje IV.“, v souladu s § 127 odst. 2 písm. h) zákona, jelikož je v zadávacím řízení jediný účastník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revokuje</w:t>
            </w:r>
            <w:r w:rsidRPr="00332611">
              <w:rPr>
                <w:rFonts w:cs="Arial"/>
                <w:szCs w:val="24"/>
              </w:rPr>
              <w:t xml:space="preserve"> usnesení č. UR/49/65/2022 ze </w:t>
            </w:r>
            <w:r w:rsidR="00372532" w:rsidRPr="00332611">
              <w:rPr>
                <w:rFonts w:cs="Arial"/>
                <w:szCs w:val="24"/>
              </w:rPr>
              <w:t>dne 4. 4. 2022, body 12 a 13, v </w:t>
            </w:r>
            <w:r w:rsidRPr="00332611">
              <w:rPr>
                <w:rFonts w:cs="Arial"/>
                <w:szCs w:val="24"/>
              </w:rPr>
              <w:t>části podpisu smlouvy dle bodu 15 usnesení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32611">
              <w:rPr>
                <w:rFonts w:cs="Arial"/>
                <w:szCs w:val="24"/>
              </w:rPr>
              <w:t xml:space="preserve"> vyloučení z účasti ČÁSTI 1 veřejné zakázky „Centrální nákup kancelářského papíru 2022</w:t>
            </w:r>
            <w:r w:rsidR="00372532" w:rsidRPr="00332611">
              <w:rPr>
                <w:rFonts w:cs="Arial"/>
                <w:szCs w:val="24"/>
              </w:rPr>
              <w:t xml:space="preserve"> – II. účastníka SMERO, spol. s </w:t>
            </w:r>
            <w:r w:rsidRPr="00332611">
              <w:rPr>
                <w:rFonts w:cs="Arial"/>
                <w:szCs w:val="24"/>
              </w:rPr>
              <w:t xml:space="preserve">r.o., </w:t>
            </w:r>
            <w:r w:rsidR="00332611">
              <w:rPr>
                <w:rFonts w:cs="Arial"/>
                <w:szCs w:val="24"/>
              </w:rPr>
              <w:br/>
            </w:r>
            <w:r w:rsidRPr="00332611">
              <w:rPr>
                <w:rFonts w:cs="Arial"/>
                <w:szCs w:val="24"/>
              </w:rPr>
              <w:t>IČO: 25527886, se sídlem Odbojářů 695, 664 61 Rajhrad, z důvodu neposkytnutí součinnosti při uzavření smlouvy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rozhoduje</w:t>
            </w:r>
            <w:r w:rsidRPr="00332611">
              <w:rPr>
                <w:rFonts w:cs="Arial"/>
                <w:szCs w:val="24"/>
              </w:rPr>
              <w:t xml:space="preserve"> o zrušení ČÁSTI 1 veřejné zakázky „Centrální nákup kancelářského papíru 2022 – II“, dle důvodové zprávy</w:t>
            </w:r>
          </w:p>
        </w:tc>
      </w:tr>
      <w:tr w:rsidR="00332611" w:rsidRPr="00332611" w:rsidTr="00D57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332611">
              <w:rPr>
                <w:rFonts w:cs="Arial"/>
                <w:szCs w:val="24"/>
              </w:rPr>
              <w:t xml:space="preserve"> po marném uplynutí lhůty k podání námitek k průběhu zadávacího řízení smlouvy dle bodů 3, 5, 8 a 11 usnesení</w:t>
            </w:r>
          </w:p>
        </w:tc>
      </w:tr>
      <w:tr w:rsidR="00332611" w:rsidRPr="00332611" w:rsidTr="00D57C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CC1" w:rsidRPr="00332611" w:rsidRDefault="00D57CC1" w:rsidP="00D57CC1">
            <w:r w:rsidRPr="00332611">
              <w:t>Odpovídá: Ing. Josef Suchánek, hejtman Olomouckého kraje</w:t>
            </w:r>
          </w:p>
        </w:tc>
      </w:tr>
      <w:tr w:rsidR="00332611" w:rsidRPr="00332611" w:rsidTr="00D57C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D57C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372532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D57CC1" w:rsidP="00372532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Zdeňka Dvořáková Kocourková, uvolněná členka rady; Mgr. Ivo Slavotínek, 1. náměstek hejtmana; RNDr. Aleš Jakubec, Ph.D., uvolněný člen rady; Bc. Jan Žůrek, člen rady</w:t>
            </w:r>
          </w:p>
        </w:tc>
      </w:tr>
      <w:tr w:rsidR="00981024" w:rsidRPr="00332611" w:rsidTr="00D57C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D57CC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12.1.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19136E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8627BA" w:rsidP="00C719D2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UR/54/38</w:t>
            </w:r>
            <w:r w:rsidR="0019136E" w:rsidRPr="0033261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19136E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332611" w:rsidRPr="00332611" w:rsidTr="001913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19136E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1913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19136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zadávací podmínky veřejných zakázek:</w:t>
            </w:r>
          </w:p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a)</w:t>
            </w:r>
            <w:r w:rsidRPr="00332611">
              <w:rPr>
                <w:rFonts w:cs="Arial"/>
                <w:szCs w:val="24"/>
              </w:rPr>
              <w:tab/>
              <w:t>„Bezbariérové úpravy školských zařízení v Olomouckém kraji - Obchodní akademie Olomouc“, dle přílohy č. 1 důvodové zprávy</w:t>
            </w:r>
          </w:p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b)</w:t>
            </w:r>
            <w:r w:rsidRPr="00332611">
              <w:rPr>
                <w:rFonts w:cs="Arial"/>
                <w:szCs w:val="24"/>
              </w:rPr>
              <w:tab/>
              <w:t>„Hospodaření se srážkovými vodami v intravilánu příspěvkových organizací Olomouckého kraje IV.“</w:t>
            </w:r>
            <w:r w:rsidR="00372532" w:rsidRPr="00332611">
              <w:rPr>
                <w:rFonts w:cs="Arial"/>
                <w:szCs w:val="24"/>
              </w:rPr>
              <w:t xml:space="preserve"> – III –</w:t>
            </w:r>
            <w:r w:rsidRPr="00332611">
              <w:rPr>
                <w:rFonts w:cs="Arial"/>
                <w:szCs w:val="24"/>
              </w:rPr>
              <w:t xml:space="preserve"> Střední škola sociální péče a služeb, Zábřeh, dle přílohy č. 2 důvodové zprávy</w:t>
            </w:r>
          </w:p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c)</w:t>
            </w:r>
            <w:r w:rsidRPr="00332611">
              <w:rPr>
                <w:rFonts w:cs="Arial"/>
                <w:szCs w:val="24"/>
              </w:rPr>
              <w:tab/>
              <w:t>Projektová dokumentace: „Domov pro seniory Javorník - Novostavba Kobylá nad Vidnavkou“, dle přílohy č. 3 důvodové zprávy</w:t>
            </w:r>
          </w:p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d)</w:t>
            </w:r>
            <w:r w:rsidRPr="00332611">
              <w:rPr>
                <w:rFonts w:cs="Arial"/>
                <w:szCs w:val="24"/>
              </w:rPr>
              <w:tab/>
              <w:t>P</w:t>
            </w:r>
            <w:r w:rsidR="00372532" w:rsidRPr="00332611">
              <w:rPr>
                <w:rFonts w:cs="Arial"/>
                <w:szCs w:val="24"/>
              </w:rPr>
              <w:t>rojektová dokumentace</w:t>
            </w:r>
            <w:r w:rsidRPr="00332611">
              <w:rPr>
                <w:rFonts w:cs="Arial"/>
                <w:szCs w:val="24"/>
              </w:rPr>
              <w:t>: „Silnice II/150 Ohrozim - obchvat“, dle přílohy č. 4 důvodové zprávy</w:t>
            </w:r>
          </w:p>
          <w:p w:rsidR="00981024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e)</w:t>
            </w:r>
            <w:r w:rsidRPr="00332611">
              <w:rPr>
                <w:rFonts w:cs="Arial"/>
                <w:szCs w:val="24"/>
              </w:rPr>
              <w:tab/>
            </w:r>
            <w:r w:rsidR="00372532" w:rsidRPr="00332611">
              <w:rPr>
                <w:rFonts w:cs="Arial"/>
                <w:szCs w:val="24"/>
              </w:rPr>
              <w:t>Projektová dokumentace</w:t>
            </w:r>
            <w:r w:rsidRPr="00332611">
              <w:rPr>
                <w:rFonts w:cs="Arial"/>
                <w:szCs w:val="24"/>
              </w:rPr>
              <w:t>: „ZZS OK - vzdělávací a výcvikové středisko Olomouc (Hněvotínská)“, dle přílohy č. 5 důvodové zprávy</w:t>
            </w:r>
          </w:p>
        </w:tc>
      </w:tr>
      <w:tr w:rsidR="00332611" w:rsidRPr="00332611" w:rsidTr="001913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soutěžní podmínky soutěže o návrh „HVĚZDÁRNA PROSTĚJOV“, dle přílohy č. 6 důvodové zprávy</w:t>
            </w:r>
          </w:p>
        </w:tc>
      </w:tr>
      <w:tr w:rsidR="00332611" w:rsidRPr="00332611" w:rsidTr="001913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zadávací podmínky veřejné zakázky „DNS-Centrální nákup kancelářského papíru“ na dobu neurčitou dle </w:t>
            </w:r>
            <w:r w:rsidR="00A67F1A" w:rsidRPr="00332611">
              <w:rPr>
                <w:rFonts w:cs="Arial"/>
                <w:szCs w:val="24"/>
              </w:rPr>
              <w:t xml:space="preserve">upravené </w:t>
            </w:r>
            <w:r w:rsidRPr="00332611">
              <w:rPr>
                <w:rFonts w:cs="Arial"/>
                <w:szCs w:val="24"/>
              </w:rPr>
              <w:t>přílohy č. 7 důvodové zprávy</w:t>
            </w:r>
          </w:p>
        </w:tc>
      </w:tr>
      <w:tr w:rsidR="00332611" w:rsidRPr="00332611" w:rsidTr="001913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jmenuje</w:t>
            </w:r>
            <w:r w:rsidRPr="00332611">
              <w:rPr>
                <w:rFonts w:cs="Arial"/>
                <w:szCs w:val="24"/>
              </w:rPr>
              <w:t xml:space="preserve"> personální složení komisí pro ote</w:t>
            </w:r>
            <w:r w:rsidR="00C76F57" w:rsidRPr="00332611">
              <w:rPr>
                <w:rFonts w:cs="Arial"/>
                <w:szCs w:val="24"/>
              </w:rPr>
              <w:t>vírání elektronických nabídek a </w:t>
            </w:r>
            <w:r w:rsidRPr="00332611">
              <w:rPr>
                <w:rFonts w:cs="Arial"/>
                <w:szCs w:val="24"/>
              </w:rPr>
              <w:t xml:space="preserve">komisí pro posouzení a hodnocení nabídek </w:t>
            </w:r>
            <w:r w:rsidR="00C76F57" w:rsidRPr="00332611">
              <w:rPr>
                <w:rFonts w:cs="Arial"/>
                <w:szCs w:val="24"/>
              </w:rPr>
              <w:t>pro zakázky dle bodu 1 písm. a) </w:t>
            </w:r>
            <w:r w:rsidRPr="00332611">
              <w:rPr>
                <w:rFonts w:cs="Arial"/>
                <w:szCs w:val="24"/>
              </w:rPr>
              <w:t>až e) usnesení</w:t>
            </w:r>
          </w:p>
        </w:tc>
      </w:tr>
      <w:tr w:rsidR="00332611" w:rsidRPr="00332611" w:rsidTr="001913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jmenuje</w:t>
            </w:r>
            <w:r w:rsidRPr="00332611">
              <w:rPr>
                <w:rFonts w:cs="Arial"/>
                <w:szCs w:val="24"/>
              </w:rPr>
              <w:t xml:space="preserve"> personální složení komise pro otevírání elektronických částí soutěžních návrhů dle bodu 2 usnesení</w:t>
            </w:r>
          </w:p>
        </w:tc>
      </w:tr>
      <w:tr w:rsidR="00332611" w:rsidRPr="00332611" w:rsidTr="001913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jmenuje</w:t>
            </w:r>
            <w:r w:rsidRPr="00332611">
              <w:rPr>
                <w:rFonts w:cs="Arial"/>
                <w:szCs w:val="24"/>
              </w:rPr>
              <w:t xml:space="preserve"> odborného znalce – přizvaného odborníka pana Bc. Rudolfa Nováka pro soutěž o návrh dle bodu 2 usnesení</w:t>
            </w:r>
          </w:p>
        </w:tc>
      </w:tr>
      <w:tr w:rsidR="00332611" w:rsidRPr="00332611" w:rsidTr="001913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jmenuje</w:t>
            </w:r>
            <w:r w:rsidRPr="00332611">
              <w:rPr>
                <w:rFonts w:cs="Arial"/>
                <w:szCs w:val="24"/>
              </w:rPr>
              <w:t xml:space="preserve"> personální složení komise </w:t>
            </w:r>
            <w:r w:rsidR="00C76F57" w:rsidRPr="00332611">
              <w:rPr>
                <w:rFonts w:cs="Arial"/>
                <w:szCs w:val="24"/>
              </w:rPr>
              <w:t>pro otevírání žádostí o účast a </w:t>
            </w:r>
            <w:r w:rsidRPr="00332611">
              <w:rPr>
                <w:rFonts w:cs="Arial"/>
                <w:szCs w:val="24"/>
              </w:rPr>
              <w:t>nabídek, komisi pro posouzení žádostí o</w:t>
            </w:r>
            <w:r w:rsidR="00C76F57" w:rsidRPr="00332611">
              <w:rPr>
                <w:rFonts w:cs="Arial"/>
                <w:szCs w:val="24"/>
              </w:rPr>
              <w:t xml:space="preserve"> účast a komisi pro posouzení a </w:t>
            </w:r>
            <w:r w:rsidRPr="00332611">
              <w:rPr>
                <w:rFonts w:cs="Arial"/>
                <w:szCs w:val="24"/>
              </w:rPr>
              <w:t>hodnocení nabídek pro zakázku dle bodu 3 usnesení</w:t>
            </w:r>
          </w:p>
        </w:tc>
      </w:tr>
      <w:tr w:rsidR="00332611" w:rsidRPr="00332611" w:rsidTr="001913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pověřuje</w:t>
            </w:r>
            <w:r w:rsidRPr="00332611">
              <w:rPr>
                <w:rFonts w:cs="Arial"/>
                <w:szCs w:val="24"/>
              </w:rPr>
              <w:t xml:space="preserve"> Ing. Svatavu Špalkovou k podpisu veškeré korespondence týkající se veřejných zakázek dle bodu 1 pís</w:t>
            </w:r>
            <w:r w:rsidR="00C76F57" w:rsidRPr="00332611">
              <w:rPr>
                <w:rFonts w:cs="Arial"/>
                <w:szCs w:val="24"/>
              </w:rPr>
              <w:t>m. a) až e) a bodu 3 usnesení a </w:t>
            </w:r>
            <w:r w:rsidRPr="00332611">
              <w:rPr>
                <w:rFonts w:cs="Arial"/>
                <w:szCs w:val="24"/>
              </w:rPr>
              <w:t>veškeré korespondence týkající se soutěže o návrh dle bodu 2 usnesení</w:t>
            </w:r>
          </w:p>
        </w:tc>
      </w:tr>
      <w:tr w:rsidR="00332611" w:rsidRPr="00332611" w:rsidTr="001913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19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zahájit zadávací řízení na veřejné zakázky dle bodu 1 písm. a) až e) a bodu 3 usnesení a zahájit soutěž o návrh dle bodu 2 usnesení</w:t>
            </w:r>
          </w:p>
        </w:tc>
      </w:tr>
      <w:tr w:rsidR="00332611" w:rsidRPr="00332611" w:rsidTr="001913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36E" w:rsidRPr="00332611" w:rsidRDefault="0019136E" w:rsidP="0019136E">
            <w:r w:rsidRPr="00332611">
              <w:t>Odpovídá: Ing. Lubomír Baláš, ředitel</w:t>
            </w:r>
          </w:p>
          <w:p w:rsidR="0019136E" w:rsidRPr="00332611" w:rsidRDefault="0019136E" w:rsidP="0019136E">
            <w:r w:rsidRPr="00332611">
              <w:t>Realizuje: Ing. Svatava Špalková, vedoucí odboru kancelář ředitele</w:t>
            </w:r>
          </w:p>
          <w:p w:rsidR="0019136E" w:rsidRPr="00332611" w:rsidRDefault="0019136E" w:rsidP="0019136E">
            <w:r w:rsidRPr="00332611">
              <w:t>Termín: 20. 6. 2022</w:t>
            </w:r>
          </w:p>
        </w:tc>
      </w:tr>
      <w:tr w:rsidR="00332611" w:rsidRPr="00332611" w:rsidTr="0019136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19136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6F57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19136E" w:rsidP="00C76F57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Zdeňka Dvořáková Kocourková, uvolněná členka rady; Mgr. Ivo Slavotínek, 1. náměstek hejtmana; Mgr. Dalibor Horák, 2. náměstek hejtmana; Michal Zácha, náměstek hejtmana; RNDr. Aleš Jakubec, Ph.D., uvolněný člen rady; Bc. Jan Žůrek, člen rady</w:t>
            </w:r>
          </w:p>
        </w:tc>
      </w:tr>
      <w:tr w:rsidR="00981024" w:rsidRPr="00332611" w:rsidTr="0019136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19136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12.2.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46313E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8627BA" w:rsidP="004A6220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UR/54/39</w:t>
            </w:r>
            <w:r w:rsidR="0046313E" w:rsidRPr="0033261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46313E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Projekt příspěvkové organizace – schválení podání projektu do programu ERASMUS+</w:t>
            </w:r>
          </w:p>
        </w:tc>
      </w:tr>
      <w:tr w:rsidR="00332611" w:rsidRPr="00332611" w:rsidTr="004631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46313E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4631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46313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024" w:rsidRPr="00332611" w:rsidRDefault="0046313E" w:rsidP="004631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schvaluje</w:t>
            </w:r>
            <w:r w:rsidRPr="00332611">
              <w:rPr>
                <w:rFonts w:cs="Arial"/>
                <w:szCs w:val="24"/>
              </w:rPr>
              <w:t xml:space="preserve"> podání projektu „Jedeme na stáž do Irska a Španělska“ příspěvkové organizace Obchodní akademie, Prostějov, Palackého 18</w:t>
            </w:r>
            <w:r w:rsidR="00C76F57" w:rsidRPr="00332611">
              <w:rPr>
                <w:rFonts w:cs="Arial"/>
                <w:szCs w:val="24"/>
              </w:rPr>
              <w:t>, s </w:t>
            </w:r>
            <w:r w:rsidRPr="00332611">
              <w:rPr>
                <w:rFonts w:cs="Arial"/>
                <w:szCs w:val="24"/>
              </w:rPr>
              <w:t>celkovými náklady ve výši 3 180 000,00 Kč</w:t>
            </w:r>
          </w:p>
        </w:tc>
      </w:tr>
      <w:tr w:rsidR="00332611" w:rsidRPr="00332611" w:rsidTr="004631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313E" w:rsidRPr="00332611" w:rsidRDefault="0046313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313E" w:rsidRPr="00332611" w:rsidRDefault="0046313E" w:rsidP="004631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ukládá</w:t>
            </w:r>
            <w:r w:rsidRPr="00332611">
              <w:rPr>
                <w:rFonts w:cs="Arial"/>
                <w:szCs w:val="24"/>
              </w:rPr>
              <w:t xml:space="preserve"> krajskému úřadu informovat ředitele příspěvkové organizace Obchodní akademie, Prostějov, Palackého 18</w:t>
            </w:r>
            <w:r w:rsidR="00C76F57" w:rsidRPr="00332611">
              <w:rPr>
                <w:rFonts w:cs="Arial"/>
                <w:szCs w:val="24"/>
              </w:rPr>
              <w:t>,</w:t>
            </w:r>
            <w:r w:rsidRPr="00332611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332611" w:rsidRPr="00332611" w:rsidTr="004631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313E" w:rsidRPr="00332611" w:rsidRDefault="0046313E" w:rsidP="0046313E">
            <w:r w:rsidRPr="00332611">
              <w:t>Odpovídá: Ing. Lubomír Baláš, ředitel</w:t>
            </w:r>
          </w:p>
          <w:p w:rsidR="0046313E" w:rsidRPr="00332611" w:rsidRDefault="0046313E" w:rsidP="0046313E">
            <w:r w:rsidRPr="00332611">
              <w:t>Realizuje: Ing. Radek Dosoudil, vedoucí odboru strategického rozvoje kraje</w:t>
            </w:r>
          </w:p>
          <w:p w:rsidR="0046313E" w:rsidRPr="00332611" w:rsidRDefault="0046313E" w:rsidP="0046313E">
            <w:r w:rsidRPr="00332611">
              <w:t>Termín: 6. 6. 2022</w:t>
            </w:r>
          </w:p>
        </w:tc>
      </w:tr>
      <w:tr w:rsidR="00332611" w:rsidRPr="00332611" w:rsidTr="004631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4631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6F57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46313E" w:rsidP="00C76F57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Zdeňka Dvořáková Kocourko</w:t>
            </w:r>
            <w:r w:rsidR="00C76F57" w:rsidRPr="00332611">
              <w:rPr>
                <w:sz w:val="24"/>
                <w:szCs w:val="24"/>
              </w:rPr>
              <w:t>vá, uvolněná členka rady; RNDr. </w:t>
            </w:r>
            <w:r w:rsidRPr="00332611">
              <w:rPr>
                <w:sz w:val="24"/>
                <w:szCs w:val="24"/>
              </w:rPr>
              <w:t>Aleš Jakubec, Ph.D., uvolněný člen rady</w:t>
            </w:r>
          </w:p>
        </w:tc>
      </w:tr>
      <w:tr w:rsidR="00981024" w:rsidRPr="00332611" w:rsidTr="004631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46313E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13.1.</w:t>
            </w:r>
          </w:p>
        </w:tc>
      </w:tr>
    </w:tbl>
    <w:p w:rsidR="00981024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E05EB" w:rsidRDefault="004E05E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E05EB" w:rsidRDefault="004E05E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E05EB" w:rsidRDefault="004E05E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E05EB" w:rsidRDefault="004E05E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E05EB" w:rsidRPr="00332611" w:rsidRDefault="004E05E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32611" w:rsidRPr="00332611" w:rsidTr="00764B21">
        <w:tc>
          <w:tcPr>
            <w:tcW w:w="961" w:type="pct"/>
            <w:gridSpan w:val="2"/>
            <w:tcBorders>
              <w:bottom w:val="nil"/>
            </w:tcBorders>
          </w:tcPr>
          <w:p w:rsidR="00981024" w:rsidRPr="00332611" w:rsidRDefault="00764B21" w:rsidP="004A6220">
            <w:pPr>
              <w:pStyle w:val="Radanzevusnesen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lastRenderedPageBreak/>
              <w:t>UR/54/4</w:t>
            </w:r>
            <w:r w:rsidR="008627BA" w:rsidRPr="00332611">
              <w:rPr>
                <w:b/>
                <w:bCs w:val="0"/>
              </w:rPr>
              <w:t>0</w:t>
            </w:r>
            <w:r w:rsidRPr="0033261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981024" w:rsidRPr="00332611" w:rsidRDefault="00764B21" w:rsidP="00C719D2">
            <w:pPr>
              <w:pStyle w:val="Radanzevusnesen"/>
              <w:ind w:left="0" w:firstLine="0"/>
              <w:rPr>
                <w:b/>
                <w:bCs w:val="0"/>
              </w:rPr>
            </w:pPr>
            <w:r w:rsidRPr="00332611">
              <w:rPr>
                <w:b/>
                <w:bCs w:val="0"/>
              </w:rPr>
              <w:t>Vyhodnocení kontrol hospodaření příspěvkových organizací Olomouckého kraje z oblasti školství</w:t>
            </w:r>
          </w:p>
        </w:tc>
      </w:tr>
      <w:tr w:rsidR="00332611" w:rsidRPr="00332611" w:rsidTr="00764B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81024" w:rsidRPr="00332611" w:rsidRDefault="00764B21" w:rsidP="00C719D2">
            <w:pPr>
              <w:pStyle w:val="Zkladntext"/>
              <w:rPr>
                <w:b w:val="0"/>
                <w:bCs/>
              </w:rPr>
            </w:pPr>
            <w:r w:rsidRPr="00332611">
              <w:rPr>
                <w:b w:val="0"/>
                <w:bCs/>
              </w:rPr>
              <w:t>Rada Olomouckého kraje po projednání:</w:t>
            </w:r>
          </w:p>
        </w:tc>
      </w:tr>
      <w:tr w:rsidR="00332611" w:rsidRPr="00332611" w:rsidTr="00764B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81024" w:rsidRPr="00332611" w:rsidRDefault="00764B2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4B21" w:rsidRPr="00332611" w:rsidRDefault="00764B21" w:rsidP="00764B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32611">
              <w:rPr>
                <w:rFonts w:cs="Arial"/>
                <w:szCs w:val="24"/>
              </w:rPr>
              <w:t xml:space="preserve"> Vyhodnocení kontrol hospodaření příspěvkových organizací Olomouckého kraje z oblasti školství dle důvodové zprávy:</w:t>
            </w:r>
          </w:p>
          <w:p w:rsidR="00764B21" w:rsidRPr="00332611" w:rsidRDefault="00764B21" w:rsidP="00764B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 xml:space="preserve">a) Středisko volného času ATLAS a BIOS, Přerov </w:t>
            </w:r>
          </w:p>
          <w:p w:rsidR="00981024" w:rsidRPr="00332611" w:rsidRDefault="00764B21" w:rsidP="00764B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32611">
              <w:rPr>
                <w:rFonts w:cs="Arial"/>
                <w:szCs w:val="24"/>
              </w:rPr>
              <w:t>b) Vyšší odborná škola a Střední škola automobilní, Zábřeh, U Dráhy 6</w:t>
            </w:r>
          </w:p>
        </w:tc>
      </w:tr>
      <w:tr w:rsidR="00332611" w:rsidRPr="00332611" w:rsidTr="00764B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</w:p>
        </w:tc>
      </w:tr>
      <w:tr w:rsidR="00332611" w:rsidRPr="00332611" w:rsidTr="00764B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981024" w:rsidP="00C76F57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81024" w:rsidRPr="00332611" w:rsidRDefault="00764B21" w:rsidP="00C76F57">
            <w:pPr>
              <w:pStyle w:val="nadpis2"/>
              <w:jc w:val="both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Ing. Lubomír Baláš, ředitel; RNDr. Aleš Jakubec, Ph.D., uvolněný člen rady</w:t>
            </w:r>
          </w:p>
        </w:tc>
      </w:tr>
      <w:tr w:rsidR="00981024" w:rsidRPr="00332611" w:rsidTr="00764B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81024" w:rsidRPr="00332611" w:rsidRDefault="00981024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81024" w:rsidRPr="00332611" w:rsidRDefault="00764B21" w:rsidP="00C719D2">
            <w:pPr>
              <w:pStyle w:val="nadpis2"/>
              <w:rPr>
                <w:sz w:val="24"/>
                <w:szCs w:val="24"/>
              </w:rPr>
            </w:pPr>
            <w:r w:rsidRPr="00332611">
              <w:rPr>
                <w:sz w:val="24"/>
                <w:szCs w:val="24"/>
              </w:rPr>
              <w:t>14.1.</w:t>
            </w:r>
          </w:p>
        </w:tc>
      </w:tr>
    </w:tbl>
    <w:p w:rsidR="00981024" w:rsidRPr="00332611" w:rsidRDefault="009810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332611" w:rsidRPr="00332611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332611" w:rsidRDefault="008053BA" w:rsidP="00936585">
            <w:pPr>
              <w:pStyle w:val="Zkladntext"/>
            </w:pPr>
            <w:r w:rsidRPr="00332611">
              <w:t xml:space="preserve"> </w:t>
            </w:r>
            <w:r w:rsidR="00EA3E38" w:rsidRPr="00332611">
              <w:t xml:space="preserve"> </w:t>
            </w:r>
          </w:p>
        </w:tc>
      </w:tr>
    </w:tbl>
    <w:p w:rsidR="00D77E16" w:rsidRPr="00332611" w:rsidRDefault="00D77E16" w:rsidP="00936585">
      <w:pPr>
        <w:pStyle w:val="Zkladntext"/>
        <w:rPr>
          <w:b w:val="0"/>
          <w:bCs/>
        </w:rPr>
      </w:pPr>
      <w:r w:rsidRPr="00332611">
        <w:rPr>
          <w:b w:val="0"/>
          <w:bCs/>
        </w:rPr>
        <w:t xml:space="preserve">V Olomouci dne </w:t>
      </w:r>
      <w:r w:rsidR="00981024" w:rsidRPr="00332611">
        <w:rPr>
          <w:b w:val="0"/>
          <w:bCs/>
        </w:rPr>
        <w:t>23. 5. 2022</w:t>
      </w:r>
    </w:p>
    <w:p w:rsidR="00495156" w:rsidRPr="00332611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332611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33261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3261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32611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332611" w:rsidTr="00505089">
        <w:trPr>
          <w:trHeight w:hRule="exact" w:val="1373"/>
        </w:trPr>
        <w:tc>
          <w:tcPr>
            <w:tcW w:w="3794" w:type="dxa"/>
          </w:tcPr>
          <w:p w:rsidR="00F04E6D" w:rsidRPr="00332611" w:rsidRDefault="00F04E6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32611">
              <w:t>Ing. Josef Suchánek</w:t>
            </w:r>
          </w:p>
          <w:p w:rsidR="00495156" w:rsidRPr="00332611" w:rsidRDefault="00F04E6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32611">
              <w:t>hejtman Olomouckého kraje</w:t>
            </w:r>
          </w:p>
        </w:tc>
        <w:tc>
          <w:tcPr>
            <w:tcW w:w="1984" w:type="dxa"/>
          </w:tcPr>
          <w:p w:rsidR="00495156" w:rsidRPr="00332611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965A59" w:rsidRPr="00332611" w:rsidRDefault="00965A59" w:rsidP="00965A5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32611">
              <w:t>Mgr. Dalibor Horák</w:t>
            </w:r>
          </w:p>
          <w:p w:rsidR="00495156" w:rsidRPr="00332611" w:rsidRDefault="00965A5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32611">
              <w:t>2</w:t>
            </w:r>
            <w:r w:rsidR="00F04E6D" w:rsidRPr="00332611">
              <w:t>. náměstek hejtmana</w:t>
            </w:r>
          </w:p>
        </w:tc>
      </w:tr>
    </w:tbl>
    <w:p w:rsidR="00E27968" w:rsidRPr="00332611" w:rsidRDefault="00E27968" w:rsidP="00E27968">
      <w:pPr>
        <w:rPr>
          <w:vanish/>
        </w:rPr>
      </w:pPr>
    </w:p>
    <w:p w:rsidR="008C2A88" w:rsidRPr="00332611" w:rsidRDefault="008C2A88" w:rsidP="00936585">
      <w:pPr>
        <w:pStyle w:val="nzvy"/>
      </w:pPr>
    </w:p>
    <w:p w:rsidR="005E6980" w:rsidRPr="00332611" w:rsidRDefault="005E6980" w:rsidP="00936585">
      <w:pPr>
        <w:pStyle w:val="nzvy"/>
      </w:pPr>
    </w:p>
    <w:sectPr w:rsidR="005E6980" w:rsidRPr="00332611" w:rsidSect="006D767C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5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11" w:rsidRDefault="00332611">
      <w:r>
        <w:separator/>
      </w:r>
    </w:p>
  </w:endnote>
  <w:endnote w:type="continuationSeparator" w:id="0">
    <w:p w:rsidR="00332611" w:rsidRDefault="0033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11" w:rsidRDefault="003326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2611" w:rsidRDefault="003326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7C" w:rsidRDefault="006D767C" w:rsidP="006D767C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27. 6.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1936C0">
      <w:rPr>
        <w:rFonts w:cs="Arial"/>
        <w:i/>
        <w:noProof/>
        <w:sz w:val="20"/>
      </w:rPr>
      <w:t>55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1936C0">
      <w:rPr>
        <w:rFonts w:cs="Arial"/>
        <w:i/>
        <w:sz w:val="20"/>
      </w:rPr>
      <w:t>119</w:t>
    </w:r>
    <w:r>
      <w:rPr>
        <w:rFonts w:cs="Arial"/>
        <w:i/>
        <w:sz w:val="20"/>
      </w:rPr>
      <w:t>)</w:t>
    </w:r>
  </w:p>
  <w:p w:rsidR="006D767C" w:rsidRDefault="006D767C" w:rsidP="006D767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332611" w:rsidRPr="006D767C" w:rsidRDefault="006D767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5 – Usnesení z 54. schůze Rady Olomouckého kraje konané dne 23. 5.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06FFA9AFB65A4B6689C3129E58406335"/>
      </w:placeholder>
      <w:temporary/>
      <w:showingPlcHdr/>
      <w15:appearance w15:val="hidden"/>
    </w:sdtPr>
    <w:sdtEndPr/>
    <w:sdtContent>
      <w:p w:rsidR="006D767C" w:rsidRDefault="006D767C">
        <w:pPr>
          <w:pStyle w:val="Zpat"/>
        </w:pPr>
        <w:r>
          <w:t>[Sem zadejte text.]</w:t>
        </w:r>
      </w:p>
    </w:sdtContent>
  </w:sdt>
  <w:p w:rsidR="00332611" w:rsidRDefault="00332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11" w:rsidRDefault="00332611">
      <w:r>
        <w:separator/>
      </w:r>
    </w:p>
  </w:footnote>
  <w:footnote w:type="continuationSeparator" w:id="0">
    <w:p w:rsidR="00332611" w:rsidRDefault="0033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F3"/>
    <w:rsid w:val="000024CE"/>
    <w:rsid w:val="00010DF0"/>
    <w:rsid w:val="00031295"/>
    <w:rsid w:val="00066E26"/>
    <w:rsid w:val="000820F6"/>
    <w:rsid w:val="0008374A"/>
    <w:rsid w:val="00097EE9"/>
    <w:rsid w:val="000A2E89"/>
    <w:rsid w:val="000B1FF3"/>
    <w:rsid w:val="000B4B19"/>
    <w:rsid w:val="000B515C"/>
    <w:rsid w:val="000C1B01"/>
    <w:rsid w:val="000D77BE"/>
    <w:rsid w:val="000E63B0"/>
    <w:rsid w:val="000F1B89"/>
    <w:rsid w:val="000F55B1"/>
    <w:rsid w:val="000F7721"/>
    <w:rsid w:val="00113B51"/>
    <w:rsid w:val="00114AFF"/>
    <w:rsid w:val="00122E23"/>
    <w:rsid w:val="00126CC2"/>
    <w:rsid w:val="00136FC3"/>
    <w:rsid w:val="0014703A"/>
    <w:rsid w:val="0015536D"/>
    <w:rsid w:val="00166093"/>
    <w:rsid w:val="00172810"/>
    <w:rsid w:val="001741DB"/>
    <w:rsid w:val="0019136E"/>
    <w:rsid w:val="001936C0"/>
    <w:rsid w:val="001946D5"/>
    <w:rsid w:val="00197B43"/>
    <w:rsid w:val="001A3743"/>
    <w:rsid w:val="001A7C3A"/>
    <w:rsid w:val="001B4C4C"/>
    <w:rsid w:val="001B4F0A"/>
    <w:rsid w:val="001C0831"/>
    <w:rsid w:val="001C35F3"/>
    <w:rsid w:val="001D114A"/>
    <w:rsid w:val="001D1300"/>
    <w:rsid w:val="001F3784"/>
    <w:rsid w:val="001F7FB3"/>
    <w:rsid w:val="00204001"/>
    <w:rsid w:val="00217B9D"/>
    <w:rsid w:val="00235E8D"/>
    <w:rsid w:val="0024414E"/>
    <w:rsid w:val="00295CAB"/>
    <w:rsid w:val="002C1745"/>
    <w:rsid w:val="002D4498"/>
    <w:rsid w:val="002E3E4D"/>
    <w:rsid w:val="002F5356"/>
    <w:rsid w:val="002F6885"/>
    <w:rsid w:val="00304659"/>
    <w:rsid w:val="0031523C"/>
    <w:rsid w:val="00332611"/>
    <w:rsid w:val="00372532"/>
    <w:rsid w:val="00374C38"/>
    <w:rsid w:val="00381390"/>
    <w:rsid w:val="003A5740"/>
    <w:rsid w:val="003C1C05"/>
    <w:rsid w:val="003D0F41"/>
    <w:rsid w:val="003D2FEC"/>
    <w:rsid w:val="003E33F1"/>
    <w:rsid w:val="003F6C56"/>
    <w:rsid w:val="00414970"/>
    <w:rsid w:val="00442CFD"/>
    <w:rsid w:val="00452630"/>
    <w:rsid w:val="0046313E"/>
    <w:rsid w:val="00464355"/>
    <w:rsid w:val="00495156"/>
    <w:rsid w:val="004A0FF5"/>
    <w:rsid w:val="004A6220"/>
    <w:rsid w:val="004D4678"/>
    <w:rsid w:val="004E05EB"/>
    <w:rsid w:val="004F2A2C"/>
    <w:rsid w:val="004F3544"/>
    <w:rsid w:val="00505089"/>
    <w:rsid w:val="005335F6"/>
    <w:rsid w:val="00540812"/>
    <w:rsid w:val="00557F62"/>
    <w:rsid w:val="00571FA4"/>
    <w:rsid w:val="005979C9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1783C"/>
    <w:rsid w:val="00620263"/>
    <w:rsid w:val="00625D68"/>
    <w:rsid w:val="00683109"/>
    <w:rsid w:val="00684C97"/>
    <w:rsid w:val="00694967"/>
    <w:rsid w:val="006B1590"/>
    <w:rsid w:val="006B5650"/>
    <w:rsid w:val="006D51B8"/>
    <w:rsid w:val="006D5C46"/>
    <w:rsid w:val="006D767C"/>
    <w:rsid w:val="006E0EB9"/>
    <w:rsid w:val="006E7F6A"/>
    <w:rsid w:val="006F2ACA"/>
    <w:rsid w:val="006F2BF6"/>
    <w:rsid w:val="006F51A5"/>
    <w:rsid w:val="006F6F31"/>
    <w:rsid w:val="00705220"/>
    <w:rsid w:val="007175CF"/>
    <w:rsid w:val="00722EF4"/>
    <w:rsid w:val="007541D0"/>
    <w:rsid w:val="00755E0C"/>
    <w:rsid w:val="00764B21"/>
    <w:rsid w:val="007666DE"/>
    <w:rsid w:val="007A566E"/>
    <w:rsid w:val="007C119C"/>
    <w:rsid w:val="007C3254"/>
    <w:rsid w:val="007C48FA"/>
    <w:rsid w:val="007F7BFE"/>
    <w:rsid w:val="008053BA"/>
    <w:rsid w:val="00822AB7"/>
    <w:rsid w:val="00822C2A"/>
    <w:rsid w:val="0084021B"/>
    <w:rsid w:val="00840AFA"/>
    <w:rsid w:val="0085297C"/>
    <w:rsid w:val="00856F3F"/>
    <w:rsid w:val="008627BA"/>
    <w:rsid w:val="00865731"/>
    <w:rsid w:val="008A3AA1"/>
    <w:rsid w:val="008A6B73"/>
    <w:rsid w:val="008C2A88"/>
    <w:rsid w:val="008D410A"/>
    <w:rsid w:val="008D5AA3"/>
    <w:rsid w:val="008F1354"/>
    <w:rsid w:val="008F2BA0"/>
    <w:rsid w:val="008F5860"/>
    <w:rsid w:val="008F73BC"/>
    <w:rsid w:val="00910DD0"/>
    <w:rsid w:val="00926FFE"/>
    <w:rsid w:val="0093263F"/>
    <w:rsid w:val="00936585"/>
    <w:rsid w:val="00965A59"/>
    <w:rsid w:val="00981024"/>
    <w:rsid w:val="009826DB"/>
    <w:rsid w:val="0098756B"/>
    <w:rsid w:val="009925B2"/>
    <w:rsid w:val="009A723F"/>
    <w:rsid w:val="009C14DF"/>
    <w:rsid w:val="00A14086"/>
    <w:rsid w:val="00A63C8C"/>
    <w:rsid w:val="00A67F1A"/>
    <w:rsid w:val="00A77020"/>
    <w:rsid w:val="00A81EBD"/>
    <w:rsid w:val="00A94272"/>
    <w:rsid w:val="00AA7D87"/>
    <w:rsid w:val="00B10568"/>
    <w:rsid w:val="00B119D3"/>
    <w:rsid w:val="00B722CB"/>
    <w:rsid w:val="00BA01BD"/>
    <w:rsid w:val="00BA0246"/>
    <w:rsid w:val="00BA02DC"/>
    <w:rsid w:val="00BC5081"/>
    <w:rsid w:val="00BD5D47"/>
    <w:rsid w:val="00BD63E1"/>
    <w:rsid w:val="00BF06CF"/>
    <w:rsid w:val="00C032D8"/>
    <w:rsid w:val="00C0653C"/>
    <w:rsid w:val="00C209A4"/>
    <w:rsid w:val="00C21012"/>
    <w:rsid w:val="00C274F7"/>
    <w:rsid w:val="00C43A9E"/>
    <w:rsid w:val="00C60D08"/>
    <w:rsid w:val="00C71360"/>
    <w:rsid w:val="00C71526"/>
    <w:rsid w:val="00C719D2"/>
    <w:rsid w:val="00C76F57"/>
    <w:rsid w:val="00C94DEA"/>
    <w:rsid w:val="00CA3FFC"/>
    <w:rsid w:val="00CA6FE7"/>
    <w:rsid w:val="00CB1E89"/>
    <w:rsid w:val="00CC6C1A"/>
    <w:rsid w:val="00CD6D43"/>
    <w:rsid w:val="00CE5B10"/>
    <w:rsid w:val="00CF6767"/>
    <w:rsid w:val="00D34DFB"/>
    <w:rsid w:val="00D57CC1"/>
    <w:rsid w:val="00D75579"/>
    <w:rsid w:val="00D77E16"/>
    <w:rsid w:val="00D84F90"/>
    <w:rsid w:val="00D9181C"/>
    <w:rsid w:val="00D928AB"/>
    <w:rsid w:val="00DA01AB"/>
    <w:rsid w:val="00DA1E99"/>
    <w:rsid w:val="00DB38B4"/>
    <w:rsid w:val="00DF02F3"/>
    <w:rsid w:val="00DF27B4"/>
    <w:rsid w:val="00E04547"/>
    <w:rsid w:val="00E0641A"/>
    <w:rsid w:val="00E15947"/>
    <w:rsid w:val="00E27968"/>
    <w:rsid w:val="00E64619"/>
    <w:rsid w:val="00E66F8A"/>
    <w:rsid w:val="00E81431"/>
    <w:rsid w:val="00EA3E38"/>
    <w:rsid w:val="00EC2B2D"/>
    <w:rsid w:val="00EC50A3"/>
    <w:rsid w:val="00EF43EE"/>
    <w:rsid w:val="00EF587E"/>
    <w:rsid w:val="00F02F3F"/>
    <w:rsid w:val="00F04E6D"/>
    <w:rsid w:val="00F31AC8"/>
    <w:rsid w:val="00F83AB1"/>
    <w:rsid w:val="00FD1678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0ABB96"/>
  <w15:chartTrackingRefBased/>
  <w15:docId w15:val="{D480465E-53F8-45BB-ABA8-FCCCBA66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4A6220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D76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FFA9AFB65A4B6689C3129E58406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9ED429-AB25-4AFC-B5AD-E591298CE320}"/>
      </w:docPartPr>
      <w:docPartBody>
        <w:p w:rsidR="00C65D68" w:rsidRDefault="00C175AD" w:rsidP="00C175AD">
          <w:pPr>
            <w:pStyle w:val="06FFA9AFB65A4B6689C3129E58406335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AD"/>
    <w:rsid w:val="00C175AD"/>
    <w:rsid w:val="00C6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6FFA9AFB65A4B6689C3129E58406335">
    <w:name w:val="06FFA9AFB65A4B6689C3129E58406335"/>
    <w:rsid w:val="00C17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13D4F-D5EA-4487-82D6-6C4D0714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22</Pages>
  <Words>6526</Words>
  <Characters>38895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2022-05-23T04:40:00Z</cp:lastPrinted>
  <dcterms:created xsi:type="dcterms:W3CDTF">2022-05-24T06:57:00Z</dcterms:created>
  <dcterms:modified xsi:type="dcterms:W3CDTF">2022-06-07T10:30:00Z</dcterms:modified>
</cp:coreProperties>
</file>