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E3" w:rsidRDefault="000553E3" w:rsidP="000553E3">
      <w:pPr>
        <w:autoSpaceDE w:val="0"/>
        <w:autoSpaceDN w:val="0"/>
        <w:adjustRightInd w:val="0"/>
        <w:jc w:val="both"/>
        <w:rPr>
          <w:rFonts w:cs="Arial"/>
          <w:b/>
          <w:szCs w:val="28"/>
        </w:rPr>
      </w:pPr>
      <w:r w:rsidRPr="0040685F">
        <w:rPr>
          <w:rFonts w:cs="Arial"/>
          <w:b/>
          <w:szCs w:val="28"/>
        </w:rPr>
        <w:t>Zpráva o kontrole plnění usnesení Zastupitelstva Olomouckého kraje:</w:t>
      </w:r>
    </w:p>
    <w:p w:rsidR="000553E3" w:rsidRDefault="000553E3" w:rsidP="000553E3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:rsidTr="00A02D49">
        <w:tc>
          <w:tcPr>
            <w:tcW w:w="5000" w:type="pct"/>
            <w:gridSpan w:val="3"/>
          </w:tcPr>
          <w:p w:rsidR="00A62574" w:rsidRPr="007275F9" w:rsidRDefault="007275F9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UZ/12/10/2022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7275F9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13_02 Program na podporu JSDH 2023 – vyhlášení</w:t>
            </w:r>
          </w:p>
        </w:tc>
      </w:tr>
      <w:tr w:rsidR="00A90DE9" w:rsidRPr="00241C54" w:rsidTr="00A02D49">
        <w:tc>
          <w:tcPr>
            <w:tcW w:w="115" w:type="pct"/>
          </w:tcPr>
          <w:p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7275F9" w:rsidRDefault="007275F9" w:rsidP="000553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7275F9">
              <w:rPr>
                <w:rFonts w:cs="Arial"/>
              </w:rPr>
              <w:t>předložit vyhodnocení žádostí o dotaci Zastupitelstvu Olomouckého kraje, a to včetně návrhu na uzavření veřejnoprávních smluv o poskytnutí dotace s</w:t>
            </w:r>
            <w:r w:rsidR="000553E3">
              <w:rPr>
                <w:rFonts w:cs="Arial"/>
              </w:rPr>
              <w:t> </w:t>
            </w:r>
            <w:r w:rsidRPr="007275F9">
              <w:rPr>
                <w:rFonts w:cs="Arial"/>
              </w:rPr>
              <w:t>příjemci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7275F9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1952BB" w:rsidRPr="00241C54" w:rsidTr="00A02D49">
        <w:tc>
          <w:tcPr>
            <w:tcW w:w="5000" w:type="pct"/>
            <w:gridSpan w:val="3"/>
          </w:tcPr>
          <w:p w:rsidR="001952BB" w:rsidRPr="00241C54" w:rsidRDefault="007275F9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A62574" w:rsidRPr="00241C54" w:rsidTr="00A02D49">
        <w:tc>
          <w:tcPr>
            <w:tcW w:w="2500" w:type="pct"/>
            <w:gridSpan w:val="2"/>
          </w:tcPr>
          <w:p w:rsidR="00A62574" w:rsidRPr="00241C54" w:rsidRDefault="007275F9" w:rsidP="00710C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A62574" w:rsidRPr="00241C54" w:rsidRDefault="007275F9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7275F9" w:rsidP="00824FA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24. 4. 2023</w:t>
            </w: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275F9" w:rsidRPr="00241C54" w:rsidTr="00155500">
        <w:tc>
          <w:tcPr>
            <w:tcW w:w="5000" w:type="pct"/>
            <w:gridSpan w:val="3"/>
          </w:tcPr>
          <w:p w:rsidR="007275F9" w:rsidRPr="007275F9" w:rsidRDefault="007275F9" w:rsidP="0015550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UZ/12/31/2022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09_01 Podpora výstavby a oprav cyklostezek 2023 – vyhlášení</w:t>
            </w:r>
          </w:p>
        </w:tc>
      </w:tr>
      <w:tr w:rsidR="007275F9" w:rsidRPr="00241C54" w:rsidTr="00155500">
        <w:tc>
          <w:tcPr>
            <w:tcW w:w="115" w:type="pct"/>
          </w:tcPr>
          <w:p w:rsidR="007275F9" w:rsidRPr="00CD63C7" w:rsidRDefault="007275F9" w:rsidP="0015550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275F9" w:rsidRPr="007275F9" w:rsidRDefault="007275F9" w:rsidP="000553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7275F9">
              <w:rPr>
                <w:rFonts w:cs="Arial"/>
              </w:rPr>
              <w:t>předložit vyhodnocení dotačního programu Olomouckého kraje 09_01 Podpora výstavby a oprav cyklostezek pro rok 2023 na zasedání Zastupitelstva Olomouckého kraje, a to včetně návrhu na uzavření veřejnoprávních smluv o</w:t>
            </w:r>
            <w:r w:rsidR="000553E3">
              <w:rPr>
                <w:rFonts w:cs="Arial"/>
              </w:rPr>
              <w:t> </w:t>
            </w:r>
            <w:r w:rsidRPr="007275F9">
              <w:rPr>
                <w:rFonts w:cs="Arial"/>
              </w:rPr>
              <w:t>poskytnutí dotací s příjemci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Michal Zácha, náměstek hejtmana</w:t>
            </w:r>
          </w:p>
        </w:tc>
      </w:tr>
      <w:tr w:rsidR="007275F9" w:rsidRPr="00241C54" w:rsidTr="00155500">
        <w:tc>
          <w:tcPr>
            <w:tcW w:w="2500" w:type="pct"/>
            <w:gridSpan w:val="2"/>
          </w:tcPr>
          <w:p w:rsidR="007275F9" w:rsidRPr="00241C54" w:rsidRDefault="007275F9" w:rsidP="0015550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7275F9" w:rsidRPr="00241C54" w:rsidRDefault="007275F9" w:rsidP="0015550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24. 4. 2023</w:t>
            </w:r>
          </w:p>
        </w:tc>
      </w:tr>
    </w:tbl>
    <w:p w:rsidR="007275F9" w:rsidRDefault="007275F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275F9" w:rsidRPr="00241C54" w:rsidTr="00155500">
        <w:tc>
          <w:tcPr>
            <w:tcW w:w="5000" w:type="pct"/>
            <w:gridSpan w:val="3"/>
          </w:tcPr>
          <w:p w:rsidR="007275F9" w:rsidRPr="007275F9" w:rsidRDefault="007275F9" w:rsidP="0015550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UZ/12/32/2022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0553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09_02 Podpora opatření pro zvýšení bezpečnosti provozu a</w:t>
            </w:r>
            <w:r w:rsidR="000553E3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budování přechodů pro chodce 2023 – vyhlášení</w:t>
            </w:r>
          </w:p>
        </w:tc>
      </w:tr>
      <w:tr w:rsidR="007275F9" w:rsidRPr="00241C54" w:rsidTr="00155500">
        <w:tc>
          <w:tcPr>
            <w:tcW w:w="115" w:type="pct"/>
          </w:tcPr>
          <w:p w:rsidR="007275F9" w:rsidRPr="00CD63C7" w:rsidRDefault="007275F9" w:rsidP="0015550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275F9" w:rsidRPr="007275F9" w:rsidRDefault="007275F9" w:rsidP="007275F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7275F9">
              <w:rPr>
                <w:rFonts w:cs="Arial"/>
              </w:rPr>
              <w:t>předložit vyhodnocení dotačního programu Olomouckého kraje 09_02 Podpora opatření pro zvýšení bezpečnosti provozu a budování přechodů pro chodce 2023 na zasedání Zastupitelstva Olomouckého kraje, a to včetně návrhu na uzavření veřejnoprávních smluv o poskytnutí dotací s příjemci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Michal Zácha, náměstek hejtmana</w:t>
            </w:r>
          </w:p>
        </w:tc>
      </w:tr>
      <w:tr w:rsidR="007275F9" w:rsidRPr="00241C54" w:rsidTr="00155500">
        <w:tc>
          <w:tcPr>
            <w:tcW w:w="2500" w:type="pct"/>
            <w:gridSpan w:val="2"/>
          </w:tcPr>
          <w:p w:rsidR="007275F9" w:rsidRPr="00241C54" w:rsidRDefault="007275F9" w:rsidP="0015550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7275F9" w:rsidRPr="00241C54" w:rsidRDefault="007275F9" w:rsidP="0015550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24. 4. 2023</w:t>
            </w:r>
          </w:p>
        </w:tc>
      </w:tr>
    </w:tbl>
    <w:p w:rsidR="007275F9" w:rsidRDefault="007275F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275F9" w:rsidRPr="00241C54" w:rsidTr="00155500">
        <w:tc>
          <w:tcPr>
            <w:tcW w:w="5000" w:type="pct"/>
            <w:gridSpan w:val="3"/>
          </w:tcPr>
          <w:p w:rsidR="007275F9" w:rsidRPr="007275F9" w:rsidRDefault="007275F9" w:rsidP="0015550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UZ/12/33/2022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09_03 Podpora výstavby, obnovy a vybavení dětských dopravních hřišť 2023 – vyhlášení</w:t>
            </w:r>
          </w:p>
        </w:tc>
      </w:tr>
      <w:tr w:rsidR="007275F9" w:rsidRPr="00241C54" w:rsidTr="00155500">
        <w:tc>
          <w:tcPr>
            <w:tcW w:w="115" w:type="pct"/>
          </w:tcPr>
          <w:p w:rsidR="007275F9" w:rsidRPr="00CD63C7" w:rsidRDefault="007275F9" w:rsidP="0015550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275F9" w:rsidRPr="007275F9" w:rsidRDefault="007275F9" w:rsidP="007275F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7275F9">
              <w:rPr>
                <w:rFonts w:cs="Arial"/>
              </w:rPr>
              <w:t>předložit vyhodnocení dotačního programu Olomouckého kraje 09_03 Podpora výstavby, obnovy a vybavení dětských dopravních hřišť 2023 na zasedání Zastupitelstva Olomouckého kraje, a to včetně návrhu na uzavření veřejnoprávních smluv o poskytnutí dotací s příjemci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Michal Zácha, náměstek hejtmana</w:t>
            </w:r>
          </w:p>
        </w:tc>
      </w:tr>
      <w:tr w:rsidR="007275F9" w:rsidRPr="00241C54" w:rsidTr="00155500">
        <w:tc>
          <w:tcPr>
            <w:tcW w:w="2500" w:type="pct"/>
            <w:gridSpan w:val="2"/>
          </w:tcPr>
          <w:p w:rsidR="007275F9" w:rsidRPr="00241C54" w:rsidRDefault="007275F9" w:rsidP="0015550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7275F9" w:rsidRPr="00241C54" w:rsidRDefault="007275F9" w:rsidP="0015550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24. 4. 2023</w:t>
            </w:r>
          </w:p>
        </w:tc>
      </w:tr>
    </w:tbl>
    <w:p w:rsidR="007275F9" w:rsidRDefault="007275F9" w:rsidP="00FE550A">
      <w:pPr>
        <w:rPr>
          <w:rFonts w:cs="Arial"/>
          <w:sz w:val="16"/>
          <w:szCs w:val="16"/>
        </w:rPr>
      </w:pPr>
    </w:p>
    <w:p w:rsidR="000553E3" w:rsidRDefault="000553E3" w:rsidP="00FE550A">
      <w:pPr>
        <w:rPr>
          <w:rFonts w:cs="Arial"/>
          <w:sz w:val="16"/>
          <w:szCs w:val="16"/>
        </w:rPr>
      </w:pPr>
    </w:p>
    <w:p w:rsidR="000553E3" w:rsidRDefault="000553E3" w:rsidP="00FE550A">
      <w:pPr>
        <w:rPr>
          <w:rFonts w:cs="Arial"/>
          <w:sz w:val="16"/>
          <w:szCs w:val="16"/>
        </w:rPr>
      </w:pPr>
    </w:p>
    <w:p w:rsidR="000553E3" w:rsidRDefault="000553E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275F9" w:rsidRPr="00241C54" w:rsidTr="00155500">
        <w:tc>
          <w:tcPr>
            <w:tcW w:w="5000" w:type="pct"/>
            <w:gridSpan w:val="3"/>
          </w:tcPr>
          <w:p w:rsidR="007275F9" w:rsidRPr="007275F9" w:rsidRDefault="007275F9" w:rsidP="00155500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UZ/12/53/2022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05_01_Program podpory kultury v Olomouckém kraji v roce 2023 – vyhlášení</w:t>
            </w:r>
          </w:p>
        </w:tc>
      </w:tr>
      <w:tr w:rsidR="007275F9" w:rsidRPr="00241C54" w:rsidTr="00155500">
        <w:tc>
          <w:tcPr>
            <w:tcW w:w="115" w:type="pct"/>
          </w:tcPr>
          <w:p w:rsidR="007275F9" w:rsidRPr="00CD63C7" w:rsidRDefault="007275F9" w:rsidP="0015550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275F9" w:rsidRPr="007275F9" w:rsidRDefault="007275F9" w:rsidP="000553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7275F9">
              <w:rPr>
                <w:rFonts w:cs="Arial"/>
              </w:rPr>
              <w:t>předložit Zastupitelstvu Olomouckého kraje vyhodnocení žádostí o</w:t>
            </w:r>
            <w:r w:rsidR="000553E3">
              <w:rPr>
                <w:rFonts w:cs="Arial"/>
              </w:rPr>
              <w:t> </w:t>
            </w:r>
            <w:r w:rsidRPr="007275F9">
              <w:rPr>
                <w:rFonts w:cs="Arial"/>
              </w:rPr>
              <w:t>dotaci nad 200 000 Kč a obcí na konkrétní účel, a to včetně návrhu na uzavření veřejnoprávních smluv o poskytnutí dotací s příjemci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7275F9" w:rsidRPr="00241C54" w:rsidTr="00155500">
        <w:tc>
          <w:tcPr>
            <w:tcW w:w="2500" w:type="pct"/>
            <w:gridSpan w:val="2"/>
          </w:tcPr>
          <w:p w:rsidR="007275F9" w:rsidRPr="00241C54" w:rsidRDefault="007275F9" w:rsidP="0015550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7275F9" w:rsidRPr="00241C54" w:rsidRDefault="007275F9" w:rsidP="0015550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24. 4. 2023</w:t>
            </w:r>
          </w:p>
        </w:tc>
      </w:tr>
    </w:tbl>
    <w:p w:rsidR="007275F9" w:rsidRDefault="007275F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275F9" w:rsidRPr="00241C54" w:rsidTr="00155500">
        <w:tc>
          <w:tcPr>
            <w:tcW w:w="5000" w:type="pct"/>
            <w:gridSpan w:val="3"/>
          </w:tcPr>
          <w:p w:rsidR="007275F9" w:rsidRPr="007275F9" w:rsidRDefault="007275F9" w:rsidP="0015550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UZ/12/54/2022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0553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05_02 Program na podporu stálých profesionálních souborů v</w:t>
            </w:r>
            <w:r w:rsidR="000553E3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 xml:space="preserve">Olomouckém kraji v roce 2023 – vyhlášení </w:t>
            </w:r>
          </w:p>
        </w:tc>
      </w:tr>
      <w:tr w:rsidR="007275F9" w:rsidRPr="00241C54" w:rsidTr="00155500">
        <w:tc>
          <w:tcPr>
            <w:tcW w:w="115" w:type="pct"/>
          </w:tcPr>
          <w:p w:rsidR="007275F9" w:rsidRPr="00CD63C7" w:rsidRDefault="007275F9" w:rsidP="0015550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275F9" w:rsidRPr="007275F9" w:rsidRDefault="007275F9" w:rsidP="000553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7275F9">
              <w:rPr>
                <w:rFonts w:cs="Arial"/>
              </w:rPr>
              <w:t>předložit Zastupitelstvu Olomouckého kraje vyhodnocení žádostí o</w:t>
            </w:r>
            <w:r w:rsidR="000553E3">
              <w:rPr>
                <w:rFonts w:cs="Arial"/>
              </w:rPr>
              <w:t> </w:t>
            </w:r>
            <w:r w:rsidRPr="007275F9">
              <w:rPr>
                <w:rFonts w:cs="Arial"/>
              </w:rPr>
              <w:t>dotaci nad 200 000 Kč na konkrétní účel, a to včetně návrhu na uzavření veřejnoprávních smluv o poskytnutí dotací s příjemci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7275F9" w:rsidRPr="00241C54" w:rsidTr="00155500">
        <w:tc>
          <w:tcPr>
            <w:tcW w:w="2500" w:type="pct"/>
            <w:gridSpan w:val="2"/>
          </w:tcPr>
          <w:p w:rsidR="007275F9" w:rsidRPr="00241C54" w:rsidRDefault="007275F9" w:rsidP="0015550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7275F9" w:rsidRPr="00241C54" w:rsidRDefault="007275F9" w:rsidP="0015550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24. 4. 2023</w:t>
            </w:r>
          </w:p>
        </w:tc>
      </w:tr>
    </w:tbl>
    <w:p w:rsidR="007275F9" w:rsidRDefault="007275F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275F9" w:rsidRPr="00241C54" w:rsidTr="00155500">
        <w:tc>
          <w:tcPr>
            <w:tcW w:w="5000" w:type="pct"/>
            <w:gridSpan w:val="3"/>
          </w:tcPr>
          <w:p w:rsidR="007275F9" w:rsidRPr="007275F9" w:rsidRDefault="007275F9" w:rsidP="0015550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UZ/12/55/2022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0553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05_03 Program na podporu pořízení drobného majetku v</w:t>
            </w:r>
            <w:r w:rsidR="000553E3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 xml:space="preserve">oblasti kultury v Olomouckém kraji v roce 2023 – vyhlášení </w:t>
            </w:r>
          </w:p>
        </w:tc>
      </w:tr>
      <w:tr w:rsidR="007275F9" w:rsidRPr="00241C54" w:rsidTr="00155500">
        <w:tc>
          <w:tcPr>
            <w:tcW w:w="115" w:type="pct"/>
          </w:tcPr>
          <w:p w:rsidR="007275F9" w:rsidRPr="00CD63C7" w:rsidRDefault="007275F9" w:rsidP="0015550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275F9" w:rsidRPr="007275F9" w:rsidRDefault="007275F9" w:rsidP="007275F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7275F9">
              <w:rPr>
                <w:rFonts w:cs="Arial"/>
              </w:rPr>
              <w:t>předložit Zastupitelstvu Olomouckého kraje vyhodnocení žádostí obcí, a to včetně návrhu na uzavření veřejnoprávních smluv o poskytnutí dotací s příjemci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7275F9" w:rsidRPr="00241C54" w:rsidTr="00155500">
        <w:tc>
          <w:tcPr>
            <w:tcW w:w="2500" w:type="pct"/>
            <w:gridSpan w:val="2"/>
          </w:tcPr>
          <w:p w:rsidR="007275F9" w:rsidRPr="00241C54" w:rsidRDefault="007275F9" w:rsidP="0015550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7275F9" w:rsidRPr="00241C54" w:rsidRDefault="007275F9" w:rsidP="0015550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24. 4. 2023</w:t>
            </w:r>
          </w:p>
        </w:tc>
      </w:tr>
    </w:tbl>
    <w:p w:rsidR="007275F9" w:rsidRDefault="007275F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275F9" w:rsidRPr="00241C54" w:rsidTr="00155500">
        <w:tc>
          <w:tcPr>
            <w:tcW w:w="5000" w:type="pct"/>
            <w:gridSpan w:val="3"/>
          </w:tcPr>
          <w:p w:rsidR="007275F9" w:rsidRPr="007275F9" w:rsidRDefault="007275F9" w:rsidP="0015550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UZ/12/56/2022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07_01_Program památkové péče v Olomouckém kraji v roce 2023 – vyhlášení</w:t>
            </w:r>
          </w:p>
        </w:tc>
      </w:tr>
      <w:tr w:rsidR="007275F9" w:rsidRPr="00241C54" w:rsidTr="00155500">
        <w:tc>
          <w:tcPr>
            <w:tcW w:w="115" w:type="pct"/>
          </w:tcPr>
          <w:p w:rsidR="007275F9" w:rsidRPr="00CD63C7" w:rsidRDefault="007275F9" w:rsidP="0015550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275F9" w:rsidRPr="007275F9" w:rsidRDefault="007275F9" w:rsidP="000553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7275F9">
              <w:rPr>
                <w:rFonts w:cs="Arial"/>
              </w:rPr>
              <w:t>předložit Zastupitelstvu Olomouckého kraje vyhodnocení žádostí o</w:t>
            </w:r>
            <w:r w:rsidR="000553E3">
              <w:rPr>
                <w:rFonts w:cs="Arial"/>
              </w:rPr>
              <w:t> </w:t>
            </w:r>
            <w:r w:rsidRPr="007275F9">
              <w:rPr>
                <w:rFonts w:cs="Arial"/>
              </w:rPr>
              <w:t>dotaci nad 200 000 Kč a obcí na konkrétní účel, a to včetně návrhu na uzavření veřejnoprávních smluv o poskytnutí dotací s příjemci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7275F9" w:rsidRPr="00241C54" w:rsidTr="00155500">
        <w:tc>
          <w:tcPr>
            <w:tcW w:w="2500" w:type="pct"/>
            <w:gridSpan w:val="2"/>
          </w:tcPr>
          <w:p w:rsidR="007275F9" w:rsidRPr="00241C54" w:rsidRDefault="007275F9" w:rsidP="0015550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7275F9" w:rsidRPr="00241C54" w:rsidRDefault="007275F9" w:rsidP="0015550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24. 4. 2023</w:t>
            </w:r>
          </w:p>
        </w:tc>
      </w:tr>
    </w:tbl>
    <w:p w:rsidR="007275F9" w:rsidRDefault="007275F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275F9" w:rsidRPr="00241C54" w:rsidTr="00155500">
        <w:tc>
          <w:tcPr>
            <w:tcW w:w="5000" w:type="pct"/>
            <w:gridSpan w:val="3"/>
          </w:tcPr>
          <w:p w:rsidR="007275F9" w:rsidRPr="007275F9" w:rsidRDefault="007275F9" w:rsidP="0015550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UZ/12/64/2022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03_01 „Fond na podporu výstavby a obnovy vodohospodářské infrastruktury na území Olomouckého kraje 2023“ – vyhlášení</w:t>
            </w:r>
          </w:p>
        </w:tc>
      </w:tr>
      <w:tr w:rsidR="007275F9" w:rsidRPr="00241C54" w:rsidTr="000553E3">
        <w:tc>
          <w:tcPr>
            <w:tcW w:w="115" w:type="pct"/>
            <w:tcBorders>
              <w:bottom w:val="nil"/>
            </w:tcBorders>
          </w:tcPr>
          <w:p w:rsidR="007275F9" w:rsidRPr="00CD63C7" w:rsidRDefault="007275F9" w:rsidP="0015550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7275F9" w:rsidRPr="007275F9" w:rsidRDefault="007275F9" w:rsidP="007275F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7275F9">
              <w:rPr>
                <w:rFonts w:cs="Arial"/>
              </w:rPr>
              <w:t>vyhlásit 20. 2. 2023 dotační program Olomouckého kraje 03_01_Fond na podporu výstavby a obnovy vodohospodářské infrastruktury na území Olomouckého kraje 2023, dle bodu 1 až 3 usnesení</w:t>
            </w:r>
          </w:p>
        </w:tc>
      </w:tr>
      <w:tr w:rsidR="007275F9" w:rsidRPr="00241C54" w:rsidTr="000553E3">
        <w:tc>
          <w:tcPr>
            <w:tcW w:w="5000" w:type="pct"/>
            <w:gridSpan w:val="3"/>
            <w:tcBorders>
              <w:top w:val="nil"/>
            </w:tcBorders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Odpovídá: Krajský úřad Olomouckého kraje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7275F9" w:rsidRPr="00241C54" w:rsidTr="00155500">
        <w:tc>
          <w:tcPr>
            <w:tcW w:w="2500" w:type="pct"/>
            <w:gridSpan w:val="2"/>
          </w:tcPr>
          <w:p w:rsidR="007275F9" w:rsidRPr="00241C54" w:rsidRDefault="007275F9" w:rsidP="0015550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7275F9" w:rsidRPr="00241C54" w:rsidRDefault="007275F9" w:rsidP="0015550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0553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20.</w:t>
            </w:r>
            <w:r w:rsidR="000553E3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2.</w:t>
            </w:r>
            <w:r w:rsidR="000553E3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2023.</w:t>
            </w:r>
          </w:p>
        </w:tc>
      </w:tr>
    </w:tbl>
    <w:p w:rsidR="007275F9" w:rsidRDefault="007275F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275F9" w:rsidRPr="00241C54" w:rsidTr="00155500">
        <w:tc>
          <w:tcPr>
            <w:tcW w:w="5000" w:type="pct"/>
            <w:gridSpan w:val="3"/>
          </w:tcPr>
          <w:p w:rsidR="007275F9" w:rsidRPr="007275F9" w:rsidRDefault="007275F9" w:rsidP="0015550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UZ/12/65/2022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03_02“ Dotace obcím na území Olomouckého kraje na řešení mimořádných událostí v oblasti vodohospodářské infrastruktury 2023“ – vyhlášení</w:t>
            </w:r>
          </w:p>
        </w:tc>
      </w:tr>
      <w:tr w:rsidR="007275F9" w:rsidRPr="00241C54" w:rsidTr="00155500">
        <w:tc>
          <w:tcPr>
            <w:tcW w:w="115" w:type="pct"/>
          </w:tcPr>
          <w:p w:rsidR="007275F9" w:rsidRPr="00CD63C7" w:rsidRDefault="007275F9" w:rsidP="0015550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275F9" w:rsidRPr="007275F9" w:rsidRDefault="007275F9" w:rsidP="007275F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7275F9">
              <w:rPr>
                <w:rFonts w:cs="Arial"/>
              </w:rPr>
              <w:t>vyhlásit 15. 2. 2023 dotační program Olomouckého kraje 03_02_Dotace obcím na území Olomouckého kraje na řešení mimořádných událostí v oblasti vodohospodářské infrastruktury 2023, dle bodu 1 usnesení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7275F9" w:rsidRPr="00241C54" w:rsidTr="00155500">
        <w:tc>
          <w:tcPr>
            <w:tcW w:w="2500" w:type="pct"/>
            <w:gridSpan w:val="2"/>
          </w:tcPr>
          <w:p w:rsidR="007275F9" w:rsidRPr="00241C54" w:rsidRDefault="007275F9" w:rsidP="0015550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7275F9" w:rsidRPr="00241C54" w:rsidRDefault="007275F9" w:rsidP="0015550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0553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15.</w:t>
            </w:r>
            <w:r w:rsidR="000553E3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2.</w:t>
            </w:r>
            <w:r w:rsidR="000553E3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2023.</w:t>
            </w:r>
          </w:p>
        </w:tc>
      </w:tr>
    </w:tbl>
    <w:p w:rsidR="007275F9" w:rsidRDefault="007275F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91135" w:rsidRPr="00791135" w:rsidTr="00155500">
        <w:tc>
          <w:tcPr>
            <w:tcW w:w="5000" w:type="pct"/>
            <w:gridSpan w:val="3"/>
          </w:tcPr>
          <w:p w:rsidR="007275F9" w:rsidRPr="00791135" w:rsidRDefault="007275F9" w:rsidP="00155500">
            <w:pPr>
              <w:rPr>
                <w:rFonts w:cs="Arial"/>
              </w:rPr>
            </w:pPr>
            <w:r w:rsidRPr="00791135">
              <w:rPr>
                <w:rFonts w:cs="Arial"/>
                <w:b/>
              </w:rPr>
              <w:t>UZ/12/66/2022</w:t>
            </w:r>
            <w:r w:rsidRPr="00791135">
              <w:rPr>
                <w:rFonts w:cs="Arial"/>
              </w:rPr>
              <w:t xml:space="preserve"> ze dne 12. 12. 2022</w:t>
            </w:r>
          </w:p>
        </w:tc>
      </w:tr>
      <w:tr w:rsidR="00791135" w:rsidRPr="00791135" w:rsidTr="00155500">
        <w:tc>
          <w:tcPr>
            <w:tcW w:w="5000" w:type="pct"/>
            <w:gridSpan w:val="3"/>
          </w:tcPr>
          <w:p w:rsidR="007275F9" w:rsidRPr="00791135" w:rsidRDefault="007275F9" w:rsidP="00155500">
            <w:pPr>
              <w:pStyle w:val="Nadpis2"/>
              <w:rPr>
                <w:b/>
                <w:sz w:val="24"/>
                <w:szCs w:val="24"/>
              </w:rPr>
            </w:pPr>
            <w:r w:rsidRPr="00791135">
              <w:rPr>
                <w:b/>
                <w:sz w:val="24"/>
                <w:szCs w:val="24"/>
              </w:rPr>
              <w:t>Aktualizace č. 14 Plánu rozvoje vodovodů a kanalizací na území Olomouckého kraje</w:t>
            </w:r>
          </w:p>
        </w:tc>
      </w:tr>
      <w:tr w:rsidR="00791135" w:rsidRPr="00791135" w:rsidTr="00155500">
        <w:tc>
          <w:tcPr>
            <w:tcW w:w="115" w:type="pct"/>
          </w:tcPr>
          <w:p w:rsidR="007275F9" w:rsidRPr="00791135" w:rsidRDefault="007275F9" w:rsidP="0015550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275F9" w:rsidRPr="00791135" w:rsidRDefault="007275F9" w:rsidP="007275F9">
            <w:pPr>
              <w:jc w:val="both"/>
              <w:rPr>
                <w:rFonts w:cs="Arial"/>
              </w:rPr>
            </w:pPr>
            <w:r w:rsidRPr="00791135">
              <w:rPr>
                <w:rFonts w:cs="Arial"/>
                <w:b/>
              </w:rPr>
              <w:t xml:space="preserve">bod 11 </w:t>
            </w:r>
            <w:r w:rsidRPr="00791135">
              <w:rPr>
                <w:rFonts w:cs="Arial"/>
              </w:rPr>
              <w:t>ukládá zajistit provedení 14. aktualizace Plánu rozvoje vodovodů a kanalizací na území Olomouckého kraje v rozsahu schváleném dle bodu 1 až 10 usnesení</w:t>
            </w:r>
          </w:p>
        </w:tc>
      </w:tr>
      <w:tr w:rsidR="00791135" w:rsidRPr="00791135" w:rsidTr="00155500">
        <w:tc>
          <w:tcPr>
            <w:tcW w:w="5000" w:type="pct"/>
            <w:gridSpan w:val="3"/>
          </w:tcPr>
          <w:p w:rsidR="007275F9" w:rsidRPr="00791135" w:rsidRDefault="007275F9" w:rsidP="00155500">
            <w:pPr>
              <w:rPr>
                <w:rFonts w:cs="Arial"/>
                <w:b/>
              </w:rPr>
            </w:pPr>
            <w:r w:rsidRPr="00791135">
              <w:rPr>
                <w:rFonts w:cs="Arial"/>
                <w:b/>
              </w:rPr>
              <w:t>Odpovídá: Krajský úřad Olomouckého kraje</w:t>
            </w:r>
          </w:p>
        </w:tc>
      </w:tr>
      <w:tr w:rsidR="00791135" w:rsidRPr="00791135" w:rsidTr="00155500">
        <w:tc>
          <w:tcPr>
            <w:tcW w:w="5000" w:type="pct"/>
            <w:gridSpan w:val="3"/>
          </w:tcPr>
          <w:p w:rsidR="007275F9" w:rsidRPr="00791135" w:rsidRDefault="007275F9" w:rsidP="00155500">
            <w:pPr>
              <w:rPr>
                <w:rFonts w:cs="Arial"/>
                <w:b/>
              </w:rPr>
            </w:pPr>
            <w:r w:rsidRPr="00791135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791135" w:rsidRPr="00791135" w:rsidTr="00155500">
        <w:tc>
          <w:tcPr>
            <w:tcW w:w="2500" w:type="pct"/>
            <w:gridSpan w:val="2"/>
          </w:tcPr>
          <w:p w:rsidR="007275F9" w:rsidRPr="00791135" w:rsidRDefault="007275F9" w:rsidP="00155500">
            <w:pPr>
              <w:spacing w:after="120"/>
              <w:rPr>
                <w:rFonts w:cs="Arial"/>
                <w:b/>
              </w:rPr>
            </w:pPr>
            <w:r w:rsidRPr="00791135"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7275F9" w:rsidRPr="00791135" w:rsidRDefault="00791135" w:rsidP="0015550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91135" w:rsidRPr="00791135" w:rsidTr="00155500">
        <w:tc>
          <w:tcPr>
            <w:tcW w:w="5000" w:type="pct"/>
            <w:gridSpan w:val="3"/>
          </w:tcPr>
          <w:p w:rsidR="00791135" w:rsidRPr="00791135" w:rsidRDefault="00791135" w:rsidP="00791135">
            <w:pPr>
              <w:jc w:val="both"/>
              <w:rPr>
                <w:rFonts w:cs="Arial"/>
                <w:i/>
              </w:rPr>
            </w:pPr>
            <w:r w:rsidRPr="00791135">
              <w:rPr>
                <w:rFonts w:cs="Arial"/>
                <w:i/>
              </w:rPr>
              <w:t xml:space="preserve">Dne 9. 3. 2023 byla dokončena ze strany vodoprávního úřadu KÚOK aktualizace textových částí karet u obcí, které podaly žádost o změnu PRVKOK v rámci 14. aktualizace. </w:t>
            </w:r>
          </w:p>
          <w:p w:rsidR="007275F9" w:rsidRPr="00791135" w:rsidRDefault="00791135" w:rsidP="00791135">
            <w:pPr>
              <w:jc w:val="both"/>
              <w:rPr>
                <w:rFonts w:cs="Arial"/>
                <w:i/>
              </w:rPr>
            </w:pPr>
            <w:r w:rsidRPr="00791135">
              <w:rPr>
                <w:rFonts w:cs="Arial"/>
                <w:i/>
              </w:rPr>
              <w:t>Po domluvě byly dne 14. 3. 2023 předány mapové podklady od jednotlivých žádajících obcí v elektronické podobě na OIT, Ing. Kudelovi,  k provedení aktualizace mapových částí karet obcí, na nichž se v současné době pracuje.</w:t>
            </w:r>
          </w:p>
        </w:tc>
      </w:tr>
    </w:tbl>
    <w:p w:rsidR="007275F9" w:rsidRDefault="007275F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553E3" w:rsidRPr="00241C54" w:rsidTr="00155500">
        <w:tc>
          <w:tcPr>
            <w:tcW w:w="5000" w:type="pct"/>
            <w:gridSpan w:val="3"/>
          </w:tcPr>
          <w:p w:rsidR="000553E3" w:rsidRPr="00447E00" w:rsidRDefault="000553E3" w:rsidP="0015550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UZ/12/67/2022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0553E3" w:rsidRPr="00241C54" w:rsidTr="00155500">
        <w:tc>
          <w:tcPr>
            <w:tcW w:w="5000" w:type="pct"/>
            <w:gridSpan w:val="3"/>
          </w:tcPr>
          <w:p w:rsidR="000553E3" w:rsidRPr="00241C54" w:rsidRDefault="000553E3" w:rsidP="000553E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04_01_Program na podporu vzdělávání na vysokých školách v Olomouckém kraji v roce 2023 – vyhlášení</w:t>
            </w:r>
          </w:p>
        </w:tc>
      </w:tr>
      <w:tr w:rsidR="000553E3" w:rsidRPr="00241C54" w:rsidTr="00155500">
        <w:tc>
          <w:tcPr>
            <w:tcW w:w="115" w:type="pct"/>
          </w:tcPr>
          <w:p w:rsidR="000553E3" w:rsidRPr="00CD63C7" w:rsidRDefault="000553E3" w:rsidP="0015550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553E3" w:rsidRPr="00447E00" w:rsidRDefault="000553E3" w:rsidP="00155500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447E00">
              <w:rPr>
                <w:rFonts w:cs="Arial"/>
              </w:rPr>
              <w:t>předložit vyhodnocení dotačního programu Olomouckého kraje 04_01_Program na podporu vzdělávání na vysokých školách v Olomouckém kraji v</w:t>
            </w:r>
            <w:r>
              <w:rPr>
                <w:rFonts w:cs="Arial"/>
              </w:rPr>
              <w:t> </w:t>
            </w:r>
            <w:r w:rsidRPr="00447E00">
              <w:rPr>
                <w:rFonts w:cs="Arial"/>
              </w:rPr>
              <w:t>roce 2023 na zasedání Zastupitelstva Olomouckého kraje, a to včetně návrhu na uzavření veřejnoprávních smluv o poskytnutí dotace s příjemci</w:t>
            </w:r>
          </w:p>
        </w:tc>
      </w:tr>
      <w:tr w:rsidR="000553E3" w:rsidRPr="00241C54" w:rsidTr="00155500">
        <w:tc>
          <w:tcPr>
            <w:tcW w:w="5000" w:type="pct"/>
            <w:gridSpan w:val="3"/>
          </w:tcPr>
          <w:p w:rsidR="000553E3" w:rsidRPr="00241C54" w:rsidRDefault="000553E3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0553E3" w:rsidRPr="00241C54" w:rsidTr="00155500">
        <w:tc>
          <w:tcPr>
            <w:tcW w:w="5000" w:type="pct"/>
            <w:gridSpan w:val="3"/>
          </w:tcPr>
          <w:p w:rsidR="000553E3" w:rsidRPr="00241C54" w:rsidRDefault="000553E3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RNDr. Aleš Jakubec, Ph.D., uvolněný člen rady</w:t>
            </w:r>
          </w:p>
        </w:tc>
      </w:tr>
      <w:tr w:rsidR="000553E3" w:rsidRPr="00241C54" w:rsidTr="00155500">
        <w:tc>
          <w:tcPr>
            <w:tcW w:w="2500" w:type="pct"/>
            <w:gridSpan w:val="2"/>
          </w:tcPr>
          <w:p w:rsidR="000553E3" w:rsidRPr="00241C54" w:rsidRDefault="000553E3" w:rsidP="0015550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2. 2023</w:t>
            </w:r>
          </w:p>
        </w:tc>
        <w:tc>
          <w:tcPr>
            <w:tcW w:w="2500" w:type="pct"/>
          </w:tcPr>
          <w:p w:rsidR="000553E3" w:rsidRPr="00241C54" w:rsidRDefault="000553E3" w:rsidP="0015550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553E3" w:rsidRPr="00241C54" w:rsidTr="00155500">
        <w:tc>
          <w:tcPr>
            <w:tcW w:w="5000" w:type="pct"/>
            <w:gridSpan w:val="3"/>
          </w:tcPr>
          <w:p w:rsidR="000553E3" w:rsidRPr="00241C54" w:rsidRDefault="000553E3" w:rsidP="0015550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UZ/13/36/2023</w:t>
            </w:r>
          </w:p>
        </w:tc>
      </w:tr>
    </w:tbl>
    <w:p w:rsidR="000553E3" w:rsidRDefault="000553E3" w:rsidP="000553E3">
      <w:pPr>
        <w:rPr>
          <w:rFonts w:cs="Arial"/>
          <w:sz w:val="16"/>
          <w:szCs w:val="16"/>
        </w:rPr>
      </w:pPr>
    </w:p>
    <w:p w:rsidR="009D3877" w:rsidRDefault="009D3877" w:rsidP="000553E3">
      <w:pPr>
        <w:rPr>
          <w:rFonts w:cs="Arial"/>
          <w:sz w:val="16"/>
          <w:szCs w:val="16"/>
        </w:rPr>
      </w:pPr>
    </w:p>
    <w:p w:rsidR="009D3877" w:rsidRDefault="009D3877" w:rsidP="000553E3">
      <w:pPr>
        <w:rPr>
          <w:rFonts w:cs="Arial"/>
          <w:sz w:val="16"/>
          <w:szCs w:val="16"/>
        </w:rPr>
      </w:pPr>
    </w:p>
    <w:p w:rsidR="009D3877" w:rsidRPr="00241C54" w:rsidRDefault="009D3877" w:rsidP="000553E3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275F9" w:rsidRPr="00241C54" w:rsidTr="00155500">
        <w:tc>
          <w:tcPr>
            <w:tcW w:w="5000" w:type="pct"/>
            <w:gridSpan w:val="3"/>
          </w:tcPr>
          <w:p w:rsidR="007275F9" w:rsidRPr="007275F9" w:rsidRDefault="007275F9" w:rsidP="00155500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UZ/12/68/2022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04_03_Program na podporu environmentálního vzdělávání, výchovy a osvěty v Olomouckém kraji v roce 2023 – vyhlášení</w:t>
            </w:r>
          </w:p>
        </w:tc>
      </w:tr>
      <w:tr w:rsidR="007275F9" w:rsidRPr="00241C54" w:rsidTr="000553E3">
        <w:tc>
          <w:tcPr>
            <w:tcW w:w="115" w:type="pct"/>
            <w:tcBorders>
              <w:bottom w:val="nil"/>
            </w:tcBorders>
          </w:tcPr>
          <w:p w:rsidR="007275F9" w:rsidRPr="00CD63C7" w:rsidRDefault="007275F9" w:rsidP="0015550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7275F9" w:rsidRPr="007275F9" w:rsidRDefault="007275F9" w:rsidP="000553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7275F9">
              <w:rPr>
                <w:rFonts w:cs="Arial"/>
              </w:rPr>
              <w:t>předložit vyhodnocení žádostí o dotaci nad 200 000 Kč na konkrétní účel v dotačním programu dle bodu 1 usnesení na zasedání Zastupitelstva Olomouckého kraje, a to včetně návrhu na uzavření veřejnoprávních smluv o</w:t>
            </w:r>
            <w:r w:rsidR="000553E3">
              <w:rPr>
                <w:rFonts w:cs="Arial"/>
              </w:rPr>
              <w:t> </w:t>
            </w:r>
            <w:r w:rsidRPr="007275F9">
              <w:rPr>
                <w:rFonts w:cs="Arial"/>
              </w:rPr>
              <w:t>poskytnutí dotace s příjemci</w:t>
            </w:r>
          </w:p>
        </w:tc>
      </w:tr>
      <w:tr w:rsidR="007275F9" w:rsidRPr="00241C54" w:rsidTr="000553E3">
        <w:tc>
          <w:tcPr>
            <w:tcW w:w="5000" w:type="pct"/>
            <w:gridSpan w:val="3"/>
            <w:tcBorders>
              <w:top w:val="nil"/>
            </w:tcBorders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RNDr. Aleš Jakubec, Ph.D., uvolněný člen rady</w:t>
            </w:r>
          </w:p>
        </w:tc>
      </w:tr>
      <w:tr w:rsidR="007275F9" w:rsidRPr="00241C54" w:rsidTr="00155500">
        <w:tc>
          <w:tcPr>
            <w:tcW w:w="2500" w:type="pct"/>
            <w:gridSpan w:val="2"/>
          </w:tcPr>
          <w:p w:rsidR="007275F9" w:rsidRPr="00241C54" w:rsidRDefault="007275F9" w:rsidP="0015550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7275F9" w:rsidRPr="00241C54" w:rsidRDefault="007275F9" w:rsidP="0015550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24. 4. 2023</w:t>
            </w:r>
          </w:p>
        </w:tc>
      </w:tr>
    </w:tbl>
    <w:p w:rsidR="007275F9" w:rsidRDefault="007275F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275F9" w:rsidRPr="00241C54" w:rsidTr="00155500">
        <w:tc>
          <w:tcPr>
            <w:tcW w:w="5000" w:type="pct"/>
            <w:gridSpan w:val="3"/>
          </w:tcPr>
          <w:p w:rsidR="007275F9" w:rsidRPr="007275F9" w:rsidRDefault="007275F9" w:rsidP="0015550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UZ/12/74/2022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08_01_Dotační program pro sociální oblast 2023 – vyhlášení</w:t>
            </w:r>
          </w:p>
        </w:tc>
      </w:tr>
      <w:tr w:rsidR="007275F9" w:rsidRPr="00241C54" w:rsidTr="00155500">
        <w:tc>
          <w:tcPr>
            <w:tcW w:w="115" w:type="pct"/>
          </w:tcPr>
          <w:p w:rsidR="007275F9" w:rsidRPr="00CD63C7" w:rsidRDefault="007275F9" w:rsidP="0015550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275F9" w:rsidRPr="007275F9" w:rsidRDefault="007275F9" w:rsidP="007275F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7275F9">
              <w:rPr>
                <w:rFonts w:cs="Arial"/>
              </w:rPr>
              <w:t>předložit vyhodnocení žádostí o dotaci obcí na konkrétní účel na zasedání Zastupitelstva Olomouckého kraje dne 24. 4. 2023 včetně návrhu na uzavření veřejnoprávních smluv o poskytnutí dotace s příjemci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7275F9" w:rsidRPr="00241C54" w:rsidTr="000553E3">
        <w:tc>
          <w:tcPr>
            <w:tcW w:w="5000" w:type="pct"/>
            <w:gridSpan w:val="3"/>
            <w:tcBorders>
              <w:bottom w:val="nil"/>
            </w:tcBorders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Ivo Slavotínek, 1. náměstek hejtmana</w:t>
            </w:r>
          </w:p>
        </w:tc>
      </w:tr>
      <w:tr w:rsidR="007275F9" w:rsidRPr="00241C54" w:rsidTr="000553E3">
        <w:tc>
          <w:tcPr>
            <w:tcW w:w="2500" w:type="pct"/>
            <w:gridSpan w:val="2"/>
            <w:tcBorders>
              <w:top w:val="nil"/>
            </w:tcBorders>
          </w:tcPr>
          <w:p w:rsidR="007275F9" w:rsidRPr="00241C54" w:rsidRDefault="007275F9" w:rsidP="0015550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  <w:tcBorders>
              <w:top w:val="nil"/>
            </w:tcBorders>
          </w:tcPr>
          <w:p w:rsidR="007275F9" w:rsidRPr="00241C54" w:rsidRDefault="007275F9" w:rsidP="0015550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24. 4. 2023</w:t>
            </w:r>
          </w:p>
        </w:tc>
      </w:tr>
    </w:tbl>
    <w:p w:rsidR="007275F9" w:rsidRDefault="007275F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275F9" w:rsidRPr="00241C54" w:rsidTr="00155500">
        <w:tc>
          <w:tcPr>
            <w:tcW w:w="5000" w:type="pct"/>
            <w:gridSpan w:val="3"/>
          </w:tcPr>
          <w:p w:rsidR="007275F9" w:rsidRPr="007275F9" w:rsidRDefault="007275F9" w:rsidP="0015550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UZ/12/85/2022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14_01 Program na podporu místních produktů 2023 – vyhlášení</w:t>
            </w:r>
          </w:p>
        </w:tc>
      </w:tr>
      <w:tr w:rsidR="007275F9" w:rsidRPr="00241C54" w:rsidTr="00155500">
        <w:tc>
          <w:tcPr>
            <w:tcW w:w="115" w:type="pct"/>
          </w:tcPr>
          <w:p w:rsidR="007275F9" w:rsidRPr="00CD63C7" w:rsidRDefault="007275F9" w:rsidP="0015550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275F9" w:rsidRPr="007275F9" w:rsidRDefault="007275F9" w:rsidP="007275F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7275F9">
              <w:rPr>
                <w:rFonts w:cs="Arial"/>
              </w:rPr>
              <w:t>předložit vyhodnocení žádostí o dotaci obcí na konkrétní účel Zastupitelstvu Olomouckého kraje, a to včetně návrhu na uzavření veřejnoprávních smluv o poskytnutí dotace s příjemci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Jan Šafařík, MBA, náměstek hejtmana</w:t>
            </w:r>
          </w:p>
        </w:tc>
      </w:tr>
      <w:tr w:rsidR="007275F9" w:rsidRPr="00241C54" w:rsidTr="00155500">
        <w:tc>
          <w:tcPr>
            <w:tcW w:w="2500" w:type="pct"/>
            <w:gridSpan w:val="2"/>
          </w:tcPr>
          <w:p w:rsidR="007275F9" w:rsidRPr="00241C54" w:rsidRDefault="007275F9" w:rsidP="0015550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7275F9" w:rsidRPr="00241C54" w:rsidRDefault="000553E3" w:rsidP="0015550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24. 4. 2023</w:t>
            </w:r>
          </w:p>
        </w:tc>
      </w:tr>
    </w:tbl>
    <w:p w:rsidR="007275F9" w:rsidRDefault="007275F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275F9" w:rsidRPr="00241C54" w:rsidTr="00155500">
        <w:tc>
          <w:tcPr>
            <w:tcW w:w="5000" w:type="pct"/>
            <w:gridSpan w:val="3"/>
          </w:tcPr>
          <w:p w:rsidR="007275F9" w:rsidRPr="007275F9" w:rsidRDefault="007275F9" w:rsidP="0015550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UZ/12/86/2022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01_01 Program obnovy venkova Olomouckého kraje 2023 – vyhlášení</w:t>
            </w:r>
          </w:p>
        </w:tc>
      </w:tr>
      <w:tr w:rsidR="007275F9" w:rsidRPr="00241C54" w:rsidTr="00155500">
        <w:tc>
          <w:tcPr>
            <w:tcW w:w="115" w:type="pct"/>
          </w:tcPr>
          <w:p w:rsidR="007275F9" w:rsidRPr="00CD63C7" w:rsidRDefault="007275F9" w:rsidP="0015550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275F9" w:rsidRPr="007275F9" w:rsidRDefault="007275F9" w:rsidP="000553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7275F9">
              <w:rPr>
                <w:rFonts w:cs="Arial"/>
              </w:rPr>
              <w:t>předložit vyhodnocení žádostí o dotaci Zastupitelstvu Olomouckého kraje, a to včetně návrhu na uzavření veřejnoprávních smluv o poskytnutí dotace s</w:t>
            </w:r>
            <w:r w:rsidR="000553E3">
              <w:rPr>
                <w:rFonts w:cs="Arial"/>
              </w:rPr>
              <w:t> </w:t>
            </w:r>
            <w:r w:rsidRPr="007275F9">
              <w:rPr>
                <w:rFonts w:cs="Arial"/>
              </w:rPr>
              <w:t>příjemci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Jan Šafařík, MBA, náměstek hejtmana</w:t>
            </w:r>
          </w:p>
        </w:tc>
      </w:tr>
      <w:tr w:rsidR="007275F9" w:rsidRPr="00241C54" w:rsidTr="00155500">
        <w:tc>
          <w:tcPr>
            <w:tcW w:w="2500" w:type="pct"/>
            <w:gridSpan w:val="2"/>
          </w:tcPr>
          <w:p w:rsidR="007275F9" w:rsidRPr="00241C54" w:rsidRDefault="007275F9" w:rsidP="0015550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7275F9" w:rsidRPr="00241C54" w:rsidRDefault="007275F9" w:rsidP="0015550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24. 4. 2023</w:t>
            </w:r>
          </w:p>
        </w:tc>
      </w:tr>
    </w:tbl>
    <w:p w:rsidR="007275F9" w:rsidRDefault="007275F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275F9" w:rsidRPr="00241C54" w:rsidTr="00155500">
        <w:tc>
          <w:tcPr>
            <w:tcW w:w="5000" w:type="pct"/>
            <w:gridSpan w:val="3"/>
          </w:tcPr>
          <w:p w:rsidR="007275F9" w:rsidRPr="007275F9" w:rsidRDefault="007275F9" w:rsidP="0015550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UZ/12/90/2022</w:t>
            </w:r>
            <w:r>
              <w:rPr>
                <w:rFonts w:cs="Arial"/>
              </w:rPr>
              <w:t xml:space="preserve"> ze dne 12. 12. 2022</w:t>
            </w:r>
          </w:p>
        </w:tc>
      </w:tr>
      <w:tr w:rsidR="007275F9" w:rsidRPr="00241C54" w:rsidTr="009D3877">
        <w:tc>
          <w:tcPr>
            <w:tcW w:w="5000" w:type="pct"/>
            <w:gridSpan w:val="3"/>
            <w:tcBorders>
              <w:bottom w:val="nil"/>
            </w:tcBorders>
          </w:tcPr>
          <w:p w:rsidR="007275F9" w:rsidRPr="00241C54" w:rsidRDefault="007275F9" w:rsidP="0015550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12_01 Program na podporu cestovního ruchu a zahraničních vztahů 2023 – vyhlášení </w:t>
            </w:r>
          </w:p>
        </w:tc>
      </w:tr>
      <w:tr w:rsidR="007275F9" w:rsidRPr="00241C54" w:rsidTr="009D3877">
        <w:tc>
          <w:tcPr>
            <w:tcW w:w="115" w:type="pct"/>
            <w:tcBorders>
              <w:top w:val="nil"/>
            </w:tcBorders>
          </w:tcPr>
          <w:p w:rsidR="007275F9" w:rsidRPr="00CD63C7" w:rsidRDefault="007275F9" w:rsidP="0015550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7275F9" w:rsidRPr="007275F9" w:rsidRDefault="007275F9" w:rsidP="000553E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7275F9">
              <w:rPr>
                <w:rFonts w:cs="Arial"/>
              </w:rPr>
              <w:t xml:space="preserve">předložit vyhodnocení žádostí o dotaci nad 200 000 Kč na konkrétní účel a žádostí obcí v dotačním programu 12_01 Program na podporu cestovního </w:t>
            </w:r>
            <w:r w:rsidRPr="007275F9">
              <w:rPr>
                <w:rFonts w:cs="Arial"/>
              </w:rPr>
              <w:lastRenderedPageBreak/>
              <w:t>ruchu a zahraničních vztahů 2023 na zasedání Zastupitelstva Olomouckého kraje, a</w:t>
            </w:r>
            <w:r w:rsidR="000553E3">
              <w:rPr>
                <w:rFonts w:cs="Arial"/>
              </w:rPr>
              <w:t> </w:t>
            </w:r>
            <w:r w:rsidRPr="007275F9">
              <w:rPr>
                <w:rFonts w:cs="Arial"/>
              </w:rPr>
              <w:t>to včetně návrhu na uzavření veřejnoprávních smluv o poskytnutí dotací s příjemci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Odpovídá: Rada Olomouckého kraje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Bc. Milada Sokolová, uvolněná členka zastupitelstva pro oblast vnějších vztahů a cestovního ruchu</w:t>
            </w:r>
          </w:p>
        </w:tc>
      </w:tr>
      <w:tr w:rsidR="007275F9" w:rsidRPr="00241C54" w:rsidTr="00155500">
        <w:tc>
          <w:tcPr>
            <w:tcW w:w="2500" w:type="pct"/>
            <w:gridSpan w:val="2"/>
          </w:tcPr>
          <w:p w:rsidR="007275F9" w:rsidRPr="00241C54" w:rsidRDefault="007275F9" w:rsidP="0015550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7275F9" w:rsidRPr="00241C54" w:rsidRDefault="007275F9" w:rsidP="0015550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Bude předloženo ZOK 24. 4. 2023</w:t>
            </w:r>
          </w:p>
        </w:tc>
      </w:tr>
    </w:tbl>
    <w:p w:rsidR="007275F9" w:rsidRDefault="007275F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275F9" w:rsidRPr="00241C54" w:rsidTr="00155500">
        <w:tc>
          <w:tcPr>
            <w:tcW w:w="5000" w:type="pct"/>
            <w:gridSpan w:val="3"/>
          </w:tcPr>
          <w:p w:rsidR="007275F9" w:rsidRPr="007275F9" w:rsidRDefault="007275F9" w:rsidP="0015550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UZ/13/5/2023</w:t>
            </w:r>
            <w:r>
              <w:rPr>
                <w:rFonts w:cs="Arial"/>
              </w:rPr>
              <w:t xml:space="preserve"> ze dne 20. 2. 2023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Volba přísedících Krajského soudu v Ostravě, pobočky v Olomouci</w:t>
            </w:r>
          </w:p>
        </w:tc>
      </w:tr>
      <w:tr w:rsidR="007275F9" w:rsidRPr="00241C54" w:rsidTr="00155500">
        <w:tc>
          <w:tcPr>
            <w:tcW w:w="115" w:type="pct"/>
          </w:tcPr>
          <w:p w:rsidR="007275F9" w:rsidRPr="00CD63C7" w:rsidRDefault="007275F9" w:rsidP="0015550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275F9" w:rsidRPr="007275F9" w:rsidRDefault="007275F9" w:rsidP="007275F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7275F9">
              <w:rPr>
                <w:rFonts w:cs="Arial"/>
              </w:rPr>
              <w:t>zaslat Krajskému soudu v Ostravě výpis tohoto usnesení Zastupitelstva Olomouckého kraje o volbě přísedícího spolu s podkladovými materiály ke zvolenému přísedícímu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7275F9" w:rsidRPr="00241C54" w:rsidTr="00155500">
        <w:tc>
          <w:tcPr>
            <w:tcW w:w="2500" w:type="pct"/>
            <w:gridSpan w:val="2"/>
          </w:tcPr>
          <w:p w:rsidR="007275F9" w:rsidRPr="00241C54" w:rsidRDefault="007275F9" w:rsidP="0015550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7275F9" w:rsidRPr="00241C54" w:rsidRDefault="007275F9" w:rsidP="0015550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Výpis usnesení spolu s podkladovými materiály byl zaslán Krajskému soudu v Ostravě dne 28. 2. 2023.</w:t>
            </w:r>
          </w:p>
        </w:tc>
      </w:tr>
    </w:tbl>
    <w:p w:rsidR="007275F9" w:rsidRDefault="007275F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275F9" w:rsidRPr="00241C54" w:rsidTr="000553E3">
        <w:tc>
          <w:tcPr>
            <w:tcW w:w="5000" w:type="pct"/>
            <w:gridSpan w:val="3"/>
            <w:tcBorders>
              <w:bottom w:val="nil"/>
            </w:tcBorders>
          </w:tcPr>
          <w:p w:rsidR="007275F9" w:rsidRPr="007275F9" w:rsidRDefault="007275F9" w:rsidP="0015550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UZ/13/39/2023</w:t>
            </w:r>
            <w:r>
              <w:rPr>
                <w:rFonts w:cs="Arial"/>
              </w:rPr>
              <w:t xml:space="preserve"> ze dne 20. 2. 2023</w:t>
            </w:r>
          </w:p>
        </w:tc>
      </w:tr>
      <w:tr w:rsidR="007275F9" w:rsidRPr="00241C54" w:rsidTr="000553E3">
        <w:tc>
          <w:tcPr>
            <w:tcW w:w="5000" w:type="pct"/>
            <w:gridSpan w:val="3"/>
            <w:tcBorders>
              <w:top w:val="nil"/>
            </w:tcBorders>
          </w:tcPr>
          <w:p w:rsidR="007275F9" w:rsidRPr="00241C54" w:rsidRDefault="007275F9" w:rsidP="0015550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11_01_Program na podporu poskytovatelů paliativní péče v roce 2023, DT 11_01_01_Podpora poskytovatelů lůžkové paliativní péče – vyhlášení</w:t>
            </w:r>
          </w:p>
        </w:tc>
      </w:tr>
      <w:tr w:rsidR="007275F9" w:rsidRPr="00241C54" w:rsidTr="00155500">
        <w:tc>
          <w:tcPr>
            <w:tcW w:w="115" w:type="pct"/>
          </w:tcPr>
          <w:p w:rsidR="007275F9" w:rsidRPr="00CD63C7" w:rsidRDefault="007275F9" w:rsidP="0015550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275F9" w:rsidRPr="007275F9" w:rsidRDefault="007275F9" w:rsidP="007275F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7275F9">
              <w:rPr>
                <w:rFonts w:cs="Arial"/>
              </w:rPr>
              <w:t>zajistit od 27. 2. 2023 zveřejnění dotačního titulu dle bodu 1 tohoto usnesení na úřední desce a na webových stránkách Olomouckého kraje (Krajské dotační programy 2023)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7275F9" w:rsidRPr="00241C54" w:rsidTr="00155500">
        <w:tc>
          <w:tcPr>
            <w:tcW w:w="2500" w:type="pct"/>
            <w:gridSpan w:val="2"/>
          </w:tcPr>
          <w:p w:rsidR="007275F9" w:rsidRPr="00241C54" w:rsidRDefault="007275F9" w:rsidP="0015550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7275F9" w:rsidRPr="00241C54" w:rsidRDefault="007275F9" w:rsidP="0015550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0553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26.</w:t>
            </w:r>
            <w:r w:rsidR="000553E3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2.</w:t>
            </w:r>
            <w:r w:rsidR="000553E3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2023.</w:t>
            </w:r>
          </w:p>
        </w:tc>
      </w:tr>
    </w:tbl>
    <w:p w:rsidR="007275F9" w:rsidRDefault="007275F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275F9" w:rsidRPr="00241C54" w:rsidTr="00155500">
        <w:tc>
          <w:tcPr>
            <w:tcW w:w="5000" w:type="pct"/>
            <w:gridSpan w:val="3"/>
          </w:tcPr>
          <w:p w:rsidR="007275F9" w:rsidRPr="007275F9" w:rsidRDefault="007275F9" w:rsidP="0015550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UZ/13/40/2023</w:t>
            </w:r>
            <w:r>
              <w:rPr>
                <w:rFonts w:cs="Arial"/>
              </w:rPr>
              <w:t xml:space="preserve"> ze dne 20. 2. 2023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11_01_Program na podporu poskytovatelů paliativní péče v roce 2023, DT 11_01_02_Podpora poskytovatelů domácí paliativní péče v oboru paliativní medicína – vyhlášení</w:t>
            </w:r>
          </w:p>
        </w:tc>
      </w:tr>
      <w:tr w:rsidR="007275F9" w:rsidRPr="00241C54" w:rsidTr="00155500">
        <w:tc>
          <w:tcPr>
            <w:tcW w:w="115" w:type="pct"/>
          </w:tcPr>
          <w:p w:rsidR="007275F9" w:rsidRPr="00CD63C7" w:rsidRDefault="007275F9" w:rsidP="0015550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275F9" w:rsidRPr="007275F9" w:rsidRDefault="007275F9" w:rsidP="007275F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7275F9">
              <w:rPr>
                <w:rFonts w:cs="Arial"/>
              </w:rPr>
              <w:t>zajistit od 27. 2. 2023 zveřejnění dotačního titulu dle bodu 1 tohoto usnesení na úřední desce a na webových stránkách Olomouckého kraje (Krajské dotační programy 2023)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7275F9" w:rsidRPr="00241C54" w:rsidTr="00155500">
        <w:tc>
          <w:tcPr>
            <w:tcW w:w="2500" w:type="pct"/>
            <w:gridSpan w:val="2"/>
          </w:tcPr>
          <w:p w:rsidR="007275F9" w:rsidRPr="00241C54" w:rsidRDefault="007275F9" w:rsidP="0015550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7275F9" w:rsidRPr="00241C54" w:rsidRDefault="007275F9" w:rsidP="0015550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0553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26.</w:t>
            </w:r>
            <w:r w:rsidR="000553E3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2.</w:t>
            </w:r>
            <w:r w:rsidR="000553E3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2023.</w:t>
            </w:r>
          </w:p>
        </w:tc>
      </w:tr>
    </w:tbl>
    <w:p w:rsidR="007275F9" w:rsidRDefault="007275F9" w:rsidP="00FE550A">
      <w:pPr>
        <w:rPr>
          <w:rFonts w:cs="Arial"/>
          <w:sz w:val="16"/>
          <w:szCs w:val="16"/>
        </w:rPr>
      </w:pPr>
    </w:p>
    <w:p w:rsidR="009D3877" w:rsidRDefault="009D3877" w:rsidP="00FE550A">
      <w:pPr>
        <w:rPr>
          <w:rFonts w:cs="Arial"/>
          <w:sz w:val="16"/>
          <w:szCs w:val="16"/>
        </w:rPr>
      </w:pPr>
    </w:p>
    <w:p w:rsidR="009D3877" w:rsidRDefault="009D3877" w:rsidP="00FE550A">
      <w:pPr>
        <w:rPr>
          <w:rFonts w:cs="Arial"/>
          <w:sz w:val="16"/>
          <w:szCs w:val="16"/>
        </w:rPr>
      </w:pPr>
    </w:p>
    <w:p w:rsidR="009D3877" w:rsidRDefault="009D3877" w:rsidP="00FE550A">
      <w:pPr>
        <w:rPr>
          <w:rFonts w:cs="Arial"/>
          <w:sz w:val="16"/>
          <w:szCs w:val="16"/>
        </w:rPr>
      </w:pPr>
    </w:p>
    <w:p w:rsidR="009D3877" w:rsidRDefault="009D3877" w:rsidP="00FE550A">
      <w:pPr>
        <w:rPr>
          <w:rFonts w:cs="Arial"/>
          <w:sz w:val="16"/>
          <w:szCs w:val="16"/>
        </w:rPr>
      </w:pPr>
    </w:p>
    <w:p w:rsidR="009D3877" w:rsidRDefault="009D3877" w:rsidP="00FE550A">
      <w:pPr>
        <w:rPr>
          <w:rFonts w:cs="Arial"/>
          <w:sz w:val="16"/>
          <w:szCs w:val="16"/>
        </w:rPr>
      </w:pPr>
    </w:p>
    <w:p w:rsidR="009D3877" w:rsidRDefault="009D387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275F9" w:rsidRPr="00241C54" w:rsidTr="00155500">
        <w:tc>
          <w:tcPr>
            <w:tcW w:w="5000" w:type="pct"/>
            <w:gridSpan w:val="3"/>
          </w:tcPr>
          <w:p w:rsidR="007275F9" w:rsidRPr="007275F9" w:rsidRDefault="007275F9" w:rsidP="00155500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UZ/13/41/2023</w:t>
            </w:r>
            <w:r>
              <w:rPr>
                <w:rFonts w:cs="Arial"/>
              </w:rPr>
              <w:t xml:space="preserve"> ze dne 20. 2. 2023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11_01_Program na podporu poskytovatelů paliativní péče v roce 2023, DT 11_01_03_Podpora poskytovatelů domácí paliativní péče v oboru paliativní péče – vyhlášení</w:t>
            </w:r>
          </w:p>
        </w:tc>
      </w:tr>
      <w:tr w:rsidR="007275F9" w:rsidRPr="00241C54" w:rsidTr="00155500">
        <w:tc>
          <w:tcPr>
            <w:tcW w:w="115" w:type="pct"/>
          </w:tcPr>
          <w:p w:rsidR="007275F9" w:rsidRPr="00CD63C7" w:rsidRDefault="007275F9" w:rsidP="0015550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275F9" w:rsidRPr="007275F9" w:rsidRDefault="007275F9" w:rsidP="007275F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7275F9">
              <w:rPr>
                <w:rFonts w:cs="Arial"/>
              </w:rPr>
              <w:t>zajistit od 27. 2. 2023 zveřejnění dotačního titulu dle bodu 1 tohoto usnesení na úřední desce a na webových stránkách Olomouckého kraje (Krajské dotační programy 2023)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7275F9" w:rsidRPr="00241C54" w:rsidTr="00155500">
        <w:tc>
          <w:tcPr>
            <w:tcW w:w="2500" w:type="pct"/>
            <w:gridSpan w:val="2"/>
          </w:tcPr>
          <w:p w:rsidR="007275F9" w:rsidRPr="00241C54" w:rsidRDefault="007275F9" w:rsidP="0015550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7275F9" w:rsidRPr="00241C54" w:rsidRDefault="007275F9" w:rsidP="0015550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0553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26.</w:t>
            </w:r>
            <w:r w:rsidR="000553E3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2.</w:t>
            </w:r>
            <w:r w:rsidR="000553E3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2023.</w:t>
            </w:r>
          </w:p>
        </w:tc>
      </w:tr>
    </w:tbl>
    <w:p w:rsidR="007275F9" w:rsidRDefault="007275F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275F9" w:rsidRPr="00241C54" w:rsidTr="00155500">
        <w:tc>
          <w:tcPr>
            <w:tcW w:w="5000" w:type="pct"/>
            <w:gridSpan w:val="3"/>
          </w:tcPr>
          <w:p w:rsidR="007275F9" w:rsidRPr="007275F9" w:rsidRDefault="007275F9" w:rsidP="0015550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UZ/13/50/2023</w:t>
            </w:r>
            <w:r>
              <w:rPr>
                <w:rFonts w:cs="Arial"/>
              </w:rPr>
              <w:t xml:space="preserve"> ze dne 20. 2. 2023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15_01 Program Smart region Olomoucký kraj 2023 – vyhlášení </w:t>
            </w:r>
          </w:p>
        </w:tc>
      </w:tr>
      <w:tr w:rsidR="007275F9" w:rsidRPr="00241C54" w:rsidTr="00155500">
        <w:tc>
          <w:tcPr>
            <w:tcW w:w="115" w:type="pct"/>
          </w:tcPr>
          <w:p w:rsidR="007275F9" w:rsidRPr="00CD63C7" w:rsidRDefault="007275F9" w:rsidP="0015550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275F9" w:rsidRPr="007275F9" w:rsidRDefault="007275F9" w:rsidP="007275F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7275F9">
              <w:rPr>
                <w:rFonts w:cs="Arial"/>
              </w:rPr>
              <w:t>vyhlásit 21. 2. 2023 dotační program Olomouckého kraje 15_01 Program Smart region Olomoucký kraj 2023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7275F9" w:rsidRPr="00241C54" w:rsidTr="00155500">
        <w:tc>
          <w:tcPr>
            <w:tcW w:w="2500" w:type="pct"/>
            <w:gridSpan w:val="2"/>
          </w:tcPr>
          <w:p w:rsidR="007275F9" w:rsidRPr="00241C54" w:rsidRDefault="007275F9" w:rsidP="0015550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7275F9" w:rsidRPr="00241C54" w:rsidRDefault="007275F9" w:rsidP="0015550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0553E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Olomouckého kraje dne 21.</w:t>
            </w:r>
            <w:r w:rsidR="000553E3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2.</w:t>
            </w:r>
            <w:r w:rsidR="000553E3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2023.</w:t>
            </w:r>
          </w:p>
        </w:tc>
      </w:tr>
    </w:tbl>
    <w:p w:rsidR="007275F9" w:rsidRDefault="007275F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275F9" w:rsidRPr="00241C54" w:rsidTr="000553E3">
        <w:tc>
          <w:tcPr>
            <w:tcW w:w="5000" w:type="pct"/>
            <w:gridSpan w:val="3"/>
            <w:tcBorders>
              <w:bottom w:val="nil"/>
            </w:tcBorders>
          </w:tcPr>
          <w:p w:rsidR="007275F9" w:rsidRPr="007275F9" w:rsidRDefault="007275F9" w:rsidP="00155500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UZ/13/60/2023</w:t>
            </w:r>
            <w:r>
              <w:rPr>
                <w:rFonts w:cs="Arial"/>
              </w:rPr>
              <w:t xml:space="preserve"> ze dne 20. 2. 2023</w:t>
            </w:r>
          </w:p>
        </w:tc>
      </w:tr>
      <w:tr w:rsidR="007275F9" w:rsidRPr="00241C54" w:rsidTr="000553E3">
        <w:tc>
          <w:tcPr>
            <w:tcW w:w="5000" w:type="pct"/>
            <w:gridSpan w:val="3"/>
            <w:tcBorders>
              <w:top w:val="nil"/>
            </w:tcBorders>
          </w:tcPr>
          <w:p w:rsidR="007275F9" w:rsidRPr="00241C54" w:rsidRDefault="007275F9" w:rsidP="00155500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Personální záležitosti Finančního výboru Zastupitelstva Olomouckého kraje</w:t>
            </w:r>
          </w:p>
        </w:tc>
      </w:tr>
      <w:tr w:rsidR="007275F9" w:rsidRPr="00241C54" w:rsidTr="00155500">
        <w:tc>
          <w:tcPr>
            <w:tcW w:w="115" w:type="pct"/>
          </w:tcPr>
          <w:p w:rsidR="007275F9" w:rsidRPr="00CD63C7" w:rsidRDefault="007275F9" w:rsidP="00155500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275F9" w:rsidRPr="007275F9" w:rsidRDefault="007275F9" w:rsidP="007275F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7275F9">
              <w:rPr>
                <w:rFonts w:cs="Arial"/>
              </w:rPr>
              <w:t>vyhotovit novému členu Finančního výboru Zastupitelstva Olomouckého kraje dekret o zvolení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7275F9" w:rsidRPr="00241C54" w:rsidTr="00155500">
        <w:tc>
          <w:tcPr>
            <w:tcW w:w="2500" w:type="pct"/>
            <w:gridSpan w:val="2"/>
          </w:tcPr>
          <w:p w:rsidR="007275F9" w:rsidRPr="00241C54" w:rsidRDefault="007275F9" w:rsidP="0015550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24. 4. 2023</w:t>
            </w:r>
          </w:p>
        </w:tc>
        <w:tc>
          <w:tcPr>
            <w:tcW w:w="2500" w:type="pct"/>
          </w:tcPr>
          <w:p w:rsidR="007275F9" w:rsidRPr="00241C54" w:rsidRDefault="007275F9" w:rsidP="00155500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275F9" w:rsidRPr="00241C54" w:rsidTr="00155500">
        <w:tc>
          <w:tcPr>
            <w:tcW w:w="5000" w:type="pct"/>
            <w:gridSpan w:val="3"/>
          </w:tcPr>
          <w:p w:rsidR="007275F9" w:rsidRPr="00241C54" w:rsidRDefault="007275F9" w:rsidP="0015550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Dekret o zvolení byl vyhotoven, novému členu bude předán na nejbližším zasedání výboru.</w:t>
            </w:r>
          </w:p>
        </w:tc>
      </w:tr>
    </w:tbl>
    <w:p w:rsidR="007275F9" w:rsidRDefault="007275F9" w:rsidP="00FE550A">
      <w:pPr>
        <w:rPr>
          <w:rFonts w:cs="Arial"/>
          <w:sz w:val="16"/>
          <w:szCs w:val="16"/>
        </w:rPr>
      </w:pPr>
    </w:p>
    <w:p w:rsidR="000553E3" w:rsidRDefault="000553E3" w:rsidP="00FE550A">
      <w:pPr>
        <w:rPr>
          <w:rFonts w:cs="Arial"/>
          <w:sz w:val="16"/>
          <w:szCs w:val="16"/>
        </w:rPr>
      </w:pPr>
    </w:p>
    <w:p w:rsidR="000553E3" w:rsidRDefault="000553E3" w:rsidP="00FE550A">
      <w:pPr>
        <w:rPr>
          <w:rFonts w:cs="Arial"/>
          <w:sz w:val="16"/>
          <w:szCs w:val="16"/>
        </w:rPr>
      </w:pPr>
    </w:p>
    <w:p w:rsidR="000553E3" w:rsidRDefault="000553E3" w:rsidP="00FE550A">
      <w:pPr>
        <w:rPr>
          <w:rFonts w:cs="Arial"/>
          <w:sz w:val="16"/>
          <w:szCs w:val="16"/>
        </w:rPr>
      </w:pPr>
    </w:p>
    <w:p w:rsidR="000553E3" w:rsidRDefault="000553E3" w:rsidP="00FE550A">
      <w:pPr>
        <w:rPr>
          <w:rFonts w:cs="Arial"/>
          <w:sz w:val="16"/>
          <w:szCs w:val="16"/>
        </w:rPr>
      </w:pPr>
    </w:p>
    <w:p w:rsidR="000553E3" w:rsidRDefault="000553E3" w:rsidP="000553E3">
      <w:pPr>
        <w:spacing w:before="120"/>
        <w:jc w:val="both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Přílohy:</w:t>
      </w:r>
    </w:p>
    <w:p w:rsidR="000553E3" w:rsidRDefault="000553E3" w:rsidP="000553E3">
      <w:pPr>
        <w:spacing w:before="120"/>
        <w:ind w:left="1560" w:hanging="1560"/>
        <w:jc w:val="both"/>
        <w:rPr>
          <w:rFonts w:cs="Arial"/>
          <w:bCs/>
        </w:rPr>
      </w:pPr>
      <w:r>
        <w:rPr>
          <w:rFonts w:cs="Arial"/>
          <w:bCs/>
        </w:rPr>
        <w:t xml:space="preserve">Příloha č. 01 – Seznam dotačních programů vyhlašovaných v r. 2023 – aktualizace pro </w:t>
      </w:r>
      <w:r w:rsidRPr="00737F39">
        <w:rPr>
          <w:rFonts w:cs="Arial"/>
          <w:bCs/>
        </w:rPr>
        <w:t xml:space="preserve">ZOK </w:t>
      </w:r>
      <w:r>
        <w:rPr>
          <w:rFonts w:cs="Arial"/>
          <w:bCs/>
        </w:rPr>
        <w:t>24</w:t>
      </w:r>
      <w:r w:rsidRPr="00737F39">
        <w:rPr>
          <w:rFonts w:cs="Arial"/>
          <w:bCs/>
        </w:rPr>
        <w:t xml:space="preserve">. </w:t>
      </w:r>
      <w:r>
        <w:rPr>
          <w:rFonts w:cs="Arial"/>
          <w:bCs/>
        </w:rPr>
        <w:t>4</w:t>
      </w:r>
      <w:r w:rsidRPr="00737F39">
        <w:rPr>
          <w:rFonts w:cs="Arial"/>
          <w:bCs/>
        </w:rPr>
        <w:t>. 202</w:t>
      </w:r>
      <w:r>
        <w:rPr>
          <w:rFonts w:cs="Arial"/>
          <w:bCs/>
        </w:rPr>
        <w:t>3</w:t>
      </w:r>
    </w:p>
    <w:p w:rsidR="000553E3" w:rsidRDefault="000553E3" w:rsidP="00FE550A">
      <w:pPr>
        <w:rPr>
          <w:rFonts w:cs="Arial"/>
          <w:sz w:val="16"/>
          <w:szCs w:val="16"/>
        </w:rPr>
      </w:pPr>
    </w:p>
    <w:p w:rsidR="000553E3" w:rsidRPr="000553E3" w:rsidRDefault="000553E3" w:rsidP="000553E3">
      <w:pPr>
        <w:rPr>
          <w:rFonts w:cs="Arial"/>
          <w:sz w:val="16"/>
          <w:szCs w:val="16"/>
        </w:rPr>
      </w:pPr>
    </w:p>
    <w:p w:rsidR="000553E3" w:rsidRPr="000553E3" w:rsidRDefault="000553E3" w:rsidP="000553E3">
      <w:pPr>
        <w:rPr>
          <w:rFonts w:cs="Arial"/>
          <w:sz w:val="16"/>
          <w:szCs w:val="16"/>
        </w:rPr>
      </w:pPr>
    </w:p>
    <w:p w:rsidR="000553E3" w:rsidRPr="000553E3" w:rsidRDefault="000553E3" w:rsidP="000553E3">
      <w:pPr>
        <w:rPr>
          <w:rFonts w:cs="Arial"/>
          <w:sz w:val="16"/>
          <w:szCs w:val="16"/>
        </w:rPr>
      </w:pPr>
    </w:p>
    <w:p w:rsidR="000553E3" w:rsidRPr="000553E3" w:rsidRDefault="000553E3" w:rsidP="000553E3">
      <w:pPr>
        <w:rPr>
          <w:rFonts w:cs="Arial"/>
          <w:sz w:val="16"/>
          <w:szCs w:val="16"/>
        </w:rPr>
      </w:pPr>
    </w:p>
    <w:p w:rsidR="000553E3" w:rsidRPr="000553E3" w:rsidRDefault="000553E3" w:rsidP="000553E3">
      <w:pPr>
        <w:rPr>
          <w:rFonts w:cs="Arial"/>
          <w:sz w:val="16"/>
          <w:szCs w:val="16"/>
        </w:rPr>
      </w:pPr>
    </w:p>
    <w:p w:rsidR="000553E3" w:rsidRPr="000553E3" w:rsidRDefault="000553E3" w:rsidP="000553E3">
      <w:pPr>
        <w:rPr>
          <w:rFonts w:cs="Arial"/>
          <w:sz w:val="16"/>
          <w:szCs w:val="16"/>
        </w:rPr>
      </w:pPr>
      <w:bookmarkStart w:id="0" w:name="_GoBack"/>
      <w:bookmarkEnd w:id="0"/>
    </w:p>
    <w:sectPr w:rsidR="000553E3" w:rsidRPr="000553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F4D" w:rsidRDefault="00473F4D">
      <w:r>
        <w:separator/>
      </w:r>
    </w:p>
  </w:endnote>
  <w:endnote w:type="continuationSeparator" w:id="0">
    <w:p w:rsidR="00473F4D" w:rsidRDefault="0047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3E3" w:rsidRPr="008F5F7D" w:rsidRDefault="00F73DE7" w:rsidP="000553E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0553E3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24</w:t>
    </w:r>
    <w:r w:rsidR="000553E3">
      <w:rPr>
        <w:i/>
        <w:sz w:val="20"/>
        <w:szCs w:val="20"/>
      </w:rPr>
      <w:t xml:space="preserve">. </w:t>
    </w:r>
    <w:r>
      <w:rPr>
        <w:i/>
        <w:sz w:val="20"/>
        <w:szCs w:val="20"/>
      </w:rPr>
      <w:t>4</w:t>
    </w:r>
    <w:r w:rsidR="000553E3">
      <w:rPr>
        <w:i/>
        <w:sz w:val="20"/>
        <w:szCs w:val="20"/>
      </w:rPr>
      <w:t>. 2023</w:t>
    </w:r>
    <w:r w:rsidR="000553E3" w:rsidRPr="008F5F7D">
      <w:rPr>
        <w:i/>
        <w:sz w:val="20"/>
        <w:szCs w:val="20"/>
      </w:rPr>
      <w:tab/>
    </w:r>
    <w:r w:rsidR="000553E3" w:rsidRPr="008F5F7D">
      <w:rPr>
        <w:i/>
        <w:sz w:val="20"/>
        <w:szCs w:val="20"/>
      </w:rPr>
      <w:tab/>
    </w:r>
    <w:r w:rsidR="000553E3" w:rsidRPr="00CF59D3">
      <w:rPr>
        <w:i/>
        <w:sz w:val="20"/>
        <w:szCs w:val="20"/>
      </w:rPr>
      <w:t xml:space="preserve">Strana </w:t>
    </w:r>
    <w:r w:rsidR="000553E3" w:rsidRPr="00CF59D3">
      <w:rPr>
        <w:i/>
        <w:sz w:val="20"/>
        <w:szCs w:val="20"/>
      </w:rPr>
      <w:fldChar w:fldCharType="begin"/>
    </w:r>
    <w:r w:rsidR="000553E3" w:rsidRPr="00CF59D3">
      <w:rPr>
        <w:i/>
        <w:sz w:val="20"/>
        <w:szCs w:val="20"/>
      </w:rPr>
      <w:instrText xml:space="preserve"> PAGE  \* Arabic  \* MERGEFORMAT </w:instrText>
    </w:r>
    <w:r w:rsidR="000553E3" w:rsidRPr="00CF59D3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</w:t>
    </w:r>
    <w:r w:rsidR="000553E3" w:rsidRPr="00CF59D3">
      <w:rPr>
        <w:i/>
        <w:sz w:val="20"/>
        <w:szCs w:val="20"/>
      </w:rPr>
      <w:fldChar w:fldCharType="end"/>
    </w:r>
    <w:r w:rsidR="000553E3" w:rsidRPr="00CF59D3">
      <w:rPr>
        <w:i/>
        <w:sz w:val="20"/>
        <w:szCs w:val="20"/>
      </w:rPr>
      <w:t xml:space="preserve"> (celkem </w:t>
    </w:r>
    <w:r w:rsidR="000553E3" w:rsidRPr="00CF59D3">
      <w:rPr>
        <w:i/>
        <w:sz w:val="20"/>
        <w:szCs w:val="20"/>
      </w:rPr>
      <w:fldChar w:fldCharType="begin"/>
    </w:r>
    <w:r w:rsidR="000553E3" w:rsidRPr="00CF59D3">
      <w:rPr>
        <w:i/>
        <w:sz w:val="20"/>
        <w:szCs w:val="20"/>
      </w:rPr>
      <w:instrText xml:space="preserve"> NUMPAGES  \# "0"  \* MERGEFORMAT </w:instrText>
    </w:r>
    <w:r w:rsidR="000553E3" w:rsidRPr="00CF59D3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6</w:t>
    </w:r>
    <w:r w:rsidR="000553E3" w:rsidRPr="00CF59D3">
      <w:rPr>
        <w:i/>
        <w:sz w:val="20"/>
        <w:szCs w:val="20"/>
      </w:rPr>
      <w:fldChar w:fldCharType="end"/>
    </w:r>
    <w:r w:rsidR="000553E3" w:rsidRPr="00CF59D3">
      <w:rPr>
        <w:i/>
        <w:sz w:val="20"/>
        <w:szCs w:val="20"/>
      </w:rPr>
      <w:t>)</w:t>
    </w:r>
  </w:p>
  <w:p w:rsidR="00D74E20" w:rsidRPr="000553E3" w:rsidRDefault="00F73DE7" w:rsidP="000553E3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2</w:t>
    </w:r>
    <w:r w:rsidR="000553E3" w:rsidRPr="00EC063B">
      <w:rPr>
        <w:i/>
        <w:sz w:val="20"/>
        <w:szCs w:val="20"/>
      </w:rPr>
      <w:t>.</w:t>
    </w:r>
    <w:r w:rsidR="000553E3">
      <w:rPr>
        <w:i/>
        <w:sz w:val="20"/>
        <w:szCs w:val="20"/>
      </w:rPr>
      <w:t xml:space="preserve"> Kontrola plnění usnesení Zastupitelstva</w:t>
    </w:r>
    <w:r w:rsidR="000553E3" w:rsidRPr="008F5F7D">
      <w:rPr>
        <w:i/>
        <w:sz w:val="20"/>
        <w:szCs w:val="20"/>
      </w:rPr>
      <w:t xml:space="preserve"> Olom</w:t>
    </w:r>
    <w:r w:rsidR="000553E3">
      <w:rPr>
        <w:i/>
        <w:sz w:val="20"/>
        <w:szCs w:val="20"/>
      </w:rPr>
      <w:t>ouckého kraje</w:t>
    </w:r>
    <w:r w:rsidR="000553E3" w:rsidRPr="008F5F7D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F4D" w:rsidRDefault="00473F4D">
      <w:r>
        <w:separator/>
      </w:r>
    </w:p>
  </w:footnote>
  <w:footnote w:type="continuationSeparator" w:id="0">
    <w:p w:rsidR="00473F4D" w:rsidRDefault="0047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F9"/>
    <w:rsid w:val="000553E3"/>
    <w:rsid w:val="000D2119"/>
    <w:rsid w:val="0017336B"/>
    <w:rsid w:val="001952BB"/>
    <w:rsid w:val="001C4A78"/>
    <w:rsid w:val="00234686"/>
    <w:rsid w:val="00241C54"/>
    <w:rsid w:val="00246F52"/>
    <w:rsid w:val="00270521"/>
    <w:rsid w:val="00291D3D"/>
    <w:rsid w:val="002B1D55"/>
    <w:rsid w:val="002D4326"/>
    <w:rsid w:val="00306688"/>
    <w:rsid w:val="00307892"/>
    <w:rsid w:val="00315F94"/>
    <w:rsid w:val="003B6258"/>
    <w:rsid w:val="00415493"/>
    <w:rsid w:val="00473F4D"/>
    <w:rsid w:val="00486B2A"/>
    <w:rsid w:val="005C378B"/>
    <w:rsid w:val="006176A7"/>
    <w:rsid w:val="00710C9B"/>
    <w:rsid w:val="007275F9"/>
    <w:rsid w:val="00791135"/>
    <w:rsid w:val="007E137C"/>
    <w:rsid w:val="007F3148"/>
    <w:rsid w:val="00824FA6"/>
    <w:rsid w:val="00876749"/>
    <w:rsid w:val="008C766C"/>
    <w:rsid w:val="00953C11"/>
    <w:rsid w:val="009D3877"/>
    <w:rsid w:val="00A02D49"/>
    <w:rsid w:val="00A27289"/>
    <w:rsid w:val="00A62574"/>
    <w:rsid w:val="00A90DE9"/>
    <w:rsid w:val="00AC7A11"/>
    <w:rsid w:val="00AD1BFE"/>
    <w:rsid w:val="00C26042"/>
    <w:rsid w:val="00CA64E8"/>
    <w:rsid w:val="00CD63C7"/>
    <w:rsid w:val="00D146D9"/>
    <w:rsid w:val="00D50552"/>
    <w:rsid w:val="00D74E20"/>
    <w:rsid w:val="00D90203"/>
    <w:rsid w:val="00E7570C"/>
    <w:rsid w:val="00EB51B5"/>
    <w:rsid w:val="00EC3AAB"/>
    <w:rsid w:val="00F05AC3"/>
    <w:rsid w:val="00F16B06"/>
    <w:rsid w:val="00F73DE7"/>
    <w:rsid w:val="00FE550A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CA6D7"/>
  <w15:chartTrackingRefBased/>
  <w15:docId w15:val="{EAFFC729-8B71-4939-B6A6-75C0BE1C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0553E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0</TotalTime>
  <Pages>6</Pages>
  <Words>1820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subject/>
  <dc:creator>Dresslerová Veronika</dc:creator>
  <cp:keywords/>
  <cp:lastModifiedBy>Dresslerová Veronika</cp:lastModifiedBy>
  <cp:revision>3</cp:revision>
  <cp:lastPrinted>1900-12-31T23:00:00Z</cp:lastPrinted>
  <dcterms:created xsi:type="dcterms:W3CDTF">2023-03-28T12:25:00Z</dcterms:created>
  <dcterms:modified xsi:type="dcterms:W3CDTF">2023-03-28T12:25:00Z</dcterms:modified>
</cp:coreProperties>
</file>