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D32DAE" w:rsidRDefault="00D77E16" w:rsidP="00BD5D47">
      <w:pPr>
        <w:pStyle w:val="Zastupitelstvonadpisusnesen"/>
        <w:spacing w:after="360"/>
      </w:pPr>
      <w:bookmarkStart w:id="0" w:name="_GoBack"/>
      <w:bookmarkEnd w:id="0"/>
      <w:r w:rsidRPr="00D32DAE">
        <w:t xml:space="preserve">USNESENÍ z </w:t>
      </w:r>
      <w:r w:rsidR="008906C5" w:rsidRPr="00D32DAE">
        <w:rPr>
          <w:lang w:val="en-US"/>
        </w:rPr>
        <w:t>42</w:t>
      </w:r>
      <w:r w:rsidR="00010DF0" w:rsidRPr="00D32DAE">
        <w:t xml:space="preserve">. </w:t>
      </w:r>
      <w:r w:rsidR="008906C5" w:rsidRPr="00D32DAE">
        <w:t>schůze Rady</w:t>
      </w:r>
      <w:r w:rsidR="00010DF0" w:rsidRPr="00D32DAE">
        <w:t xml:space="preserve"> Olomouckého kraje</w:t>
      </w:r>
      <w:r w:rsidR="001A7C3A" w:rsidRPr="00D32DAE">
        <w:t xml:space="preserve"> </w:t>
      </w:r>
      <w:r w:rsidR="008906C5" w:rsidRPr="00D32DAE">
        <w:t>konané</w:t>
      </w:r>
      <w:r w:rsidRPr="00D32DAE">
        <w:t xml:space="preserve"> dne </w:t>
      </w:r>
      <w:r w:rsidR="008906C5" w:rsidRPr="00D32DAE">
        <w:t>12. 6. 2014</w:t>
      </w:r>
    </w:p>
    <w:p w:rsidR="00D77E16" w:rsidRPr="00D32DAE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8906C5">
        <w:tc>
          <w:tcPr>
            <w:tcW w:w="961" w:type="pct"/>
            <w:gridSpan w:val="2"/>
            <w:tcBorders>
              <w:bottom w:val="nil"/>
            </w:tcBorders>
          </w:tcPr>
          <w:p w:rsidR="00D77E16" w:rsidRPr="00D32DAE" w:rsidRDefault="008906C5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32DAE" w:rsidRDefault="008906C5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Program 42. schůze Rady Olomouckého kraje</w:t>
            </w:r>
          </w:p>
        </w:tc>
      </w:tr>
      <w:tr w:rsidR="00D32DAE" w:rsidRPr="00D32DAE" w:rsidTr="008906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32DAE" w:rsidRDefault="008906C5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890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32DAE" w:rsidRDefault="008906C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32DAE" w:rsidRDefault="008906C5" w:rsidP="008906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</w:t>
            </w:r>
            <w:r w:rsidR="00B027F9" w:rsidRPr="00D32DAE">
              <w:t xml:space="preserve">upravený </w:t>
            </w:r>
            <w:r w:rsidRPr="00D32DAE">
              <w:t>program 42. schůze Rady Olomouckého kraje konané dne 12. 6. 2014</w:t>
            </w:r>
          </w:p>
        </w:tc>
      </w:tr>
      <w:tr w:rsidR="00D32DAE" w:rsidRPr="00D32DAE" w:rsidTr="008906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32DAE" w:rsidRDefault="00D77E16" w:rsidP="00BA4104">
            <w:pPr>
              <w:pStyle w:val="nadpis2"/>
            </w:pPr>
          </w:p>
        </w:tc>
      </w:tr>
      <w:tr w:rsidR="00D32DAE" w:rsidRPr="00D32DAE" w:rsidTr="008906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32DAE" w:rsidRDefault="00D77E16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32DAE" w:rsidRDefault="008906C5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D77E16" w:rsidRPr="00D32DAE" w:rsidTr="008906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32DAE" w:rsidRDefault="00D77E16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32DAE" w:rsidRDefault="008906C5" w:rsidP="00BA4104">
            <w:pPr>
              <w:pStyle w:val="nadpis2"/>
            </w:pPr>
            <w:r w:rsidRPr="00D32DAE">
              <w:t>1.1.</w:t>
            </w:r>
          </w:p>
        </w:tc>
      </w:tr>
    </w:tbl>
    <w:p w:rsidR="005F15E9" w:rsidRPr="00D32DA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18535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18535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18535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Kontrola plnění usnesení Rady Olomouckého kraje</w:t>
            </w:r>
          </w:p>
        </w:tc>
      </w:tr>
      <w:tr w:rsidR="00D32DAE" w:rsidRPr="00D32DAE" w:rsidTr="001853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18535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185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18535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18535A" w:rsidP="0018535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zprávu o kontrole plnění usnesení Rady Olomouckého kraje</w:t>
            </w:r>
          </w:p>
        </w:tc>
      </w:tr>
      <w:tr w:rsidR="00D32DAE" w:rsidRPr="00D32DAE" w:rsidTr="00185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5A" w:rsidRPr="00D32DAE" w:rsidRDefault="0018535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5A" w:rsidRPr="00D32DAE" w:rsidRDefault="0018535A" w:rsidP="0018535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prodlužuje</w:t>
            </w:r>
            <w:r w:rsidRPr="00D32DAE">
              <w:t xml:space="preserve"> termíny plnění svých usnesení dle důvodové zprávy</w:t>
            </w:r>
          </w:p>
        </w:tc>
      </w:tr>
      <w:tr w:rsidR="00D32DAE" w:rsidRPr="00D32DAE" w:rsidTr="001853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1853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18535A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1853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18535A" w:rsidP="00BA4104">
            <w:pPr>
              <w:pStyle w:val="nadpis2"/>
            </w:pPr>
            <w:r w:rsidRPr="00D32DAE">
              <w:t>1.2.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7B385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7B385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7B385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Zápisy z jednání komisí Rady Olomouckého kraje</w:t>
            </w:r>
          </w:p>
        </w:tc>
      </w:tr>
      <w:tr w:rsidR="00D32DAE" w:rsidRPr="00D32DAE" w:rsidTr="007B38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7B385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7B38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7B385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85A" w:rsidRPr="00D32DAE" w:rsidRDefault="007B385A" w:rsidP="007B385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zápisy z jednání komisí Rady Olomouckého kraje:</w:t>
            </w:r>
          </w:p>
          <w:p w:rsidR="007B385A" w:rsidRPr="00D32DAE" w:rsidRDefault="007B385A" w:rsidP="007B385A">
            <w:pPr>
              <w:pStyle w:val="Normal"/>
              <w:spacing w:after="119"/>
              <w:jc w:val="both"/>
            </w:pPr>
            <w:r w:rsidRPr="00D32DAE">
              <w:t>a) Zápis ze 7. jednání Komise pro informatiku Rady Olomouckého kraje konaného dne 9. 4. 2014</w:t>
            </w:r>
          </w:p>
          <w:p w:rsidR="008906C5" w:rsidRPr="00D32DAE" w:rsidRDefault="007B385A" w:rsidP="007B385A">
            <w:pPr>
              <w:pStyle w:val="Normal"/>
              <w:spacing w:after="119"/>
              <w:jc w:val="both"/>
            </w:pPr>
            <w:r w:rsidRPr="00D32DAE">
              <w:t>b) Zápis z 9. jednání Komise pro prevenci kriminality a drogových závislostí Rady Olomouckého kraje konaného dne 15. 5. 2014</w:t>
            </w:r>
          </w:p>
        </w:tc>
      </w:tr>
      <w:tr w:rsidR="00D32DAE" w:rsidRPr="00D32DAE" w:rsidTr="007B38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7B38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7B385A" w:rsidP="00BA4104">
            <w:pPr>
              <w:pStyle w:val="nadpis2"/>
            </w:pPr>
            <w:r w:rsidRPr="00D32DAE">
              <w:t>předsedové komisí rady</w:t>
            </w:r>
          </w:p>
        </w:tc>
      </w:tr>
      <w:tr w:rsidR="008906C5" w:rsidRPr="00D32DAE" w:rsidTr="007B38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7B385A" w:rsidP="00BA4104">
            <w:pPr>
              <w:pStyle w:val="nadpis2"/>
            </w:pPr>
            <w:r w:rsidRPr="00D32DAE">
              <w:t>1.3.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F21000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F21000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F21000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D32DAE" w:rsidRPr="00D32DAE" w:rsidTr="00F21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F21000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F21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F21000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F21000">
            <w:pPr>
              <w:pStyle w:val="Normal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zápisy ze zasedání výborů Zastupitelstva Olomouckého kraje:</w:t>
            </w:r>
          </w:p>
          <w:p w:rsidR="00F21000" w:rsidRPr="00D32DAE" w:rsidRDefault="00F21000" w:rsidP="00F21000">
            <w:pPr>
              <w:pStyle w:val="Normal"/>
              <w:jc w:val="both"/>
            </w:pPr>
          </w:p>
          <w:p w:rsidR="00F21000" w:rsidRPr="00D32DAE" w:rsidRDefault="00F21000" w:rsidP="00D20F93">
            <w:pPr>
              <w:pStyle w:val="Normal"/>
              <w:spacing w:after="120"/>
              <w:jc w:val="both"/>
            </w:pPr>
            <w:r w:rsidRPr="00D32DAE">
              <w:t>a) zápis z 11. zasedání Výboru pro rozvoj cestovního ruchu Zastupitelstva Olomouckého kraje konaného dne 6. 5. 2014</w:t>
            </w:r>
          </w:p>
          <w:p w:rsidR="008906C5" w:rsidRPr="00D32DAE" w:rsidRDefault="00F21000" w:rsidP="00F21000">
            <w:pPr>
              <w:pStyle w:val="Normal"/>
              <w:jc w:val="both"/>
            </w:pPr>
            <w:r w:rsidRPr="00D32DAE">
              <w:t>b) zápis z 10. zasedání Výboru pro výchovu, vzdělávání a zaměstnanost Zastupitelstva Olomouckého kraje konaného dne 21. 5. 2014</w:t>
            </w:r>
          </w:p>
        </w:tc>
      </w:tr>
      <w:tr w:rsidR="00D32DAE" w:rsidRPr="00D32DAE" w:rsidTr="00F21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BA4104">
            <w:pPr>
              <w:pStyle w:val="nadpis2"/>
            </w:pPr>
            <w:r w:rsidRPr="00D32DAE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F21000">
            <w:pPr>
              <w:pStyle w:val="Normal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D32DAE" w:rsidRPr="00D32DAE" w:rsidTr="00F21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F21000">
            <w:r w:rsidRPr="00D32DAE">
              <w:t>O: vedoucí odboru tajemníka hejtmana</w:t>
            </w:r>
          </w:p>
          <w:p w:rsidR="00F21000" w:rsidRPr="00D32DAE" w:rsidRDefault="00F21000" w:rsidP="00F21000">
            <w:r w:rsidRPr="00D32DAE">
              <w:t>T: ZOK 20. 6. 2014</w:t>
            </w:r>
          </w:p>
        </w:tc>
      </w:tr>
      <w:tr w:rsidR="00D32DAE" w:rsidRPr="00D32DAE" w:rsidTr="00F21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000" w:rsidRPr="00D32DAE" w:rsidRDefault="00F21000" w:rsidP="00F21000">
            <w:pPr>
              <w:pStyle w:val="Normal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vzít na vědomí zápisy ze zasedání výborů Zastupitelstva Olomouckého kraje</w:t>
            </w:r>
          </w:p>
        </w:tc>
      </w:tr>
      <w:tr w:rsidR="00D32DAE" w:rsidRPr="00D32DAE" w:rsidTr="00F210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F210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F21000" w:rsidP="00BA4104">
            <w:pPr>
              <w:pStyle w:val="nadpis2"/>
            </w:pPr>
            <w:r w:rsidRPr="00D32DAE">
              <w:t>předsedové výborů zastupitelstva</w:t>
            </w:r>
          </w:p>
        </w:tc>
      </w:tr>
      <w:tr w:rsidR="008906C5" w:rsidRPr="00D32DAE" w:rsidTr="00F210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F21000" w:rsidP="00BA4104">
            <w:pPr>
              <w:pStyle w:val="nadpis2"/>
            </w:pPr>
            <w:r w:rsidRPr="00D32DAE">
              <w:t>1.4.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F94C38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F94C38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F94C38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Změna ve složení Zastupitelstva Olomouckého kraje</w:t>
            </w:r>
          </w:p>
        </w:tc>
      </w:tr>
      <w:tr w:rsidR="00D32DAE" w:rsidRPr="00D32DAE" w:rsidTr="00F94C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F94C38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F9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F94C38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F94C38" w:rsidP="00F94C3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F9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38" w:rsidRPr="00D32DAE" w:rsidRDefault="00F94C38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38" w:rsidRPr="00D32DAE" w:rsidRDefault="00F94C38" w:rsidP="00F94C3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na zasedání Zastupitelstva Olomouckého kraje materiál ve věci změny složení zastupitelstva</w:t>
            </w:r>
          </w:p>
        </w:tc>
      </w:tr>
      <w:tr w:rsidR="00D32DAE" w:rsidRPr="00D32DAE" w:rsidTr="00F94C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38" w:rsidRPr="00D32DAE" w:rsidRDefault="00F94C38" w:rsidP="00F94C38">
            <w:r w:rsidRPr="00D32DAE">
              <w:t>O: Ing. Jiří Rozbořil, hejtman Olomouckého kraje</w:t>
            </w:r>
          </w:p>
          <w:p w:rsidR="00F94C38" w:rsidRPr="00D32DAE" w:rsidRDefault="00F94C38" w:rsidP="00F94C38">
            <w:r w:rsidRPr="00D32DAE">
              <w:t>T: ZOK 20. 6. 2014</w:t>
            </w:r>
          </w:p>
        </w:tc>
      </w:tr>
      <w:tr w:rsidR="00D32DAE" w:rsidRPr="00D32DAE" w:rsidTr="00F94C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F94C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F94C38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F94C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F94C38" w:rsidP="00BA4104">
            <w:pPr>
              <w:pStyle w:val="nadpis2"/>
            </w:pPr>
            <w:r w:rsidRPr="00D32DAE">
              <w:t>1.5.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A41942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A41942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A41942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Spolupráce Olomouckého kraje s provincií Junan (Čína) - oblasti spolupráce</w:t>
            </w:r>
          </w:p>
        </w:tc>
      </w:tr>
      <w:tr w:rsidR="00D32DAE" w:rsidRPr="00D32DAE" w:rsidTr="00A419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A41942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A41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A41942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A41942" w:rsidP="00A4194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A41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942" w:rsidRPr="00D32DAE" w:rsidRDefault="00A41942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942" w:rsidRPr="00D32DAE" w:rsidRDefault="00A41942" w:rsidP="00A4194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doplnění delegace do provincie Junan (Čína) </w:t>
            </w:r>
            <w:r w:rsidR="00423C77" w:rsidRPr="00D32DAE">
              <w:br/>
            </w:r>
            <w:r w:rsidRPr="00D32DAE">
              <w:t>ve dnech 3. – 9. 8. 2014 dle důvodové zprávy</w:t>
            </w:r>
          </w:p>
        </w:tc>
      </w:tr>
      <w:tr w:rsidR="00D32DAE" w:rsidRPr="00D32DAE" w:rsidTr="00A419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A419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A41942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A419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A41942" w:rsidP="00BA4104">
            <w:pPr>
              <w:pStyle w:val="nadpis2"/>
            </w:pPr>
            <w:r w:rsidRPr="00D32DAE">
              <w:t>1.6.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1599B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1599B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1599B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Delegování zástupců Olomouckého kraje do orgánů Střední Morava – Sdružení cestovního ruchu</w:t>
            </w:r>
          </w:p>
        </w:tc>
      </w:tr>
      <w:tr w:rsidR="00D32DAE" w:rsidRPr="00D32DAE" w:rsidTr="00B159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1599B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159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1599B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1599B" w:rsidP="00B1599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159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99B" w:rsidRPr="00D32DAE" w:rsidRDefault="00B1599B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99B" w:rsidRPr="00D32DAE" w:rsidRDefault="00B1599B" w:rsidP="00B1599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navrhuje</w:t>
            </w:r>
            <w:r w:rsidRPr="00D32DAE">
              <w:t xml:space="preserve"> Bc. Miroslava Petříka, jako kandidáta na člena správní rady zájmového sdružení právnických osob „Střední Morava – Sdružení cestovního ruchu“</w:t>
            </w:r>
          </w:p>
        </w:tc>
      </w:tr>
      <w:tr w:rsidR="00D32DAE" w:rsidRPr="00D32DAE" w:rsidTr="00B159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99B" w:rsidRPr="00D32DAE" w:rsidRDefault="00B1599B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599B" w:rsidRPr="00D32DAE" w:rsidRDefault="00B1599B" w:rsidP="00B1599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navrhuje</w:t>
            </w:r>
            <w:r w:rsidRPr="00D32DAE">
              <w:t xml:space="preserve"> Mgr. Radovana Rašťáka, jako kandidáta na člena dozorčí rady </w:t>
            </w:r>
            <w:r w:rsidRPr="00D32DAE">
              <w:lastRenderedPageBreak/>
              <w:t>zájmového sdružení právnických osob „Střední Morava – Sdružení cestovního ruchu“</w:t>
            </w:r>
          </w:p>
        </w:tc>
      </w:tr>
      <w:tr w:rsidR="00D32DAE" w:rsidRPr="00D32DAE" w:rsidTr="00B159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159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1599B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B159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1599B" w:rsidP="00BA4104">
            <w:pPr>
              <w:pStyle w:val="nadpis2"/>
            </w:pPr>
            <w:r w:rsidRPr="00D32DAE">
              <w:t>1.7.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2279E3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2279E3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2279E3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Informace o průběhu realizace projektů financovaných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z úvěrového rámce Evropské investiční banky k 31. 12. 2013</w:t>
            </w:r>
          </w:p>
        </w:tc>
      </w:tr>
      <w:tr w:rsidR="00D32DAE" w:rsidRPr="00D32DAE" w:rsidTr="00227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2279E3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227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2279E3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2279E3" w:rsidP="002279E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227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E3" w:rsidRPr="00D32DAE" w:rsidRDefault="002279E3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E3" w:rsidRPr="00D32DAE" w:rsidRDefault="002279E3" w:rsidP="002279E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odeslat průběžnou zprávu o realizovaných projektech financovaných z úvěrového rámce Evropské investiční banky k 31. 12. 2013</w:t>
            </w:r>
          </w:p>
        </w:tc>
      </w:tr>
      <w:tr w:rsidR="00D32DAE" w:rsidRPr="00D32DAE" w:rsidTr="00227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E3" w:rsidRPr="00D32DAE" w:rsidRDefault="002279E3" w:rsidP="002279E3">
            <w:r w:rsidRPr="00D32DAE">
              <w:t>O: vedoucí odboru ekonomického, vedoucí odboru investic a evropských programů</w:t>
            </w:r>
          </w:p>
          <w:p w:rsidR="002279E3" w:rsidRPr="00D32DAE" w:rsidRDefault="002279E3" w:rsidP="002279E3">
            <w:r w:rsidRPr="00D32DAE">
              <w:t>T: ihned</w:t>
            </w:r>
          </w:p>
        </w:tc>
      </w:tr>
      <w:tr w:rsidR="00D32DAE" w:rsidRPr="00D32DAE" w:rsidTr="002279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2279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2279E3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2279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2279E3" w:rsidP="00BA4104">
            <w:pPr>
              <w:pStyle w:val="nadpis2"/>
            </w:pPr>
            <w:r w:rsidRPr="00D32DAE">
              <w:t>2.1.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149A7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149A7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149A7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Schvalování účetních závěrek příspěvkových organizací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za rok 2013</w:t>
            </w:r>
          </w:p>
        </w:tc>
      </w:tr>
      <w:tr w:rsidR="00D32DAE" w:rsidRPr="00D32DAE" w:rsidTr="00B149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149A7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149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149A7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149A7" w:rsidP="00B149A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149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9A7" w:rsidRPr="00D32DAE" w:rsidRDefault="00B149A7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9A7" w:rsidRPr="00D32DAE" w:rsidRDefault="00B149A7" w:rsidP="00EB0F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účetní závěrky příspěvkových organizací, sestavené</w:t>
            </w:r>
            <w:r w:rsidR="00EB0FA0" w:rsidRPr="00D32DAE">
              <w:br/>
            </w:r>
            <w:r w:rsidRPr="00D32DAE">
              <w:t>k 31. 12. 2013 dle důvodové zprávy</w:t>
            </w:r>
          </w:p>
        </w:tc>
      </w:tr>
      <w:tr w:rsidR="00D32DAE" w:rsidRPr="00D32DAE" w:rsidTr="00B149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9A7" w:rsidRPr="00D32DAE" w:rsidRDefault="00B149A7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9A7" w:rsidRPr="00D32DAE" w:rsidRDefault="00B149A7" w:rsidP="00B149A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příspěvkové organizace o schválení účetní závěrky sestavené k 31. 12. 2013 dle důvodové zprávy</w:t>
            </w:r>
          </w:p>
        </w:tc>
      </w:tr>
      <w:tr w:rsidR="00D32DAE" w:rsidRPr="00D32DAE" w:rsidTr="00B149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9A7" w:rsidRPr="00D32DAE" w:rsidRDefault="00B149A7" w:rsidP="00B149A7">
            <w:r w:rsidRPr="00D32DAE">
              <w:t xml:space="preserve">O: vedoucí odboru dopravy a silničního hospodářství, vedoucí odboru kultury </w:t>
            </w:r>
            <w:r w:rsidR="00EB0FA0" w:rsidRPr="00D32DAE">
              <w:br/>
            </w:r>
            <w:r w:rsidRPr="00D32DAE">
              <w:t>a památkové péče, vedoucí odboru sociálních věcí, vedoucí odboru školství, mládeže a tělovýchovy, vedoucí odboru zdravotnictví</w:t>
            </w:r>
          </w:p>
          <w:p w:rsidR="00B149A7" w:rsidRPr="00D32DAE" w:rsidRDefault="00B149A7" w:rsidP="00B149A7">
            <w:r w:rsidRPr="00D32DAE">
              <w:t>T: 24. 7. 2014</w:t>
            </w:r>
          </w:p>
        </w:tc>
      </w:tr>
      <w:tr w:rsidR="00D32DAE" w:rsidRPr="00D32DAE" w:rsidTr="00B149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149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149A7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B149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149A7" w:rsidP="00BA4104">
            <w:pPr>
              <w:pStyle w:val="nadpis2"/>
            </w:pPr>
            <w:r w:rsidRPr="00D32DAE">
              <w:t>2.2.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2C302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2C3025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2C302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Rozpočet Olomouckého kraje 2014 - rozpočtové změny</w:t>
            </w:r>
          </w:p>
        </w:tc>
      </w:tr>
      <w:tr w:rsidR="00D32DAE" w:rsidRPr="00D32DAE" w:rsidTr="002C3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2C302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2C3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2C302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2C3025" w:rsidP="002C302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</w:t>
            </w:r>
            <w:r w:rsidR="005F15F0" w:rsidRPr="00D32DAE">
              <w:t xml:space="preserve">upravenou </w:t>
            </w:r>
            <w:r w:rsidRPr="00D32DAE">
              <w:t>důvodovou zprávu</w:t>
            </w:r>
          </w:p>
        </w:tc>
      </w:tr>
      <w:tr w:rsidR="00D32DAE" w:rsidRPr="00D32DAE" w:rsidTr="002C3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2C302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rozpočtové změny v</w:t>
            </w:r>
            <w:r w:rsidR="005F15F0" w:rsidRPr="00D32DAE">
              <w:t xml:space="preserve"> upravené </w:t>
            </w:r>
            <w:r w:rsidRPr="00D32DAE">
              <w:t>Příloze č. 1</w:t>
            </w:r>
          </w:p>
        </w:tc>
      </w:tr>
      <w:tr w:rsidR="00D32DAE" w:rsidRPr="00D32DAE" w:rsidTr="002C3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2C302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zprávu na zasedání Zastupitelstva Olomouckého kraje</w:t>
            </w:r>
          </w:p>
        </w:tc>
      </w:tr>
      <w:tr w:rsidR="00D32DAE" w:rsidRPr="00D32DAE" w:rsidTr="002C3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2C3025">
            <w:r w:rsidRPr="00D32DAE">
              <w:t>O: Ing. Jiří Rozbořil, hejtman Olomouckého kraje, vedoucí odboru ekonomického</w:t>
            </w:r>
          </w:p>
          <w:p w:rsidR="002C3025" w:rsidRPr="00D32DAE" w:rsidRDefault="002C3025" w:rsidP="002C3025">
            <w:r w:rsidRPr="00D32DAE">
              <w:t>T: ZOK 20. 6. 2014</w:t>
            </w:r>
          </w:p>
        </w:tc>
      </w:tr>
      <w:tr w:rsidR="00D32DAE" w:rsidRPr="00D32DAE" w:rsidTr="002C3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025" w:rsidRPr="00D32DAE" w:rsidRDefault="002C3025" w:rsidP="002C302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vzít na vědomí rozpočtové změny v Příloze č. 1</w:t>
            </w:r>
          </w:p>
        </w:tc>
      </w:tr>
      <w:tr w:rsidR="00D32DAE" w:rsidRPr="00D32DAE" w:rsidTr="002C30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2C30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2C3025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2C30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2C3025" w:rsidP="00BA4104">
            <w:pPr>
              <w:pStyle w:val="nadpis2"/>
            </w:pPr>
            <w:r w:rsidRPr="00D32DAE">
              <w:t>2.3.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4D01E3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4D01E3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4D01E3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Rozpočet Olomouckého kraje 2014 - Významné projekty Olomouckého kraje</w:t>
            </w:r>
          </w:p>
        </w:tc>
      </w:tr>
      <w:tr w:rsidR="00D32DAE" w:rsidRPr="00D32DAE" w:rsidTr="004D01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4D01E3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4D0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4D01E3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4D01E3" w:rsidP="004D01E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</w:t>
            </w:r>
            <w:r w:rsidR="001A4333" w:rsidRPr="00D32DAE">
              <w:t xml:space="preserve">upravenou </w:t>
            </w:r>
            <w:r w:rsidRPr="00D32DAE">
              <w:t>důvodovou zprávu</w:t>
            </w:r>
          </w:p>
        </w:tc>
      </w:tr>
      <w:tr w:rsidR="00D32DAE" w:rsidRPr="00D32DAE" w:rsidTr="004D0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412E40">
            <w:pPr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návrhem realizace Významných projektů v částce </w:t>
            </w:r>
            <w:r w:rsidR="00BA4104" w:rsidRPr="00D32DAE">
              <w:t>5 </w:t>
            </w:r>
            <w:r w:rsidR="00412E40" w:rsidRPr="00D32DAE">
              <w:t>260</w:t>
            </w:r>
            <w:r w:rsidR="00BA4104" w:rsidRPr="00D32DAE">
              <w:t> 000 K</w:t>
            </w:r>
            <w:r w:rsidRPr="00D32DAE">
              <w:t xml:space="preserve">č dle </w:t>
            </w:r>
            <w:r w:rsidR="001A4333" w:rsidRPr="00D32DAE">
              <w:t xml:space="preserve">upravené </w:t>
            </w:r>
            <w:r w:rsidRPr="00D32DAE">
              <w:t>Přílohy č. 1 důvodové zprávy</w:t>
            </w:r>
          </w:p>
        </w:tc>
      </w:tr>
      <w:tr w:rsidR="00D32DAE" w:rsidRPr="00D32DAE" w:rsidTr="004D0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412E4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finanční krytí na realizaci Významných projektů </w:t>
            </w:r>
            <w:r w:rsidR="00EB0FA0" w:rsidRPr="00D32DAE">
              <w:br/>
            </w:r>
            <w:r w:rsidRPr="00D32DAE">
              <w:t xml:space="preserve">v částce </w:t>
            </w:r>
            <w:r w:rsidR="00BA4104" w:rsidRPr="00D32DAE">
              <w:t>5 </w:t>
            </w:r>
            <w:r w:rsidR="00412E40" w:rsidRPr="00D32DAE">
              <w:t>260</w:t>
            </w:r>
            <w:r w:rsidR="00BA4104" w:rsidRPr="00D32DAE">
              <w:t xml:space="preserve"> 000 Kč </w:t>
            </w:r>
            <w:r w:rsidRPr="00D32DAE">
              <w:t xml:space="preserve">dle </w:t>
            </w:r>
            <w:r w:rsidR="00BA4104" w:rsidRPr="00D32DAE">
              <w:t xml:space="preserve">upravené </w:t>
            </w:r>
            <w:r w:rsidRPr="00D32DAE">
              <w:t xml:space="preserve">Přílohy </w:t>
            </w:r>
            <w:r w:rsidR="00BA4104" w:rsidRPr="00D32DAE">
              <w:t>č. 1 důvodové</w:t>
            </w:r>
            <w:r w:rsidRPr="00D32DAE">
              <w:t xml:space="preserve"> zprávy</w:t>
            </w:r>
          </w:p>
        </w:tc>
      </w:tr>
      <w:tr w:rsidR="00D32DAE" w:rsidRPr="00D32DAE" w:rsidTr="004D01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jc w:val="both"/>
            </w:pPr>
            <w:r w:rsidRPr="00D32DAE">
              <w:t>O: vedoucí odboru ekonomického</w:t>
            </w:r>
          </w:p>
          <w:p w:rsidR="004D01E3" w:rsidRPr="00D32DAE" w:rsidRDefault="004D01E3" w:rsidP="00BA4104">
            <w:pPr>
              <w:jc w:val="both"/>
            </w:pPr>
            <w:r w:rsidRPr="00D32DAE">
              <w:t>T: 24. 7. 2014</w:t>
            </w:r>
          </w:p>
        </w:tc>
      </w:tr>
      <w:tr w:rsidR="00D32DAE" w:rsidRPr="00D32DAE" w:rsidTr="004D0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na zasedání Zastupitelstva Olomouckého kraje</w:t>
            </w:r>
          </w:p>
        </w:tc>
      </w:tr>
      <w:tr w:rsidR="00D32DAE" w:rsidRPr="00D32DAE" w:rsidTr="004D01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jc w:val="both"/>
            </w:pPr>
            <w:r w:rsidRPr="00D32DAE">
              <w:t>O: Ing. Jiří Rozbořil, hejtman Olomouckého kraje</w:t>
            </w:r>
          </w:p>
          <w:p w:rsidR="004D01E3" w:rsidRPr="00D32DAE" w:rsidRDefault="004D01E3" w:rsidP="00BA4104">
            <w:pPr>
              <w:jc w:val="both"/>
            </w:pPr>
            <w:r w:rsidRPr="00D32DAE">
              <w:t>T: ZOK 20. 6. 2014</w:t>
            </w:r>
          </w:p>
        </w:tc>
      </w:tr>
      <w:tr w:rsidR="00D32DAE" w:rsidRPr="00D32DAE" w:rsidTr="004D0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01E3" w:rsidRPr="00D32DAE" w:rsidRDefault="004D01E3" w:rsidP="00AF3AED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předložený materiál realizace Významných projektů dle Přílohy </w:t>
            </w:r>
            <w:r w:rsidR="00AF3AED" w:rsidRPr="00D32DAE">
              <w:t>č. 1 v částce</w:t>
            </w:r>
            <w:r w:rsidR="00BA4104" w:rsidRPr="00D32DAE">
              <w:t xml:space="preserve"> 5 </w:t>
            </w:r>
            <w:r w:rsidR="00AF3AED" w:rsidRPr="00D32DAE">
              <w:t>260</w:t>
            </w:r>
            <w:r w:rsidR="00BA4104" w:rsidRPr="00D32DAE">
              <w:t xml:space="preserve"> 000 Kč </w:t>
            </w:r>
            <w:r w:rsidRPr="00D32DAE">
              <w:t>a uložit Ing. Jiřímu Rozbořilovi, hejtmanovi Olomouckého kraje podepsat smlouvy</w:t>
            </w:r>
          </w:p>
        </w:tc>
      </w:tr>
      <w:tr w:rsidR="00D32DAE" w:rsidRPr="00D32DAE" w:rsidTr="004D01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4D01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4D01E3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4D01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4D01E3" w:rsidP="00BA4104">
            <w:pPr>
              <w:pStyle w:val="nadpis2"/>
            </w:pPr>
            <w:r w:rsidRPr="00D32DAE">
              <w:t>2.4.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82"/>
        <w:gridCol w:w="1034"/>
        <w:gridCol w:w="7327"/>
      </w:tblGrid>
      <w:tr w:rsidR="00D32DAE" w:rsidRPr="00D32DAE" w:rsidTr="00BD6A53">
        <w:tc>
          <w:tcPr>
            <w:tcW w:w="961" w:type="pct"/>
            <w:gridSpan w:val="3"/>
            <w:tcBorders>
              <w:bottom w:val="nil"/>
            </w:tcBorders>
          </w:tcPr>
          <w:p w:rsidR="00BD6A53" w:rsidRPr="00D32DAE" w:rsidRDefault="00BD6A53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BD6A53" w:rsidRPr="00D32DAE" w:rsidRDefault="00E62226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Rozpočet Olomouckého kraje 2014 - neinvestiční finanční příspěvky do 25 tis. Kč</w:t>
            </w:r>
          </w:p>
        </w:tc>
      </w:tr>
      <w:tr w:rsidR="00D32DAE" w:rsidRPr="00D32DAE" w:rsidTr="00BD6A53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BD6A53" w:rsidRPr="00D32DAE" w:rsidRDefault="00BD6A53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D6A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6A53" w:rsidRPr="00D32DAE" w:rsidRDefault="00BD6A53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D6A5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</w:t>
            </w:r>
            <w:r w:rsidR="00AD67C4" w:rsidRPr="00D32DAE">
              <w:t xml:space="preserve">upravenou </w:t>
            </w:r>
            <w:r w:rsidRPr="00D32DAE">
              <w:t>důvodovou zprávu</w:t>
            </w:r>
          </w:p>
        </w:tc>
      </w:tr>
      <w:tr w:rsidR="00D32DAE" w:rsidRPr="00D32DAE" w:rsidTr="000A44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D6A5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neinvestiční finanční příspěvky do 25 tis. Kč dle </w:t>
            </w:r>
            <w:r w:rsidR="00CB320E" w:rsidRPr="00D32DAE">
              <w:t xml:space="preserve">upravené </w:t>
            </w:r>
            <w:r w:rsidRPr="00D32DAE">
              <w:t>Přílohy č. 1 důvodové zprávy</w:t>
            </w:r>
          </w:p>
        </w:tc>
      </w:tr>
      <w:tr w:rsidR="00D32DAE" w:rsidRPr="00D32DAE" w:rsidTr="000A440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E62226" w:rsidRPr="00D32DAE" w:rsidRDefault="00E62226" w:rsidP="00E6222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výjimku z Pravidel pro čerpání neinvestičních finančních příspěvků do výše 25 tis. Kč poskytovaných Radou Olomouckého kraje pro rok 2014 u žadatelů:</w:t>
            </w:r>
          </w:p>
          <w:p w:rsidR="00AF4C14" w:rsidRPr="00D32DAE" w:rsidRDefault="00AF4C14" w:rsidP="00AF4C14">
            <w:pPr>
              <w:pStyle w:val="Normal"/>
              <w:spacing w:after="119"/>
              <w:jc w:val="both"/>
            </w:pPr>
            <w:r w:rsidRPr="00D32DAE">
              <w:t>a) 838. Žadatel: Sbor dobrovolných hasičů Dřevohostice, Mlýnská 60, 751 14 Dřevohostice, IČ: 65914341</w:t>
            </w:r>
            <w:r w:rsidR="00562E58" w:rsidRPr="00D32DAE">
              <w:t xml:space="preserve">; </w:t>
            </w:r>
            <w:r w:rsidRPr="00D32DAE">
              <w:t>Účel:</w:t>
            </w:r>
            <w:r w:rsidR="00562E58" w:rsidRPr="00D32DAE">
              <w:t xml:space="preserve"> </w:t>
            </w:r>
            <w:r w:rsidRPr="00D32DAE">
              <w:t>uspořádání oslav 130. výročí založení Sboru dobrovolných hasičů Dřevohostice</w:t>
            </w:r>
          </w:p>
          <w:p w:rsidR="00AF4C14" w:rsidRPr="00D32DAE" w:rsidRDefault="00AF4C14" w:rsidP="00AF4C14">
            <w:pPr>
              <w:pStyle w:val="Normal"/>
              <w:spacing w:after="119"/>
              <w:jc w:val="both"/>
            </w:pPr>
            <w:r w:rsidRPr="00D32DAE">
              <w:t xml:space="preserve">b) 842. Žadatel: „Velkobystřická kulturní </w:t>
            </w:r>
            <w:r w:rsidR="00A072C2" w:rsidRPr="00D32DAE">
              <w:t>společnost“, 8. května</w:t>
            </w:r>
            <w:r w:rsidRPr="00D32DAE">
              <w:t xml:space="preserve"> 396, 783 53 Velká Bystřice, IČ: 22899995</w:t>
            </w:r>
            <w:r w:rsidR="00562E58" w:rsidRPr="00D32DAE">
              <w:t>;</w:t>
            </w:r>
            <w:r w:rsidRPr="00D32DAE">
              <w:t xml:space="preserve"> Účel: Hanácké Woodstock 2014</w:t>
            </w:r>
          </w:p>
          <w:p w:rsidR="00AF4C14" w:rsidRPr="00D32DAE" w:rsidRDefault="00AF4C14" w:rsidP="00AF4C14">
            <w:pPr>
              <w:pStyle w:val="Normal"/>
              <w:spacing w:after="119"/>
              <w:jc w:val="both"/>
            </w:pPr>
            <w:r w:rsidRPr="00D32DAE">
              <w:t>c) 843. Žadatel: Ing. Michal Melo, fyz.</w:t>
            </w:r>
            <w:r w:rsidR="00ED4F1C" w:rsidRPr="00D32DAE">
              <w:t xml:space="preserve"> </w:t>
            </w:r>
            <w:r w:rsidRPr="00D32DAE">
              <w:t>os., Bohuslava Němce 2755/10, 750 02 Přerov I – Město</w:t>
            </w:r>
            <w:r w:rsidR="00562E58" w:rsidRPr="00D32DAE">
              <w:t xml:space="preserve">; </w:t>
            </w:r>
            <w:r w:rsidRPr="00D32DAE">
              <w:t>Účel SETKÁNÍ AMATÉRSKÝCH KAPEL 2014</w:t>
            </w:r>
          </w:p>
          <w:p w:rsidR="00AF4C14" w:rsidRPr="00D32DAE" w:rsidRDefault="00AF4C14" w:rsidP="00AF4C14">
            <w:pPr>
              <w:pStyle w:val="Normal"/>
              <w:spacing w:after="119"/>
              <w:jc w:val="both"/>
            </w:pPr>
            <w:r w:rsidRPr="00D32DAE">
              <w:t>d) 844. Žadatel: Karel Novák, fyz.</w:t>
            </w:r>
            <w:r w:rsidR="00ED4F1C" w:rsidRPr="00D32DAE">
              <w:t xml:space="preserve"> </w:t>
            </w:r>
            <w:r w:rsidRPr="00D32DAE">
              <w:t>os., Sportovní 28/338, 796 01</w:t>
            </w:r>
            <w:r w:rsidR="00A072C2" w:rsidRPr="00D32DAE">
              <w:t xml:space="preserve"> </w:t>
            </w:r>
            <w:r w:rsidRPr="00D32DAE">
              <w:t>Prostějov</w:t>
            </w:r>
            <w:r w:rsidR="00562E58" w:rsidRPr="00D32DAE">
              <w:t xml:space="preserve">; </w:t>
            </w:r>
            <w:r w:rsidRPr="00D32DAE">
              <w:t xml:space="preserve"> Účel: Katalog-kniha z výstavy PŘIROZENĚ v Moravské Galerii Brno z roku 2013 spolu s americk</w:t>
            </w:r>
            <w:r w:rsidR="00562E58" w:rsidRPr="00D32DAE">
              <w:t>ým fotografem Jockem Sturgesem</w:t>
            </w:r>
          </w:p>
          <w:p w:rsidR="00214659" w:rsidRPr="00D32DAE" w:rsidRDefault="00562E58" w:rsidP="008B1637">
            <w:pPr>
              <w:tabs>
                <w:tab w:val="left" w:pos="1985"/>
                <w:tab w:val="left" w:pos="2410"/>
              </w:tabs>
              <w:spacing w:after="120"/>
              <w:jc w:val="both"/>
              <w:rPr>
                <w:rFonts w:cs="Arial"/>
              </w:rPr>
            </w:pPr>
            <w:r w:rsidRPr="00D32DAE">
              <w:t xml:space="preserve">e) </w:t>
            </w:r>
            <w:r w:rsidR="00214659" w:rsidRPr="00D32DAE">
              <w:t>845</w:t>
            </w:r>
            <w:r w:rsidRPr="00D32DAE">
              <w:t xml:space="preserve">. </w:t>
            </w:r>
            <w:r w:rsidR="00214659" w:rsidRPr="00D32DAE">
              <w:t xml:space="preserve"> </w:t>
            </w:r>
            <w:r w:rsidRPr="00D32DAE">
              <w:t xml:space="preserve">Žadatel: </w:t>
            </w:r>
            <w:r w:rsidR="00214659" w:rsidRPr="00D32DAE">
              <w:t>Javornická dělostřelecká garda</w:t>
            </w:r>
            <w:r w:rsidRPr="00D32DAE">
              <w:t xml:space="preserve"> o. s., </w:t>
            </w:r>
            <w:r w:rsidRPr="00D32DAE">
              <w:rPr>
                <w:rFonts w:cs="Arial"/>
              </w:rPr>
              <w:t>ul. Smetanova čp. 202, 790</w:t>
            </w:r>
            <w:r w:rsidRPr="00D32DAE">
              <w:t> </w:t>
            </w:r>
            <w:r w:rsidRPr="00D32DAE">
              <w:rPr>
                <w:rFonts w:cs="Arial"/>
              </w:rPr>
              <w:t>70 Javorník</w:t>
            </w:r>
            <w:r w:rsidR="00A072C2" w:rsidRPr="00D32DAE">
              <w:t xml:space="preserve">, </w:t>
            </w:r>
            <w:r w:rsidR="00A072C2" w:rsidRPr="00D32DAE">
              <w:rPr>
                <w:rFonts w:cs="Arial"/>
              </w:rPr>
              <w:t>IČ: 27039901</w:t>
            </w:r>
            <w:r w:rsidRPr="00D32DAE">
              <w:t xml:space="preserve">; Účel: </w:t>
            </w:r>
            <w:r w:rsidRPr="00D32DAE">
              <w:rPr>
                <w:rFonts w:cs="Arial"/>
              </w:rPr>
              <w:t>Pomníky – vzpomínkové a pietní akce na počest hraničářů</w:t>
            </w:r>
          </w:p>
          <w:p w:rsidR="00AF4C14" w:rsidRPr="00D32DAE" w:rsidRDefault="008B1637" w:rsidP="00AF4C14">
            <w:pPr>
              <w:pStyle w:val="Normal"/>
              <w:spacing w:after="119"/>
              <w:jc w:val="both"/>
            </w:pPr>
            <w:r w:rsidRPr="00D32DAE">
              <w:t>f</w:t>
            </w:r>
            <w:r w:rsidR="00AF4C14" w:rsidRPr="00D32DAE">
              <w:t>) 848. Žadatel: Zdeněk Vysloužil, fyz.</w:t>
            </w:r>
            <w:r w:rsidR="00ED4F1C" w:rsidRPr="00D32DAE">
              <w:t xml:space="preserve"> </w:t>
            </w:r>
            <w:r w:rsidR="00AF4C14" w:rsidRPr="00D32DAE">
              <w:t>os., Studenec 17,  798 16  Čelechovice na Hané, Účel: Hanácká kopačka – 3. Ročník mezinárodního fotbalového turnaje žen</w:t>
            </w:r>
          </w:p>
          <w:p w:rsidR="008B1637" w:rsidRPr="00D32DAE" w:rsidRDefault="008B1637" w:rsidP="008B1637">
            <w:pPr>
              <w:tabs>
                <w:tab w:val="left" w:pos="1985"/>
                <w:tab w:val="left" w:pos="2410"/>
              </w:tabs>
              <w:jc w:val="both"/>
            </w:pPr>
            <w:r w:rsidRPr="00D32DAE">
              <w:t>g) 850. Žadatel: Lions Club Olomouc, o. s., Rooseveltova 17, 779 00 Olomouc, IČ: 26517311; Účel: sportovní hry pro seniory</w:t>
            </w:r>
          </w:p>
          <w:p w:rsidR="008B1637" w:rsidRPr="00D32DAE" w:rsidRDefault="008B1637" w:rsidP="008B1637">
            <w:pPr>
              <w:tabs>
                <w:tab w:val="left" w:pos="1985"/>
                <w:tab w:val="left" w:pos="2410"/>
              </w:tabs>
              <w:jc w:val="both"/>
              <w:rPr>
                <w:rFonts w:cs="Arial"/>
              </w:rPr>
            </w:pPr>
          </w:p>
          <w:p w:rsidR="00AF4C14" w:rsidRPr="00D32DAE" w:rsidRDefault="008B1637" w:rsidP="00AF4C14">
            <w:pPr>
              <w:pStyle w:val="Normal"/>
              <w:spacing w:after="119"/>
              <w:jc w:val="both"/>
            </w:pPr>
            <w:r w:rsidRPr="00D32DAE">
              <w:t>h</w:t>
            </w:r>
            <w:r w:rsidR="00AF4C14" w:rsidRPr="00D32DAE">
              <w:t>) 852. Žadatel: Sbor dobrovolných hasičů Chválkovice, Selské náměstí, 779 00 Olomouc, IČ: 64991253</w:t>
            </w:r>
            <w:r w:rsidR="00AE3F94" w:rsidRPr="00D32DAE">
              <w:t>;</w:t>
            </w:r>
            <w:r w:rsidR="00AF4C14" w:rsidRPr="00D32DAE">
              <w:t xml:space="preserve"> Účel: renovace historického vozidla SDH Chválkovice</w:t>
            </w:r>
          </w:p>
          <w:p w:rsidR="00BD6A53" w:rsidRPr="00D32DAE" w:rsidRDefault="0065274B" w:rsidP="00AE3F94">
            <w:pPr>
              <w:pStyle w:val="Normal"/>
              <w:spacing w:after="119"/>
              <w:jc w:val="both"/>
            </w:pPr>
            <w:r w:rsidRPr="00D32DAE">
              <w:t>i</w:t>
            </w:r>
            <w:r w:rsidR="00AF4C14" w:rsidRPr="00D32DAE">
              <w:t>) 853. Žadatel:</w:t>
            </w:r>
            <w:r w:rsidR="00AD7F16" w:rsidRPr="00D32DAE">
              <w:t xml:space="preserve"> </w:t>
            </w:r>
            <w:r w:rsidR="00AF4C14" w:rsidRPr="00D32DAE">
              <w:t>Sdružení rodičů a veřejnosti, při SOŠ Šumperk, Zemědělská 3,</w:t>
            </w:r>
            <w:r w:rsidR="008B1637" w:rsidRPr="00D32DAE">
              <w:t xml:space="preserve"> </w:t>
            </w:r>
            <w:r w:rsidR="00AF4C14" w:rsidRPr="00D32DAE">
              <w:t>787 01 Šumperk, IČ 64095339</w:t>
            </w:r>
            <w:r w:rsidR="00AE3F94" w:rsidRPr="00D32DAE">
              <w:t>;</w:t>
            </w:r>
            <w:r w:rsidR="00AF4C14" w:rsidRPr="00D32DAE">
              <w:t xml:space="preserve"> Účel: Včela = život</w:t>
            </w:r>
          </w:p>
        </w:tc>
      </w:tr>
      <w:tr w:rsidR="00D32DAE" w:rsidRPr="00D32DAE" w:rsidTr="000A4404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E62226" w:rsidRPr="00D32DAE" w:rsidRDefault="00E62226" w:rsidP="00E6222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výjimkou z Pravidel pro čerpání neinvestičních finančních příspěvků do výše 25 tis. Kč poskytovaných Radou Olomouckého kraje pro rok 2014 u žadatelů:</w:t>
            </w:r>
          </w:p>
          <w:p w:rsidR="00AE3F94" w:rsidRPr="00D32DAE" w:rsidRDefault="00AE3F94" w:rsidP="00AE3F94">
            <w:pPr>
              <w:pStyle w:val="Normal"/>
              <w:spacing w:after="119"/>
              <w:jc w:val="both"/>
            </w:pPr>
            <w:r w:rsidRPr="00D32DAE">
              <w:t>a) 607. Žadatel: Obec Vrchoslavice, 798 27 Vrchoslavice 100, IČ: 288942; Účel: projekt „Poznej svůj region“ – prázdninový poznávací a pobytový týden dětí 11. – 16. 8. 2014</w:t>
            </w:r>
          </w:p>
          <w:p w:rsidR="00AD7F16" w:rsidRPr="00D32DAE" w:rsidRDefault="00AE3F94" w:rsidP="00AD7F16">
            <w:pPr>
              <w:pStyle w:val="Normal"/>
              <w:spacing w:after="119"/>
              <w:jc w:val="both"/>
            </w:pPr>
            <w:r w:rsidRPr="00D32DAE">
              <w:t>b</w:t>
            </w:r>
            <w:r w:rsidR="00AD7F16" w:rsidRPr="00D32DAE">
              <w:t>) 773. Žadatel: Obec Petrov nad Desnou, Petrov nad Desnou 156, 788 16 Petrov nad Desnou, IČ: 72054433, Účel: Oslava 660 let od první písemné zmínky o obci Petrov nad Desnou.</w:t>
            </w:r>
          </w:p>
          <w:p w:rsidR="00D12B08" w:rsidRPr="00D32DAE" w:rsidRDefault="00AE3F94" w:rsidP="00D12B08">
            <w:pPr>
              <w:pStyle w:val="Normal"/>
              <w:spacing w:after="119"/>
              <w:jc w:val="both"/>
            </w:pPr>
            <w:r w:rsidRPr="00D32DAE">
              <w:t>c</w:t>
            </w:r>
            <w:r w:rsidR="00AD7F16" w:rsidRPr="00D32DAE">
              <w:t>) 787. Žadatel: Obec Otaslavice, Otaslavice 343, 798 06 Otaslavice, IČ:00288586</w:t>
            </w:r>
            <w:r w:rsidR="00D12B08" w:rsidRPr="00D32DAE">
              <w:t xml:space="preserve"> </w:t>
            </w:r>
            <w:r w:rsidR="00AD7F16" w:rsidRPr="00D32DAE">
              <w:t>Účel: Oslavy 100. výročí narození Josefa Františka</w:t>
            </w:r>
          </w:p>
        </w:tc>
      </w:tr>
      <w:tr w:rsidR="00D32DAE" w:rsidRPr="00D32DAE" w:rsidTr="00AD7F16">
        <w:trPr>
          <w:trHeight w:val="289"/>
        </w:trPr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D7F16" w:rsidRPr="00D32DAE" w:rsidRDefault="00AD7F16" w:rsidP="00BD6A53">
            <w:r w:rsidRPr="00D32DAE">
              <w:t>5.</w:t>
            </w:r>
          </w:p>
        </w:tc>
        <w:tc>
          <w:tcPr>
            <w:tcW w:w="4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F16" w:rsidRPr="00D32DAE" w:rsidRDefault="00AD7F16" w:rsidP="00AD7F1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Zastupitelstvu Olomouckého kraje výjimku z Pravidel pro čerpání neinvestičních finančních příspěvků do 25 tis. Kč poskytovaných Radou Olomouckého kraje pro rok 2014 u žadatelů:</w:t>
            </w:r>
          </w:p>
          <w:p w:rsidR="00F5480E" w:rsidRPr="00D32DAE" w:rsidRDefault="00F5480E" w:rsidP="00F5480E">
            <w:pPr>
              <w:pStyle w:val="Normal"/>
              <w:spacing w:after="119"/>
              <w:jc w:val="both"/>
            </w:pPr>
            <w:r w:rsidRPr="00D32DAE">
              <w:t>a) 607. Žadatel: Obec Vrchoslavice, 798 27 Vrchoslavice 100, IČ: 288942; Účel: projekt „Poznej svůj region“ – prázdninový poznávací a pobytový týden dětí 11. – 16. 8. 2014</w:t>
            </w:r>
          </w:p>
          <w:p w:rsidR="00F5480E" w:rsidRPr="00D32DAE" w:rsidRDefault="00F5480E" w:rsidP="00F5480E">
            <w:pPr>
              <w:pStyle w:val="Normal"/>
              <w:spacing w:after="119"/>
              <w:jc w:val="both"/>
            </w:pPr>
            <w:r w:rsidRPr="00D32DAE">
              <w:t>b) 773. Žadatel: Obec Petrov nad Desnou, Petrov nad Desnou 156, 788 16 Petrov nad Desnou, IČ: 72054433, Účel: Oslava 660 let od první písemné zmínky o obci Petrov nad Desnou.</w:t>
            </w:r>
          </w:p>
          <w:p w:rsidR="00214659" w:rsidRPr="00D32DAE" w:rsidRDefault="00F5480E" w:rsidP="00F5480E">
            <w:pPr>
              <w:pStyle w:val="Normal"/>
              <w:spacing w:after="119"/>
              <w:jc w:val="both"/>
            </w:pPr>
            <w:r w:rsidRPr="00D32DAE">
              <w:t>c) 787. Žadatel: Obec Otaslavice, Otaslavice 343, 798 06 Otaslavice, IČ:00288586 Účel: Oslavy 100. výročí narození Josefa Františka</w:t>
            </w:r>
          </w:p>
        </w:tc>
      </w:tr>
      <w:tr w:rsidR="00D32DAE" w:rsidRPr="00D32DAE" w:rsidTr="00AD7F16">
        <w:trPr>
          <w:trHeight w:val="2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BD6A53" w:rsidP="00BD6A53">
            <w:r w:rsidRPr="00D32DAE">
              <w:t>O: Ing. Jiří Rozbořil, hejtman Olomouckého kraje</w:t>
            </w:r>
          </w:p>
          <w:p w:rsidR="00BD6A53" w:rsidRPr="00D32DAE" w:rsidRDefault="00BD6A53" w:rsidP="00BD6A53">
            <w:r w:rsidRPr="00D32DAE">
              <w:t>T: ZOK 20. 6. 2014</w:t>
            </w:r>
          </w:p>
        </w:tc>
      </w:tr>
      <w:tr w:rsidR="00D32DAE" w:rsidRPr="00D32DAE" w:rsidTr="00AD7F16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D6A53" w:rsidRPr="00D32DAE" w:rsidRDefault="00AD7F16" w:rsidP="00BA4104">
            <w:pPr>
              <w:pStyle w:val="nadpis2"/>
            </w:pPr>
            <w:r w:rsidRPr="00D32DAE">
              <w:t>6</w:t>
            </w:r>
            <w:r w:rsidR="00BD6A53" w:rsidRPr="00D32DAE">
              <w:t>.</w:t>
            </w:r>
          </w:p>
        </w:tc>
        <w:tc>
          <w:tcPr>
            <w:tcW w:w="4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D7F16" w:rsidRPr="00D32DAE" w:rsidRDefault="00AD7F16" w:rsidP="00AD7F1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výjimku z Pravidel pro čerpání neinvestičních finančních příspěvků do 25 tis. Kč poskytovaných Radou Olomouckého kraje pro rok 2014 u žadatelů:</w:t>
            </w:r>
          </w:p>
          <w:p w:rsidR="00990283" w:rsidRPr="00D32DAE" w:rsidRDefault="00990283" w:rsidP="00990283">
            <w:pPr>
              <w:pStyle w:val="Normal"/>
              <w:spacing w:after="119"/>
              <w:jc w:val="both"/>
            </w:pPr>
            <w:r w:rsidRPr="00D32DAE">
              <w:t>a) 607. Žadatel: Obec Vrchoslavice, 798 27 Vrchoslavice 100, IČ: 288942; Účel: projekt „Poznej svůj region“ – prázdninový poznávací a pobytový týden dětí 11. – 16. 8. 2014</w:t>
            </w:r>
          </w:p>
          <w:p w:rsidR="00990283" w:rsidRPr="00D32DAE" w:rsidRDefault="00990283" w:rsidP="00990283">
            <w:pPr>
              <w:pStyle w:val="Normal"/>
              <w:spacing w:after="119"/>
              <w:jc w:val="both"/>
            </w:pPr>
            <w:r w:rsidRPr="00D32DAE">
              <w:t>b) 773. Žadatel: Obec Petrov nad Desnou, Petrov nad Desnou 156, 788 16 Petrov nad Desnou, IČ: 72054433, Účel: Oslava 660 let od první písemné zmínky o obci Petrov nad Desnou.</w:t>
            </w:r>
          </w:p>
          <w:p w:rsidR="00214659" w:rsidRPr="00D32DAE" w:rsidRDefault="00990283" w:rsidP="00990283">
            <w:pPr>
              <w:pStyle w:val="Normal"/>
              <w:spacing w:after="119"/>
              <w:jc w:val="both"/>
            </w:pPr>
            <w:r w:rsidRPr="00D32DAE">
              <w:t>c) 787. Žadatel: Obec Otaslavice, Otaslavice 343, 798 06 Otaslavice, IČ:00288586 Účel: Oslavy 100. výročí narození Josefa Františka</w:t>
            </w:r>
          </w:p>
        </w:tc>
      </w:tr>
      <w:tr w:rsidR="00D32DAE" w:rsidRPr="00D32DAE" w:rsidTr="00AD7F16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D6A53" w:rsidRPr="00D32DAE" w:rsidRDefault="00BD6A53" w:rsidP="00BA4104">
            <w:pPr>
              <w:pStyle w:val="nadpis2"/>
            </w:pPr>
          </w:p>
        </w:tc>
      </w:tr>
      <w:tr w:rsidR="00D32DAE" w:rsidRPr="00D32DAE" w:rsidTr="00BD6A53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6A53" w:rsidRPr="00D32DAE" w:rsidRDefault="00BD6A53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6A53" w:rsidRPr="00D32DAE" w:rsidRDefault="00BD6A53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BD6A53" w:rsidRPr="00D32DAE" w:rsidTr="00BD6A53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BD6A53" w:rsidRPr="00D32DAE" w:rsidRDefault="00BD6A53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6A53" w:rsidRPr="00D32DAE" w:rsidRDefault="00BD6A53" w:rsidP="00BA4104">
            <w:pPr>
              <w:pStyle w:val="nadpis2"/>
            </w:pPr>
            <w:r w:rsidRPr="00D32DAE">
              <w:t>2.</w:t>
            </w:r>
            <w:r w:rsidR="006851EC" w:rsidRPr="00D32DAE">
              <w:t>5</w:t>
            </w:r>
            <w:r w:rsidRPr="00D32DAE">
              <w:t>.</w:t>
            </w:r>
          </w:p>
        </w:tc>
      </w:tr>
    </w:tbl>
    <w:p w:rsidR="00BD6A53" w:rsidRPr="00D32DAE" w:rsidRDefault="00BD6A5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6A53" w:rsidRPr="00D32DAE" w:rsidRDefault="00BD6A5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E6259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E6259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E6259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Vyřazení movitého majetku Olomouckého kraje předaného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k hospodaření příspěvkovým organizacím z oblasti sociálních věcí</w:t>
            </w:r>
          </w:p>
        </w:tc>
      </w:tr>
      <w:tr w:rsidR="00D32DAE" w:rsidRPr="00D32DAE" w:rsidTr="00E625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E6259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E625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E6259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E6259A" w:rsidP="00E625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E625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A6492E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vyřazení movitého majetku Olomouckého kraje pračky Electrolux FLE 220 MP, inventární číslo 722/4/539, předaného k hospodaření Domovu důchodců Jesenec, Jesenec 1, 798 53 Jesenec, příspěvkové organizaci formou fyzické likvidace odbornou firmou, dle </w:t>
            </w:r>
            <w:r w:rsidR="00A6492E" w:rsidRPr="00D32DAE">
              <w:t>P</w:t>
            </w:r>
            <w:r w:rsidRPr="00D32DAE">
              <w:t>řílohy č. 1 důvodové zprávy</w:t>
            </w:r>
          </w:p>
        </w:tc>
      </w:tr>
      <w:tr w:rsidR="00D32DAE" w:rsidRPr="00D32DAE" w:rsidTr="00E625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50003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vyřazení movitého majetku Olomouckého kraje vozidla Suzuki Wagon R 1,3, SPZ PVI 16 26, inventární číslo 945/6/444, předaného </w:t>
            </w:r>
            <w:r w:rsidR="00EB0FA0" w:rsidRPr="00D32DAE">
              <w:br/>
            </w:r>
            <w:r w:rsidRPr="00D32DAE">
              <w:t xml:space="preserve">k hospodaření Sociálním službám Prostějov, Pod Kosířem 27, 798 01 Prostějov, příspěvkové organizaci, formou převodu práva k hospodaření vozidla na Archeologické centrum Olomouc, U Hradiska 42/6, 779 00 Olomouc, příspěvkovou organizaci Olomouckého kraje, dle </w:t>
            </w:r>
            <w:r w:rsidR="00500031" w:rsidRPr="00D32DAE">
              <w:t>P</w:t>
            </w:r>
            <w:r w:rsidRPr="00D32DAE">
              <w:t>řílohy č. 2 důvodové zprávy</w:t>
            </w:r>
          </w:p>
        </w:tc>
      </w:tr>
      <w:tr w:rsidR="00D32DAE" w:rsidRPr="00D32DAE" w:rsidTr="00E625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59A" w:rsidRPr="00D32DAE" w:rsidRDefault="00E6259A" w:rsidP="0050003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vyřazení movitého majetku Olomouckého kraje Myčky černého nádobí RM Gastro typ S 100 N, inventární číslo 768/8/422, předaného k hospodaření Centru sociálních služeb Prostějov, Lidická 86, 796 01 Prostějov, příspěvkové organizaci formou fyzické likvidace odbornou firmou, dle </w:t>
            </w:r>
            <w:r w:rsidR="00500031" w:rsidRPr="00D32DAE">
              <w:t>P</w:t>
            </w:r>
            <w:r w:rsidRPr="00D32DAE">
              <w:t>řílohy č. 3 důvodové zprávy</w:t>
            </w:r>
          </w:p>
        </w:tc>
      </w:tr>
      <w:tr w:rsidR="00D32DAE" w:rsidRPr="00D32DAE" w:rsidTr="00E625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E625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E6259A" w:rsidP="00BA4104">
            <w:pPr>
              <w:pStyle w:val="nadpis2"/>
            </w:pPr>
            <w:r w:rsidRPr="00D32DAE">
              <w:t>Mgr. Yvona Kubjátová, náměstkyně hejtmana</w:t>
            </w:r>
          </w:p>
        </w:tc>
      </w:tr>
      <w:tr w:rsidR="008906C5" w:rsidRPr="00D32DAE" w:rsidTr="00E625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E6259A" w:rsidP="00BA4104">
            <w:pPr>
              <w:pStyle w:val="nadpis2"/>
            </w:pPr>
            <w:r w:rsidRPr="00D32DAE">
              <w:t>2.6.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C73024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C73024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C73024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Vyřazení movitého majetku Olomouckého kraje předaného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k hospodaření Střední škole železniční a stavební, Šumperk, Bulharská 8, příspěvkové organizaci</w:t>
            </w:r>
          </w:p>
        </w:tc>
      </w:tr>
      <w:tr w:rsidR="00D32DAE" w:rsidRPr="00D32DAE" w:rsidTr="00C73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C73024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C73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C73024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C73024" w:rsidP="00C73024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C73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24" w:rsidRPr="00D32DAE" w:rsidRDefault="00C73024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24" w:rsidRPr="00D32DAE" w:rsidRDefault="00C73024" w:rsidP="00C73024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vyřazení movitého majetku Olomouckého kraje Škoda Felicia Kombi LXi, SPZ SUH 89 96, inventární číslo 453, předaného k hospodaření Střední škole železniční a stavební, Šumperk, Bulharská 8, příspěvkové organizaci, formou ekologické likvidace vozidla, dle důvodové zprávy</w:t>
            </w:r>
          </w:p>
        </w:tc>
      </w:tr>
      <w:tr w:rsidR="00D32DAE" w:rsidRPr="00D32DAE" w:rsidTr="00C730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C730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C73024" w:rsidP="00BA4104">
            <w:pPr>
              <w:pStyle w:val="nadpis2"/>
            </w:pPr>
            <w:r w:rsidRPr="00D32DAE">
              <w:t>Ing. Zdeněk Švec, náměstek hejtmana</w:t>
            </w:r>
          </w:p>
        </w:tc>
      </w:tr>
      <w:tr w:rsidR="008906C5" w:rsidRPr="00D32DAE" w:rsidTr="00C730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C73024" w:rsidP="00BA4104">
            <w:pPr>
              <w:pStyle w:val="nadpis2"/>
            </w:pPr>
            <w:r w:rsidRPr="00D32DAE">
              <w:t>2.7.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021232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021232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021232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Vzdání se práva a prominutí pohledávek školských příspěvkových organizací</w:t>
            </w:r>
          </w:p>
        </w:tc>
      </w:tr>
      <w:tr w:rsidR="00D32DAE" w:rsidRPr="00D32DAE" w:rsidTr="000212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021232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021232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021232" w:rsidP="0002123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50003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 se vzdáním se práva a prominutím</w:t>
            </w:r>
            <w:r w:rsidRPr="00D32DAE">
              <w:t xml:space="preserve"> pohledávky Střední zdravotnické školy a Vyšší odborné školy zdravotnické Emanuela Pöttinga a Jazykové školy s právem státní jazykové zkoušky Olomouc, Pöttingova 2, 771 00 Olomouc, příspěvkové organizace Olomouckého kraje ve výši 556.332,41 Kč, dle </w:t>
            </w:r>
            <w:r w:rsidR="00500031" w:rsidRPr="00D32DAE">
              <w:t>P</w:t>
            </w:r>
            <w:r w:rsidRPr="00D32DAE">
              <w:t>řílohy č. 1 důvodové zprávy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02123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na zasedání Zastupitelstva Olomouckého kraje návrh vzdání se práva a prominutí pohledávky Střední zdravotnické školy a Vyšší odborné školy zdravotnické Emanuela Pöttinga a Jazykové školy s právem státní jazykové zkoušky Olomouc, Pöttingova 2, 771 00 Olomouc, příspěvkové organizace Olomouckého kraje, dle bodu 2 usnesení, ke schválení</w:t>
            </w:r>
          </w:p>
        </w:tc>
      </w:tr>
      <w:tr w:rsidR="00D32DAE" w:rsidRPr="00D32DAE" w:rsidTr="000212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021232">
            <w:r w:rsidRPr="00D32DAE">
              <w:t>O: Ing. Zdeněk Švec, náměstek hejtmana</w:t>
            </w:r>
          </w:p>
          <w:p w:rsidR="00021232" w:rsidRPr="00D32DAE" w:rsidRDefault="00021232" w:rsidP="00021232">
            <w:r w:rsidRPr="00D32DAE">
              <w:t>T: ZOK 19. 9. 2014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9C3B4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vzdát se práva a prominout pohledávku Střední zdravotnické školy a Vyšší odborné školy zdravotnické Emanuela Pöttinga a Jazykové školy s právem státní jazykové zkoušky Olomouc, Pöttingova 2, 771 00 Olomouc, příspěvkové organizace Olomouckého kraje, dle bodu 2 usnesení, dle </w:t>
            </w:r>
            <w:r w:rsidR="009C3B42" w:rsidRPr="00D32DAE">
              <w:t>P</w:t>
            </w:r>
            <w:r w:rsidRPr="00D32DAE">
              <w:t>řílohy č. 1 důvodové zprávy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9C3B4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vzdává se práva a promíjí</w:t>
            </w:r>
            <w:r w:rsidRPr="00D32DAE">
              <w:t xml:space="preserve"> pohledávku Střední průmyslové školy stavební, Komenského sady 257, 751 31 Lipník nad Bečvou, příspěvkové organizace Olomouckého kraje ve výši 166.930,- Kč, dle </w:t>
            </w:r>
            <w:r w:rsidR="009C3B42" w:rsidRPr="00D32DAE">
              <w:t>P</w:t>
            </w:r>
            <w:r w:rsidRPr="00D32DAE">
              <w:t>řílohy č. 2 důvodové zprávy</w:t>
            </w:r>
          </w:p>
        </w:tc>
      </w:tr>
      <w:tr w:rsidR="00D32DAE" w:rsidRPr="00D32DAE" w:rsidTr="000212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232" w:rsidRPr="00D32DAE" w:rsidRDefault="00021232" w:rsidP="009C3B4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vzdává se práva a promíjí</w:t>
            </w:r>
            <w:r w:rsidRPr="00D32DAE">
              <w:t xml:space="preserve"> pohledávky Švehlovy střední školy polytechnické Prostějov, nám Spojenců 17, 796 01 Prostějov, příspěvkové organizace Olomouckého kraje ve výši 65.000,- Kč, dle </w:t>
            </w:r>
            <w:r w:rsidR="009C3B42" w:rsidRPr="00D32DAE">
              <w:t>P</w:t>
            </w:r>
            <w:r w:rsidRPr="00D32DAE">
              <w:t>řílohy č. 3 důvodové zprávy</w:t>
            </w:r>
          </w:p>
        </w:tc>
      </w:tr>
      <w:tr w:rsidR="00D32DAE" w:rsidRPr="00D32DAE" w:rsidTr="000212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0212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021232" w:rsidP="00BA4104">
            <w:pPr>
              <w:pStyle w:val="nadpis2"/>
            </w:pPr>
            <w:r w:rsidRPr="00D32DAE">
              <w:t>Ing. Zdeněk Švec, náměstek hejtmana</w:t>
            </w:r>
          </w:p>
        </w:tc>
      </w:tr>
      <w:tr w:rsidR="008906C5" w:rsidRPr="00D32DAE" w:rsidTr="000212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021232" w:rsidP="00BA4104">
            <w:pPr>
              <w:pStyle w:val="nadpis2"/>
            </w:pPr>
            <w:r w:rsidRPr="00D32DAE">
              <w:t>2.8.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4432C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94432C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94432C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Dodatek č. 3 Smlouvy o dílo na realizaci akce „Zdravotnická záchranná služba Olomouckého kraje - Rekonstrukce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a dostavba provozního zázemí LZZS OK hangáru heliport Olomouc“</w:t>
            </w:r>
          </w:p>
        </w:tc>
      </w:tr>
      <w:tr w:rsidR="00D32DAE" w:rsidRPr="00D32DAE" w:rsidTr="00944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94432C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944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94432C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94432C" w:rsidP="0094432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944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94432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dodavatele víceprací na zakázku „Zdravotnická záchranná služba OK - Rekonstrukce a dostavba provozního zázemí LZZS OK hangáru heliport Olomouc“ dle důvodové zprávy</w:t>
            </w:r>
          </w:p>
        </w:tc>
      </w:tr>
      <w:tr w:rsidR="00D32DAE" w:rsidRPr="00D32DAE" w:rsidTr="00944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EB0F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 3 ke Smlouvě o dílo ze dne 11.</w:t>
            </w:r>
            <w:r w:rsidR="00CA6A18" w:rsidRPr="00D32DAE">
              <w:t xml:space="preserve"> </w:t>
            </w:r>
            <w:r w:rsidRPr="00D32DAE">
              <w:t>7.</w:t>
            </w:r>
            <w:r w:rsidR="00CA6A18" w:rsidRPr="00D32DAE">
              <w:t xml:space="preserve"> </w:t>
            </w:r>
            <w:r w:rsidRPr="00D32DAE">
              <w:t xml:space="preserve">2013 </w:t>
            </w:r>
            <w:r w:rsidR="00EB0FA0" w:rsidRPr="00D32DAE">
              <w:br/>
            </w:r>
            <w:r w:rsidRPr="00D32DAE">
              <w:t xml:space="preserve">na realizaci akce „Zdravotnická záchranná služba OK - Rekonstrukce </w:t>
            </w:r>
            <w:r w:rsidR="00EB0FA0" w:rsidRPr="00D32DAE">
              <w:br/>
            </w:r>
            <w:r w:rsidRPr="00D32DAE">
              <w:t xml:space="preserve">a dostavba provozního zázemí LZZS OK hangáru heliport Olomouc“ mezi Olomouckým krajem a společností K - stav stavební a.s., se sídlem </w:t>
            </w:r>
            <w:r w:rsidR="00EB0FA0" w:rsidRPr="00D32DAE">
              <w:br/>
            </w:r>
            <w:r w:rsidRPr="00D32DAE">
              <w:t>Olomouc – Chválkovice, U Panelárny čp. 588/č.or. 7, 772 00, IČ: 26802015, dle důvodové zprávy</w:t>
            </w:r>
          </w:p>
        </w:tc>
      </w:tr>
      <w:tr w:rsidR="00D32DAE" w:rsidRPr="00D32DAE" w:rsidTr="00944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CC698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č. 3 ke Smlouvě o dílo ze dne 11.</w:t>
            </w:r>
            <w:r w:rsidR="00CA6A18" w:rsidRPr="00D32DAE">
              <w:t xml:space="preserve"> </w:t>
            </w:r>
            <w:r w:rsidRPr="00D32DAE">
              <w:t>7.</w:t>
            </w:r>
            <w:r w:rsidR="00CA6A18" w:rsidRPr="00D32DAE">
              <w:t xml:space="preserve"> </w:t>
            </w:r>
            <w:r w:rsidRPr="00D32DAE">
              <w:t>2013 dle bodu 3 usnesení</w:t>
            </w:r>
          </w:p>
        </w:tc>
      </w:tr>
      <w:tr w:rsidR="00D32DAE" w:rsidRPr="00D32DAE" w:rsidTr="00944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94432C">
            <w:r w:rsidRPr="00D32DAE">
              <w:t>O: Ing. Jiří Rozbořil, hejtman Olomouckého kraje</w:t>
            </w:r>
          </w:p>
        </w:tc>
      </w:tr>
      <w:tr w:rsidR="00D32DAE" w:rsidRPr="00D32DAE" w:rsidTr="00944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432C" w:rsidRPr="00D32DAE" w:rsidRDefault="0094432C" w:rsidP="0094432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pověřuje</w:t>
            </w:r>
            <w:r w:rsidRPr="00D32DAE">
              <w:t xml:space="preserve"> Ing. Miroslava Kubína k podpisu veškeré korespondence týkající se zakázky „Zdravotnická záchranná služba OK - Rekonstrukce </w:t>
            </w:r>
            <w:r w:rsidR="00EB0FA0" w:rsidRPr="00D32DAE">
              <w:br/>
            </w:r>
            <w:r w:rsidRPr="00D32DAE">
              <w:t>a dostavba provozního zázemí LZZS OK hangáru heliport Olomouc“</w:t>
            </w:r>
          </w:p>
        </w:tc>
      </w:tr>
      <w:tr w:rsidR="00D32DAE" w:rsidRPr="00D32DAE" w:rsidTr="009443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9443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94432C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9443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94432C" w:rsidP="00BA4104">
            <w:pPr>
              <w:pStyle w:val="nadpis2"/>
            </w:pPr>
            <w:r w:rsidRPr="00D32DAE">
              <w:t>3.1.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0A2E9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0A2E9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0A2E9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Dodatek č. 1 Smlouvy o dílo na realizaci akce „Realizace energeticky úsporných opatření – SŠ designu a módy Prostějov – DM Palečkova“</w:t>
            </w:r>
          </w:p>
        </w:tc>
      </w:tr>
      <w:tr w:rsidR="00D32DAE" w:rsidRPr="00D32DAE" w:rsidTr="000A2E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0A2E9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0A2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0A2E9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0A2E9A" w:rsidP="000A2E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0A2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E9A" w:rsidRPr="00D32DAE" w:rsidRDefault="000A2E9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E9A" w:rsidRPr="00D32DAE" w:rsidRDefault="000A2E9A" w:rsidP="000A2E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</w:t>
            </w:r>
            <w:r w:rsidR="008B45AD" w:rsidRPr="00D32DAE">
              <w:t xml:space="preserve"> 1 ke Smlouvě o dílo ze dne 30.</w:t>
            </w:r>
            <w:r w:rsidR="002C1225" w:rsidRPr="00D32DAE">
              <w:t xml:space="preserve"> </w:t>
            </w:r>
            <w:r w:rsidRPr="00D32DAE">
              <w:t>7.</w:t>
            </w:r>
            <w:r w:rsidR="002C1225" w:rsidRPr="00D32DAE">
              <w:t xml:space="preserve"> </w:t>
            </w:r>
            <w:r w:rsidRPr="00D32DAE">
              <w:t xml:space="preserve">2013 </w:t>
            </w:r>
            <w:r w:rsidR="00EB0FA0" w:rsidRPr="00D32DAE">
              <w:br/>
            </w:r>
            <w:r w:rsidRPr="00D32DAE">
              <w:t xml:space="preserve">na realizaci akce „Realizace energeticky úsporných opatření - SŠ designu </w:t>
            </w:r>
            <w:r w:rsidR="00EB0FA0" w:rsidRPr="00D32DAE">
              <w:br/>
            </w:r>
            <w:r w:rsidRPr="00D32DAE">
              <w:t xml:space="preserve">a módy Prostějov – DM Palečkova“ mezi Olomouckým krajem a sdružením </w:t>
            </w:r>
            <w:r w:rsidR="00EB0FA0" w:rsidRPr="00D32DAE">
              <w:br/>
            </w:r>
            <w:r w:rsidRPr="00D32DAE">
              <w:t xml:space="preserve">DM Palečkova – PROSTAS+ISOMONT, jehož členy jsou společnosti Prostějovská stavební společnost - PROSTAS, s.r.o., se sídlem </w:t>
            </w:r>
            <w:r w:rsidR="002C1225" w:rsidRPr="00D32DAE">
              <w:br/>
            </w:r>
            <w:r w:rsidRPr="00D32DAE">
              <w:t>Ječmínkova</w:t>
            </w:r>
            <w:r w:rsidR="008B45AD" w:rsidRPr="00D32DAE">
              <w:t xml:space="preserve"> </w:t>
            </w:r>
            <w:r w:rsidRPr="00D32DAE">
              <w:t>11, 796 01 Prostějov, IČ: 607 22 291, a ISOmont, s.r.o., se sídlem Balbínova 374/13, 77900 Olomouc-Hejčín, IČ: 258 56 928, dle důvodové zprávy</w:t>
            </w:r>
          </w:p>
        </w:tc>
      </w:tr>
      <w:tr w:rsidR="00D32DAE" w:rsidRPr="00D32DAE" w:rsidTr="000A2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E9A" w:rsidRPr="00D32DAE" w:rsidRDefault="000A2E9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E9A" w:rsidRPr="00D32DAE" w:rsidRDefault="000A2E9A" w:rsidP="008B45AD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č. 1 ke Smlouvě o dílo ze dne 30.</w:t>
            </w:r>
            <w:r w:rsidR="002C1225" w:rsidRPr="00D32DAE">
              <w:t xml:space="preserve"> </w:t>
            </w:r>
            <w:r w:rsidRPr="00D32DAE">
              <w:t>7.</w:t>
            </w:r>
            <w:r w:rsidR="002C1225" w:rsidRPr="00D32DAE">
              <w:t xml:space="preserve"> </w:t>
            </w:r>
            <w:r w:rsidRPr="00D32DAE">
              <w:t>2013 dle bodu 2 usnesení</w:t>
            </w:r>
          </w:p>
        </w:tc>
      </w:tr>
      <w:tr w:rsidR="00D32DAE" w:rsidRPr="00D32DAE" w:rsidTr="000A2E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E9A" w:rsidRPr="00D32DAE" w:rsidRDefault="000A2E9A" w:rsidP="000A2E9A">
            <w:r w:rsidRPr="00D32DAE">
              <w:t>O: Ing. Jiří Rozbořil, hejtman Olomouckého kraje</w:t>
            </w:r>
          </w:p>
        </w:tc>
      </w:tr>
      <w:tr w:rsidR="00D32DAE" w:rsidRPr="00D32DAE" w:rsidTr="000A2E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0A2E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0A2E9A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0A2E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0A2E9A" w:rsidP="00BA4104">
            <w:pPr>
              <w:pStyle w:val="nadpis2"/>
            </w:pPr>
            <w:r w:rsidRPr="00D32DAE">
              <w:t>3.2.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DD5E2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DD5E2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DD5E2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Dodatek č. 1 Smlouvy o dílo na realizaci akce „Realizace energeticky úsporných opatření – Domov důchodců Šumperk“</w:t>
            </w:r>
          </w:p>
        </w:tc>
      </w:tr>
      <w:tr w:rsidR="00D32DAE" w:rsidRPr="00D32DAE" w:rsidTr="00DD5E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DD5E2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DD5E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DD5E2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DD5E2A" w:rsidP="00DD5E2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DD5E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DD5E2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dodavatele víceprací na zakázku „Realizace energeticky úsporných opatření - Domov důchodců Šumperk“ dle důvodové zprávy</w:t>
            </w:r>
          </w:p>
        </w:tc>
      </w:tr>
      <w:tr w:rsidR="00D32DAE" w:rsidRPr="00D32DAE" w:rsidTr="00DD5E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0338D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 1 ke Smlouvě o dílo ze dne 28.</w:t>
            </w:r>
            <w:r w:rsidR="004B238D" w:rsidRPr="00D32DAE">
              <w:t xml:space="preserve"> </w:t>
            </w:r>
            <w:r w:rsidRPr="00D32DAE">
              <w:t>8.</w:t>
            </w:r>
            <w:r w:rsidR="004B238D" w:rsidRPr="00D32DAE">
              <w:t xml:space="preserve"> </w:t>
            </w:r>
            <w:r w:rsidRPr="00D32DAE">
              <w:t xml:space="preserve">2013 </w:t>
            </w:r>
            <w:r w:rsidR="00EB0FA0" w:rsidRPr="00D32DAE">
              <w:br/>
            </w:r>
            <w:r w:rsidRPr="00D32DAE">
              <w:t xml:space="preserve">na realizaci akce „Realizace energeticky úsporných opatření - Domov důchodců Šumperk“ mezi Olomouckým krajem a společností OHL ŽS, a.s., </w:t>
            </w:r>
            <w:r w:rsidR="00EB0FA0" w:rsidRPr="00D32DAE">
              <w:br/>
            </w:r>
            <w:r w:rsidRPr="00D32DAE">
              <w:t>se sídlem Burešova 938/17, 602 00 Brno, IČ: 463 42 796, dle důvodové zprávy</w:t>
            </w:r>
          </w:p>
        </w:tc>
      </w:tr>
      <w:tr w:rsidR="00D32DAE" w:rsidRPr="00D32DAE" w:rsidTr="00DD5E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0338D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č. 1 ke Smlouvě o dílo ze dne 28.</w:t>
            </w:r>
            <w:r w:rsidR="004B238D" w:rsidRPr="00D32DAE">
              <w:t xml:space="preserve"> </w:t>
            </w:r>
            <w:r w:rsidRPr="00D32DAE">
              <w:t>8.</w:t>
            </w:r>
            <w:r w:rsidR="004B238D" w:rsidRPr="00D32DAE">
              <w:t xml:space="preserve"> </w:t>
            </w:r>
            <w:r w:rsidRPr="00D32DAE">
              <w:t>2013 dle bodu 3 usnesení</w:t>
            </w:r>
          </w:p>
        </w:tc>
      </w:tr>
      <w:tr w:rsidR="00D32DAE" w:rsidRPr="00D32DAE" w:rsidTr="00DD5E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DD5E2A">
            <w:r w:rsidRPr="00D32DAE">
              <w:t>O: Ing. Jiří Rozbořil, hejtman Olomouckého kraje</w:t>
            </w:r>
          </w:p>
        </w:tc>
      </w:tr>
      <w:tr w:rsidR="00D32DAE" w:rsidRPr="00D32DAE" w:rsidTr="00DD5E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E2A" w:rsidRPr="00D32DAE" w:rsidRDefault="00DD5E2A" w:rsidP="00DD5E2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pověřuje</w:t>
            </w:r>
            <w:r w:rsidRPr="00D32DAE">
              <w:t xml:space="preserve"> Ing. Miroslava Kubína k podpisu veškeré korespondence týkající se zakázky „Realizace energeticky úsporných opatření - Domov důchodců Šumperk“</w:t>
            </w:r>
          </w:p>
        </w:tc>
      </w:tr>
      <w:tr w:rsidR="00D32DAE" w:rsidRPr="00D32DAE" w:rsidTr="00DD5E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DD5E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DD5E2A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DD5E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DD5E2A" w:rsidP="00BA4104">
            <w:pPr>
              <w:pStyle w:val="nadpis2"/>
            </w:pPr>
            <w:r w:rsidRPr="00D32DAE">
              <w:t>3.3.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501578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501578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UR/42/19/2014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501578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Dodatek č. 1 ke Smlouvě o poskytnutí dotace na individuální projekt z Regionálního operačního programu regionu soudržnosti Střední Morava</w:t>
            </w:r>
          </w:p>
        </w:tc>
      </w:tr>
      <w:tr w:rsidR="00D32DAE" w:rsidRPr="00D32DAE" w:rsidTr="005015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501578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501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501578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501578" w:rsidP="0050157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501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578" w:rsidRPr="00D32DAE" w:rsidRDefault="00501578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578" w:rsidRPr="00D32DAE" w:rsidRDefault="00501578" w:rsidP="0050157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 01 ke Smlouvě o poskytnutí dotace </w:t>
            </w:r>
            <w:r w:rsidR="00EB0FA0" w:rsidRPr="00D32DAE">
              <w:br/>
            </w:r>
            <w:r w:rsidRPr="00D32DAE">
              <w:t xml:space="preserve">z Regionálního operačního programu Střední Morava na projekt „II/434, II/437 Lipník nad Bečvou – okružní křižovatka" mezi Olomouckým krajem </w:t>
            </w:r>
            <w:r w:rsidR="00EB0FA0" w:rsidRPr="00D32DAE">
              <w:br/>
            </w:r>
            <w:r w:rsidRPr="00D32DAE">
              <w:t>a Regionální radou regionu soudržnosti Střední Morava se sídlem Jeremenkova 1211/40b, 779 00 Olomouc, IČ: 75084911 dle důvodové zprávy</w:t>
            </w:r>
          </w:p>
        </w:tc>
      </w:tr>
      <w:tr w:rsidR="00D32DAE" w:rsidRPr="00D32DAE" w:rsidTr="00501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578" w:rsidRPr="00D32DAE" w:rsidRDefault="00501578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578" w:rsidRPr="00D32DAE" w:rsidRDefault="00501578" w:rsidP="0050157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č. 01 ke Smlouvě o poskytnutí dotace </w:t>
            </w:r>
            <w:r w:rsidR="00EB0FA0" w:rsidRPr="00D32DAE">
              <w:br/>
            </w:r>
            <w:r w:rsidRPr="00D32DAE">
              <w:t>na individuální projekt dle bodu 2 usnesení</w:t>
            </w:r>
          </w:p>
        </w:tc>
      </w:tr>
      <w:tr w:rsidR="00D32DAE" w:rsidRPr="00D32DAE" w:rsidTr="005015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578" w:rsidRPr="00D32DAE" w:rsidRDefault="00501578" w:rsidP="00501578">
            <w:r w:rsidRPr="00D32DAE">
              <w:t>O: PhDr. Alois Mačák, MBA, 1. náměstek hejtmana</w:t>
            </w:r>
          </w:p>
        </w:tc>
      </w:tr>
      <w:tr w:rsidR="00D32DAE" w:rsidRPr="00D32DAE" w:rsidTr="005015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5015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501578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5015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501578" w:rsidP="00BA4104">
            <w:pPr>
              <w:pStyle w:val="nadpis2"/>
            </w:pPr>
            <w:r w:rsidRPr="00D32DAE">
              <w:t>3.4.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C0467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C0467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C0467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Smlouva o poskytnutí podpory ze Státního fondu životního prostředí ČR na realizaci energeticky úsporných opatření </w:t>
            </w:r>
          </w:p>
        </w:tc>
      </w:tr>
      <w:tr w:rsidR="00D32DAE" w:rsidRPr="00D32DAE" w:rsidTr="00C046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C0467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C04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C0467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C0467A" w:rsidP="00C046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C04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67A" w:rsidRPr="00D32DAE" w:rsidRDefault="00C0467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67A" w:rsidRPr="00D32DAE" w:rsidRDefault="00C0467A" w:rsidP="00C046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č. 12123053 o poskytnutí podpory </w:t>
            </w:r>
            <w:r w:rsidR="00EB0FA0" w:rsidRPr="00D32DAE">
              <w:br/>
            </w:r>
            <w:r w:rsidRPr="00D32DAE">
              <w:t xml:space="preserve">ze Státního fondu životního prostředí ČR v rámci Operačního programu Životní prostředí na akci „Realizace energeticky úsporných opatření – ZŠ a MŠ logopedická Olomouc“ mezi Olomouckým krajem a Státním fondem životního prostředí ČR se sídlem Praha 11, Kaplanova 1931/1, PSČ 148 00, </w:t>
            </w:r>
            <w:r w:rsidR="00CC30D5" w:rsidRPr="00D32DAE">
              <w:br/>
            </w:r>
            <w:r w:rsidRPr="00D32DAE">
              <w:t>IČ: 00020729, dle důvodové zprávy</w:t>
            </w:r>
          </w:p>
        </w:tc>
      </w:tr>
      <w:tr w:rsidR="00D32DAE" w:rsidRPr="00D32DAE" w:rsidTr="00C04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67A" w:rsidRPr="00D32DAE" w:rsidRDefault="00C0467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67A" w:rsidRPr="00D32DAE" w:rsidRDefault="00C0467A" w:rsidP="00C046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smlouvu o poskytnutí podpory dle bodů 2 usnesení</w:t>
            </w:r>
          </w:p>
        </w:tc>
      </w:tr>
      <w:tr w:rsidR="00D32DAE" w:rsidRPr="00D32DAE" w:rsidTr="00C046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67A" w:rsidRPr="00D32DAE" w:rsidRDefault="00C0467A" w:rsidP="00C0467A">
            <w:r w:rsidRPr="00D32DAE">
              <w:t>O: Ing. Jiří Rozbořil, hejtman Olomouckého kraje</w:t>
            </w:r>
          </w:p>
        </w:tc>
      </w:tr>
      <w:tr w:rsidR="00D32DAE" w:rsidRPr="00D32DAE" w:rsidTr="00C046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C046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C0467A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C046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C0467A" w:rsidP="00BA4104">
            <w:pPr>
              <w:pStyle w:val="nadpis2"/>
            </w:pPr>
            <w:r w:rsidRPr="00D32DAE">
              <w:t>3.5.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A6DD7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A6DD7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A6DD7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Smlouva o poskytnutí dotace na projekt „Značení kulturních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 xml:space="preserve">a turistických cílů v Olomouckém kraji – III. etapa“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z Regionálního operačního programu regionu soudržnosti Střední Morava</w:t>
            </w:r>
          </w:p>
        </w:tc>
      </w:tr>
      <w:tr w:rsidR="00D32DAE" w:rsidRPr="00D32DAE" w:rsidTr="00BA6D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A6DD7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A6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A6DD7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A6DD7" w:rsidP="00BA6DD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A6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DD7" w:rsidRPr="00D32DAE" w:rsidRDefault="00BA6DD7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DD7" w:rsidRPr="00D32DAE" w:rsidRDefault="00BA6DD7" w:rsidP="00BA6DD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o poskytnutí dotace z Regionálního operačního programu Střední Morava na projekt „Značení kulturních </w:t>
            </w:r>
            <w:r w:rsidR="00EB0FA0" w:rsidRPr="00D32DAE">
              <w:br/>
            </w:r>
            <w:r w:rsidRPr="00D32DAE">
              <w:t xml:space="preserve">a turistických cílů v Olomouckém kraji – III. etapa“, mezi Olomouckým krajem </w:t>
            </w:r>
            <w:r w:rsidR="00EB0FA0" w:rsidRPr="00D32DAE">
              <w:br/>
            </w:r>
            <w:r w:rsidRPr="00D32DAE">
              <w:t>a Regionální radou regionu soudržnosti Střední Morava se sídlem Jeremenkova 1211/40b, 779 00 Olomouc, IČ: 75084911 dle důvodové zprávy</w:t>
            </w:r>
          </w:p>
        </w:tc>
      </w:tr>
      <w:tr w:rsidR="00D32DAE" w:rsidRPr="00D32DAE" w:rsidTr="00BA6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DD7" w:rsidRPr="00D32DAE" w:rsidRDefault="00BA6DD7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DD7" w:rsidRPr="00D32DAE" w:rsidRDefault="00BA6DD7" w:rsidP="00BA6DD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Smlouvu o poskytnutí dotace na individuální projekt dle bodu 2 usnesení</w:t>
            </w:r>
          </w:p>
        </w:tc>
      </w:tr>
      <w:tr w:rsidR="00D32DAE" w:rsidRPr="00D32DAE" w:rsidTr="00BA6D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DD7" w:rsidRPr="00D32DAE" w:rsidRDefault="00BA6DD7" w:rsidP="00BA6DD7">
            <w:r w:rsidRPr="00D32DAE">
              <w:t>O: PhDr. Alois Mačák, MBA, 1. náměstek hejtmana</w:t>
            </w:r>
          </w:p>
        </w:tc>
      </w:tr>
      <w:tr w:rsidR="00D32DAE" w:rsidRPr="00D32DAE" w:rsidTr="00BA6D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A6D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A6DD7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BA6D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A6DD7" w:rsidP="00BA4104">
            <w:pPr>
              <w:pStyle w:val="nadpis2"/>
            </w:pPr>
            <w:r w:rsidRPr="00D32DAE">
              <w:t>3.6.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786350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786350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786350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Investiční akce „Vlastivědné muzeum Jesenicka – Expozice geologie“</w:t>
            </w:r>
          </w:p>
        </w:tc>
      </w:tr>
      <w:tr w:rsidR="00D32DAE" w:rsidRPr="00D32DAE" w:rsidTr="007863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786350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786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786350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786350" w:rsidP="0078635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786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78635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dodavatele víceprací na zakázku „Vlastivědné muzeum Jesenicka – Expozice geologie“ dle důvodové zprávy</w:t>
            </w:r>
          </w:p>
        </w:tc>
      </w:tr>
      <w:tr w:rsidR="00D32DAE" w:rsidRPr="00D32DAE" w:rsidTr="00786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EB0F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 3 ke Smlouvě o dílo ze dne 27.</w:t>
            </w:r>
            <w:r w:rsidR="00082C05" w:rsidRPr="00D32DAE">
              <w:t xml:space="preserve"> </w:t>
            </w:r>
            <w:r w:rsidRPr="00D32DAE">
              <w:t>9.</w:t>
            </w:r>
            <w:r w:rsidR="00082C05" w:rsidRPr="00D32DAE">
              <w:t xml:space="preserve"> </w:t>
            </w:r>
            <w:r w:rsidRPr="00D32DAE">
              <w:t xml:space="preserve">2012 </w:t>
            </w:r>
            <w:r w:rsidR="00EB0FA0" w:rsidRPr="00D32DAE">
              <w:br/>
            </w:r>
            <w:r w:rsidRPr="00D32DAE">
              <w:t xml:space="preserve">na realizaci akce „Vlastivědné muzeum Jesenicka – Expozice geologie“ </w:t>
            </w:r>
            <w:r w:rsidR="00EB0FA0" w:rsidRPr="00D32DAE">
              <w:br/>
            </w:r>
            <w:r w:rsidRPr="00D32DAE">
              <w:t>mezi Olomouckým krajem a společností H O R S T A V Olomouc, spol. s r. o., se sídlem Olomouc, Tovární 41 A, PSČ 772 00, IČ: 45195706, dle důvodové zprávy</w:t>
            </w:r>
          </w:p>
        </w:tc>
      </w:tr>
      <w:tr w:rsidR="00D32DAE" w:rsidRPr="00D32DAE" w:rsidTr="00786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EB0F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č. 3 ke Smlouvě o dílo ze dne 27.</w:t>
            </w:r>
            <w:r w:rsidR="00082C05" w:rsidRPr="00D32DAE">
              <w:t xml:space="preserve"> </w:t>
            </w:r>
            <w:r w:rsidRPr="00D32DAE">
              <w:t>9.</w:t>
            </w:r>
            <w:r w:rsidR="00082C05" w:rsidRPr="00D32DAE">
              <w:t xml:space="preserve"> </w:t>
            </w:r>
            <w:r w:rsidRPr="00D32DAE">
              <w:t>2012 dle bodu 3 usnesení</w:t>
            </w:r>
          </w:p>
        </w:tc>
      </w:tr>
      <w:tr w:rsidR="00D32DAE" w:rsidRPr="00D32DAE" w:rsidTr="007863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786350">
            <w:r w:rsidRPr="00D32DAE">
              <w:t>O: Ing. Jiří Rozbořil, hejtman Olomouckého kraje</w:t>
            </w:r>
          </w:p>
        </w:tc>
      </w:tr>
      <w:tr w:rsidR="00D32DAE" w:rsidRPr="00D32DAE" w:rsidTr="00786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350" w:rsidRPr="00D32DAE" w:rsidRDefault="00786350" w:rsidP="0078635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pověřuje</w:t>
            </w:r>
            <w:r w:rsidRPr="00D32DAE">
              <w:t xml:space="preserve"> Ing. Miroslava Kubína k podpisu veškeré korespondence týkající se zakázky „Vlastivědné muzeum Jesenicka – Expozice geologie“</w:t>
            </w:r>
          </w:p>
        </w:tc>
      </w:tr>
      <w:tr w:rsidR="00D32DAE" w:rsidRPr="00D32DAE" w:rsidTr="007863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7863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786350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7863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786350" w:rsidP="00BA4104">
            <w:pPr>
              <w:pStyle w:val="nadpis2"/>
            </w:pPr>
            <w:r w:rsidRPr="00D32DAE">
              <w:t>3.7.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AE37AC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AE37AC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AE37AC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Rozhodnutí o změně projektu „Zajištění integrace příslušníků romských komunit v Olomouckém kraji II“</w:t>
            </w:r>
          </w:p>
        </w:tc>
      </w:tr>
      <w:tr w:rsidR="00D32DAE" w:rsidRPr="00D32DAE" w:rsidTr="00AE37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AE37AC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AE37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AE37AC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AE37AC" w:rsidP="00AE37A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AE37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AE37A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Rozhodnutím o změně č. 1 Rozhodnutí o poskytnutí dotace </w:t>
            </w:r>
            <w:r w:rsidR="00EB0FA0" w:rsidRPr="00D32DAE">
              <w:br/>
            </w:r>
            <w:r w:rsidRPr="00D32DAE">
              <w:t>č. OPLZZ-ZS824-63/2013 k projektu „Zajištění integrace příslušníků romských komunit v Olomouckém kraji II“ a jeho podmínkami dle důvodové zprávy</w:t>
            </w:r>
          </w:p>
        </w:tc>
      </w:tr>
      <w:tr w:rsidR="00D32DAE" w:rsidRPr="00D32DAE" w:rsidTr="00AE37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AE37A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zmocňuje</w:t>
            </w:r>
            <w:r w:rsidRPr="00D32DAE">
              <w:t xml:space="preserve"> Mgr. Yvonu Kubjátovou náměstkyni hejtmana k podpisu potvrzení o přijetí Rozhodnutí o změně č. 1 Rozhodnutí o poskytnutí dotace </w:t>
            </w:r>
            <w:r w:rsidR="00EB0FA0" w:rsidRPr="00D32DAE">
              <w:br/>
            </w:r>
            <w:r w:rsidRPr="00D32DAE">
              <w:t>č. OPLZZ-ZS824-63/2013 k projektu „Zajištění integrace příslušníků romských komunit v Olomouckém kraji II“ dle Přílohy č. 1 důvodové zprávy</w:t>
            </w:r>
          </w:p>
        </w:tc>
      </w:tr>
      <w:tr w:rsidR="00D32DAE" w:rsidRPr="00D32DAE" w:rsidTr="00AE37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AE37A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potvrzení o přijetí Rozhodnutí o změně č. 1 Rozhodnutí o poskytnutí dotace č. OPLZZ-ZS824-63/2013 k projektu „Zajištění integrace příslušníků romských komunit v Olomouckém kraji II“ dle Přílohy č. 1 důvodové zprávy</w:t>
            </w:r>
          </w:p>
        </w:tc>
      </w:tr>
      <w:tr w:rsidR="00D32DAE" w:rsidRPr="00D32DAE" w:rsidTr="00AE37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AC" w:rsidRPr="00D32DAE" w:rsidRDefault="00AE37AC" w:rsidP="00AE37AC">
            <w:r w:rsidRPr="00D32DAE">
              <w:t>O: Mgr. Yvona Kubjátová, náměstkyně hejtmana</w:t>
            </w:r>
          </w:p>
        </w:tc>
      </w:tr>
      <w:tr w:rsidR="00D32DAE" w:rsidRPr="00D32DAE" w:rsidTr="00AE37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AE37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AE37AC" w:rsidP="00BA4104">
            <w:pPr>
              <w:pStyle w:val="nadpis2"/>
            </w:pPr>
            <w:r w:rsidRPr="00D32DAE">
              <w:t>Ing. Jiří Rozbořil, hejtman Olomouckého kraje; Mgr. Yvona Kubjátová, náměstkyně hejtmana</w:t>
            </w:r>
          </w:p>
        </w:tc>
      </w:tr>
      <w:tr w:rsidR="008906C5" w:rsidRPr="00D32DAE" w:rsidTr="00AE37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AE37AC" w:rsidP="00BA4104">
            <w:pPr>
              <w:pStyle w:val="nadpis2"/>
            </w:pPr>
            <w:r w:rsidRPr="00D32DAE">
              <w:t>3.8.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307946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307946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307946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Projekt „Pořízení technologického vybavení a vozidel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 xml:space="preserve">pro Zdravotnickou záchrannou službu Olomouckého kraje“ </w:t>
            </w:r>
            <w:r w:rsidR="00EB0FA0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– podání projektu do Integrovaného operačního programu</w:t>
            </w:r>
          </w:p>
        </w:tc>
      </w:tr>
      <w:tr w:rsidR="00D32DAE" w:rsidRPr="00D32DAE" w:rsidTr="0030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307946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307946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podání projektu „Pořízení technologického vybavení a vozidel pro ZZS OK“ do 23. výzvy Integrovaného operačního programu, Oblast intervence 3.4 Služby v oblasti </w:t>
            </w:r>
            <w:r w:rsidR="003E53D6" w:rsidRPr="00D32DAE">
              <w:t>1</w:t>
            </w:r>
            <w:r w:rsidRPr="00D32DAE">
              <w:t>bezpečnosti, prevence a řešení rizik dle důvodové zprávy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projektovou žádost a veškeré povinné přílohy projektové žádosti k projektu dle bodu 2 usnesení</w:t>
            </w:r>
          </w:p>
        </w:tc>
      </w:tr>
      <w:tr w:rsidR="00D32DAE" w:rsidRPr="00D32DAE" w:rsidTr="0030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r w:rsidRPr="00D32DAE">
              <w:t>O: Ing. Jiří Rozbořil, hejtman Olomouckého kraje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podání projektu dle bodu 2 usnesení</w:t>
            </w:r>
          </w:p>
        </w:tc>
      </w:tr>
      <w:tr w:rsidR="00D32DAE" w:rsidRPr="00D32DAE" w:rsidTr="0030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r w:rsidRPr="00D32DAE">
              <w:t>O: vedoucí odboru investic a evropských programů</w:t>
            </w:r>
          </w:p>
          <w:p w:rsidR="00307946" w:rsidRPr="00D32DAE" w:rsidRDefault="00307946" w:rsidP="00307946">
            <w:r w:rsidRPr="00D32DAE">
              <w:t>T: 24. 7. 2014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spolufinancováním 15% způsobilých výdajů Olomouckého kraje v rámci projektu „Pořízení technologického vybavení a vozidel pro ZZS OK“ dle důvodové zprávy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zajištěním financování a předfinancování projektu v případě získání podpory z Integrovaného operačního programu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Zastupitelstvu Olomouckého kraje ke schválení financování a předfinancování projektu dle bodu 2 usnesení</w:t>
            </w:r>
          </w:p>
        </w:tc>
      </w:tr>
      <w:tr w:rsidR="00D32DAE" w:rsidRPr="00D32DAE" w:rsidTr="0030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r w:rsidRPr="00D32DAE">
              <w:t>O: Ing. Jiří Rozbořil, hejtman Olomouckého kraje</w:t>
            </w:r>
          </w:p>
          <w:p w:rsidR="00307946" w:rsidRPr="00D32DAE" w:rsidRDefault="00307946" w:rsidP="00307946">
            <w:r w:rsidRPr="00D32DAE">
              <w:t>T: ZOK 20. 6. 2014</w:t>
            </w:r>
          </w:p>
        </w:tc>
      </w:tr>
      <w:tr w:rsidR="00D32DAE" w:rsidRPr="00D32DAE" w:rsidTr="0030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BA4104">
            <w:pPr>
              <w:pStyle w:val="nadpis2"/>
            </w:pPr>
            <w:r w:rsidRPr="00D32DAE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7946" w:rsidRPr="00D32DAE" w:rsidRDefault="00307946" w:rsidP="0030794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financování a předfinancování projektu v případě získání podpory </w:t>
            </w:r>
            <w:r w:rsidR="00DB4C88" w:rsidRPr="00D32DAE">
              <w:br/>
            </w:r>
            <w:r w:rsidRPr="00D32DAE">
              <w:t>z Integrovaného operačního programu</w:t>
            </w:r>
          </w:p>
        </w:tc>
      </w:tr>
      <w:tr w:rsidR="00D32DAE" w:rsidRPr="00D32DAE" w:rsidTr="003079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3079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307946" w:rsidP="00BA4104">
            <w:pPr>
              <w:pStyle w:val="nadpis2"/>
            </w:pPr>
            <w:r w:rsidRPr="00D32DAE">
              <w:t>Ing. Jiří Rozbořil, hejtman Olomouckého kraje; MUDr. Michael Fischer, náměstek hejtmana</w:t>
            </w:r>
          </w:p>
        </w:tc>
      </w:tr>
      <w:tr w:rsidR="008906C5" w:rsidRPr="00D32DAE" w:rsidTr="003079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307946" w:rsidP="00BA4104">
            <w:pPr>
              <w:pStyle w:val="nadpis2"/>
            </w:pPr>
            <w:r w:rsidRPr="00D32DAE">
              <w:t>3.9.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214155">
        <w:tc>
          <w:tcPr>
            <w:tcW w:w="961" w:type="pct"/>
            <w:gridSpan w:val="2"/>
            <w:tcBorders>
              <w:bottom w:val="nil"/>
            </w:tcBorders>
          </w:tcPr>
          <w:p w:rsidR="00663E82" w:rsidRPr="00D32DAE" w:rsidRDefault="00663E82" w:rsidP="00663E8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663E82" w:rsidRPr="00D32DAE" w:rsidRDefault="00663E82" w:rsidP="0021415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Vyhodnocení výběrových řízení na realizace veřejných zakázek</w:t>
            </w:r>
          </w:p>
        </w:tc>
      </w:tr>
      <w:tr w:rsidR="00D32DAE" w:rsidRPr="00D32DAE" w:rsidTr="0021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3E82" w:rsidRPr="00D32DAE" w:rsidRDefault="00663E82" w:rsidP="00214155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3E82" w:rsidRPr="00D32DAE" w:rsidRDefault="00663E82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3E82" w:rsidRPr="00D32DAE" w:rsidRDefault="00663E82" w:rsidP="0021415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1.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vhodné nabídky 2. části veřejné zakázky „Podpora technického vybavení dílen – 1. část“, podané uchazečem CNC invest, s.r.o., se sídlem Praha 10, Polygrafická 679/16, PSČ 108 00, IČ: 27898164, </w:t>
            </w:r>
            <w:r w:rsidRPr="00D32DAE">
              <w:br/>
              <w:t>s nabídkovou cenou 8 641 486,00 Kč bez DPH,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4D6B0F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2. části veřejné zakázky „Podpora technického vybavení dílen – 1. část“ mezi Olomouckým krajem </w:t>
            </w:r>
            <w:r w:rsidRPr="00D32DAE">
              <w:br/>
              <w:t>a uchazečem dle bodu 3.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vhodné nabídky 3. části veřejné zakázky „Podpora technického vybavení dílen – 1. část“, podané uchazečem STM s.r.o., </w:t>
            </w:r>
            <w:r w:rsidRPr="00D32DAE">
              <w:br/>
              <w:t xml:space="preserve">se sídlem Říčany, Černokostelecká 199, PSČ 251 01, IČ: 61675814, </w:t>
            </w:r>
            <w:r w:rsidRPr="00D32DAE">
              <w:br/>
              <w:t>s nabídkovou cenou 2 549 000,00 Kč bez DPH,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3. části veřejné zakázky „Podpora technického vybavení dílen – 1. část“ mezi Olomouckým krajem </w:t>
            </w:r>
            <w:r w:rsidRPr="00D32DAE">
              <w:br/>
              <w:t>a uchazečem dle bodu 5.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vhodné nabídky 4. části veřejné zakázky „Podpora technického vybavení dílen – 1. část“, podané uchazečem STM s.r.o., </w:t>
            </w:r>
            <w:r w:rsidRPr="00D32DAE">
              <w:br/>
              <w:t xml:space="preserve">se sídlem Říčany, Černokostelecká 199, PSČ 251 01, IČ: 61675814, </w:t>
            </w:r>
            <w:r w:rsidRPr="00D32DAE">
              <w:br/>
              <w:t>s nabídkovou cenou 2 269 000,00 Kč bez DPH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BA4104">
            <w:pPr>
              <w:pStyle w:val="nadpis2"/>
            </w:pPr>
            <w:r w:rsidRPr="00D32DAE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B0F" w:rsidRPr="00D32DAE" w:rsidRDefault="00CE4200" w:rsidP="0021415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4. části veřejné zakázky „Podpora technického vybavení dílen – 1. část“ mezi Olomouckým krajem </w:t>
            </w:r>
            <w:r w:rsidRPr="00D32DAE">
              <w:br/>
              <w:t>a uchazečem dle bodu 7.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5.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6.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7.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8.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9.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vyloučení z účasti 10. části veřejné zakázky „Podpora technického vybavení dílen – 1. část“ uchazeče PRAGOLET, s.r.o., se sídlem Mnichovice 71, PSČ 251 64, IČ: 61499625, pro nesplnění kvalifikačních předpokladů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vhodné nabídky 10. části veřejné zakázky „Podpora technického vybavení dílen – 1. část“, podané uchazečem JKZ spol. s r.o., </w:t>
            </w:r>
            <w:r w:rsidRPr="00D32DAE">
              <w:br/>
              <w:t xml:space="preserve">se sídlem Olomouc - Nové Sady, Rooseveltova 185/8, PSČ 779 00, </w:t>
            </w:r>
            <w:r w:rsidRPr="00D32DAE">
              <w:br/>
              <w:t>IČ: 47155191, s nabídkovou cenou 475 990,00 Kč bez DPH,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10. části veřejné zakázky „Podpora technického vybavení dílen – 1. část“ mezi Olomouckým krajem </w:t>
            </w:r>
            <w:r w:rsidRPr="00D32DAE">
              <w:br/>
              <w:t>a uchazečem dle bodu 15.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zrušení 11. části veřejné zakázky „Podpora technického vybavení dílen – 1. část“,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BA4104">
            <w:pPr>
              <w:pStyle w:val="nadpis2"/>
            </w:pPr>
            <w:r w:rsidRPr="00D32DAE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vyloučení z účasti veřejné zakázky „Domov seniorů POHODA Chválkovice - modernizace hlavní budovy, část A, B a C“ uchazeče:</w:t>
            </w:r>
          </w:p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t xml:space="preserve">a) Ridera Stavební a.s., se sídlem Dělnická 382/32, Poruba, 708 00 Ostrava, IČ: 45192464 – při posuzování nabídek </w:t>
            </w:r>
          </w:p>
          <w:p w:rsidR="009121A8" w:rsidRPr="00D32DAE" w:rsidRDefault="009121A8" w:rsidP="00CD5D10">
            <w:pPr>
              <w:pStyle w:val="Normal"/>
              <w:spacing w:after="119"/>
              <w:jc w:val="both"/>
            </w:pPr>
            <w:r w:rsidRPr="00D32DAE">
              <w:t xml:space="preserve">b) VW WACHAL a.s., se sídlem Kroměříž, Tylova 220/17, IČ: 25567225 </w:t>
            </w:r>
            <w:r w:rsidRPr="00D32DAE">
              <w:br/>
              <w:t>– při posuzování nabídek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pro veřejnou zakázku „Domov seniorů POHODA Chválkovice - modernizace hlavní budovy, část A, B a C“ výsledné pořadí uchazečů: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 xml:space="preserve">1. Metrostav a.s., se sídlem Koželužská 2450/4, Libeň, 180 00 Praha 8, </w:t>
            </w:r>
            <w:r w:rsidRPr="00D32DAE">
              <w:br/>
              <w:t>IČ: 00014915, nabídková cena 41 327 017,40 Kč bez DPH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 xml:space="preserve">2. OHL ŽS, a.s., se sídlem Burešova 938/17, Veveří, 602 00 Brno, </w:t>
            </w:r>
            <w:r w:rsidRPr="00D32DAE">
              <w:br/>
              <w:t>IČ: 46342796, nabídková cena 41 905 111,00 Kč bez DPH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>3. GEMO OLOMOUC, spol. s r.o., se sídlem Olomouc - Lazce, Dlouhá 562/22, PSČ 772 35, IČ: 13642464, nabídková cena 44 800 000,00 Kč bez DPH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 xml:space="preserve">4. Stavební společnost NAVRÁTIL, s.r.o., se sídlem Prostějov, Vápenice 17/2970, PSČ 796 01, IČ: 46972021, nabídková cena 45 041 942,00 Kč </w:t>
            </w:r>
            <w:r w:rsidRPr="00D32DAE">
              <w:br/>
              <w:t>bez DPH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nejvhodnější nabídky veřejné zakázky „Domov seniorů POHODA Chválkovice - modernizace hlavní budovy, část A, B a C“, podané uchazečem Metrostav a.s., se sídlem 450/4, Libeň, 180 00 Praha 8, </w:t>
            </w:r>
            <w:r w:rsidRPr="00D32DAE">
              <w:br/>
              <w:t>IČ: 00014915,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veřejné zakázky „Domov seniorů POHODA Chválkovice - modernizace hlavní budovy, část A, B a C“ mezi Olomouckým krajem a uchazečem dle bodu 20.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EB1CAD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vyloučení z účasti veřejné zakázky „Domov seniorů POHODA Chválkovice - rekonstrukce budovy A“ uchazeče STAEG Stavby, spol. s r.o., se sídlem Průmyslová 738/8f, 682</w:t>
            </w:r>
            <w:r w:rsidR="00EB1CAD" w:rsidRPr="00D32DAE">
              <w:t xml:space="preserve"> </w:t>
            </w:r>
            <w:r w:rsidRPr="00D32DAE">
              <w:t xml:space="preserve">01 Vyškov, IČ: 24140520 </w:t>
            </w:r>
            <w:r w:rsidR="00671F0B" w:rsidRPr="00D32DAE">
              <w:br/>
            </w:r>
            <w:r w:rsidRPr="00D32DAE">
              <w:t>– při posuzování nabídek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pro veřejnou zakázku „Domov seniorů POHODA Chválkovice - rekonstrukce budovy A“ výsledné pořadí uchazečů: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 xml:space="preserve">1. OHL ŽS, a.s., se sídlem Burešova 938/17, Veveří, 602 00 Brno, </w:t>
            </w:r>
            <w:r w:rsidR="00671F0B" w:rsidRPr="00D32DAE">
              <w:br/>
            </w:r>
            <w:r w:rsidRPr="00D32DAE">
              <w:t>IČ: 46342796, nabídková cena 25 910 550,00 Kč bez DPH</w:t>
            </w:r>
          </w:p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t xml:space="preserve">2. MEKOS GROUP a.s., se sídlem Olomouc, Polská 1174/3A, PSČ 779 00, </w:t>
            </w:r>
            <w:r w:rsidR="00671F0B" w:rsidRPr="00D32DAE">
              <w:br/>
            </w:r>
            <w:r w:rsidRPr="00D32DAE">
              <w:t>IČ: 26821834, nabídková cena 27 196 185,00 Kč bez DPH</w:t>
            </w:r>
          </w:p>
          <w:p w:rsidR="00D20F93" w:rsidRPr="00D32DAE" w:rsidRDefault="00D20F93" w:rsidP="00CD5D10">
            <w:pPr>
              <w:pStyle w:val="Normal"/>
              <w:spacing w:after="119"/>
              <w:jc w:val="both"/>
            </w:pP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nejvhodnější nabídky veřejné zakázky „Domov seniorů POHODA Chválkovice - rekonstrukce budovy A“, podané uchazečem OHL ŽS, a.s., se sídlem Burešova 938/17, Veveří, 602 00 Brno, IČ: 46342796,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BA4104">
            <w:pPr>
              <w:pStyle w:val="nadpis2"/>
            </w:pPr>
            <w:r w:rsidRPr="00D32DAE"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42E" w:rsidRPr="00D32DAE" w:rsidRDefault="0038542E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veřejné zakázky „Domov seniorů POHODA Chválkovice - rekonstrukce budovy A“ mezi Olomouckým krajem a uchazečem dle bodu 24.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vyloučení z účasti veřejné zakázky</w:t>
            </w:r>
            <w:r w:rsidRPr="00D32DAE">
              <w:br/>
              <w:t xml:space="preserve"> „II/570 Hněvotín - rekonstrukce silnice“ uchazeče: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 xml:space="preserve">a) ALPINE Bau CZ s.r.o., se sídlem Jiráskova 613/13, Krásno nad Bečvou, </w:t>
            </w:r>
            <w:r w:rsidRPr="00D32DAE">
              <w:br/>
              <w:t xml:space="preserve">757 01 Valašské Meziříčí, IČ: 24210323 – při posuzování nabídek 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>b) STRABAG a.s., odštěpný závod Brno, oblast Střed, Holická 29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>771 49 Olomouc, IČ: 60838744 – při posuzování nabídek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pro veřejnou zakázku „II/570 Hněvotín - rekonstrukce silnice“ výsledné pořadí uchazečů: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 xml:space="preserve">1. EUROVIA CS, a.s., odštěpný závod oblast Morava, závod Zlín, U Dřevnice 330, 76302 Zlín - Louky, IČ: 45274924, nabídková cena 32 799 571,00 Kč </w:t>
            </w:r>
            <w:r w:rsidRPr="00D32DAE">
              <w:br/>
              <w:t>bez DPH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>2. SWIETELSKY stavební s.r.o., odštěpný závod Dopravní stavby MORAVA, oblast Brno, Jahodová ulice 60, 620 00 Brno, IČ: 48035599, nabídková cena 33 236 571,00 Kč bez DPH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 xml:space="preserve">3. Porr a.s., se sídlem Praha 1 - Nové Město, Václavské náměstí 837/11, </w:t>
            </w:r>
            <w:r w:rsidRPr="00D32DAE">
              <w:br/>
              <w:t>PSČ 110 00, IČ: 43005560, nabídková cena 33 423 638,00 Kč bez DPH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nejvhodnější nabídky veřejné zakázky „II/570 Hněvotín - rekonstrukce silnice“, podané uchazečem EUROVIA CS, a.s., odštěpný závod oblast Morava, závod Zlín, U Dřevnice 330, 763 02 </w:t>
            </w:r>
            <w:r w:rsidRPr="00D32DAE">
              <w:br/>
              <w:t>Zlín - Louky,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veřejné zakázky „II/570 Hněvotín - rekonstrukce silnice“ mezi Olomouckým krajem a uchazečem </w:t>
            </w:r>
            <w:r w:rsidRPr="00D32DAE">
              <w:br/>
              <w:t>dle bodu 28.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pro veřejnou zakázku „III/37354 Holubice - Hrochov“ výsledné pořadí uchazečů: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>1. SWIETELSKY stavební s.r.o., odštěpný závod Dopravní stavby MORAVA, oblast Brno, Jahodová ulice 60, 620 00 Brno, IČ: 48035599, nabídková cena 38 760 245,00 Kč bez DPH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>2. GEOSAN GROUP a.s., se sídlem Kolín III, U Nemocnice 430, PSČ 280 02, IČ: 25671464, nabídková cena 44 599 697,00 Kč bez DPH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 xml:space="preserve">3. EUROVIA CS, a.s., odštěpný závod oblast Morava, závod Zlín, U Dřevnice 330, 76302 Zlín - Louky, IČ: 45274924, nabídková cena 46 915 037,00 Kč </w:t>
            </w:r>
            <w:r w:rsidRPr="00D32DAE">
              <w:br/>
              <w:t>bez DPH</w:t>
            </w:r>
          </w:p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t xml:space="preserve">4. Porr a.s., se sídlem Praha 1 - Nové Město, Václavské náměstí 837/11, </w:t>
            </w:r>
            <w:r w:rsidRPr="00D32DAE">
              <w:br/>
              <w:t>PSČ 110 00, IČ: 43005560, nabídková cena 48 292 127,00 Kč bez DPH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BA4104">
            <w:pPr>
              <w:pStyle w:val="nadpis2"/>
            </w:pPr>
            <w:r w:rsidRPr="00D32DAE"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D" w:rsidRPr="00D32DAE" w:rsidRDefault="00EB1CAD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rozhoduje</w:t>
            </w:r>
            <w:r w:rsidRPr="00D32DAE">
              <w:t xml:space="preserve"> o výběru nejvhodnější nabídky veřejné zakázky „III/37354 Holubice - Hrochov“, podané uchazečem SWIETELSKY stavební s.r.o., odštěpný závod Dopravní stavby MORAVA, oblast Brno, Jahodová ulice 60, 620 00  Brno, IČ: 48035599,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BA4104">
            <w:pPr>
              <w:pStyle w:val="nadpis2"/>
            </w:pPr>
            <w:r w:rsidRPr="00D32DAE"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na realizaci veřejné zakázky „III/37354 Holubice - Hrochov“ mezi Olomouckým krajem a uchazečem </w:t>
            </w:r>
            <w:r w:rsidRPr="00D32DAE">
              <w:br/>
              <w:t>dle bodu 31.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BA4104">
            <w:pPr>
              <w:pStyle w:val="nadpis2"/>
            </w:pPr>
            <w:r w:rsidRPr="00D32DAE"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po marném uplynutí lhůty k podání námitek </w:t>
            </w:r>
            <w:r w:rsidRPr="00D32DAE">
              <w:br/>
              <w:t>k průběhu zadávacího řízení smlouvy dle bodu 4, 6, 8, 16, 21, 25, 29 a 32 usnesení</w:t>
            </w:r>
          </w:p>
        </w:tc>
      </w:tr>
      <w:tr w:rsidR="00D32DAE" w:rsidRPr="00D32DAE" w:rsidTr="002141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A4B57" w:rsidRPr="00D32DAE" w:rsidRDefault="009A4B57" w:rsidP="00B846D8">
            <w:pPr>
              <w:spacing w:after="100" w:afterAutospacing="1"/>
            </w:pPr>
            <w:r w:rsidRPr="00D32DAE">
              <w:t>O: Ing. Jiří Rozbořil, hejtman Olomouckého kraje</w:t>
            </w:r>
          </w:p>
        </w:tc>
      </w:tr>
      <w:tr w:rsidR="00D32DAE" w:rsidRPr="00D32DAE" w:rsidTr="00CD5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BA4104">
            <w:pPr>
              <w:pStyle w:val="nadpis2"/>
            </w:pPr>
            <w:r w:rsidRPr="00D32DAE"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B57" w:rsidRPr="00D32DAE" w:rsidRDefault="009A4B57" w:rsidP="00CD5D1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zájemce pro další účast v užším řízení na výběr dodavatele pro investiční akci „II/150 Dub nad Moravou – hranice okresu </w:t>
            </w:r>
            <w:r w:rsidRPr="00D32DAE">
              <w:br/>
              <w:t>PV – rekonstrukce silnice“ dle důvodové zprávy</w:t>
            </w:r>
          </w:p>
        </w:tc>
      </w:tr>
      <w:tr w:rsidR="00D32DAE" w:rsidRPr="00D32DAE" w:rsidTr="002141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A4B57" w:rsidRPr="00D32DAE" w:rsidRDefault="009A4B57" w:rsidP="00BA4104">
            <w:pPr>
              <w:pStyle w:val="nadpis2"/>
            </w:pPr>
          </w:p>
        </w:tc>
      </w:tr>
      <w:tr w:rsidR="00D32DAE" w:rsidRPr="00D32DAE" w:rsidTr="002141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A4B57" w:rsidRPr="00D32DAE" w:rsidRDefault="009A4B57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A4B57" w:rsidRPr="00D32DAE" w:rsidRDefault="009A4B57" w:rsidP="00BA4104">
            <w:pPr>
              <w:pStyle w:val="nadpis2"/>
            </w:pPr>
            <w:r w:rsidRPr="00D32DAE">
              <w:t>Ing. Jiří Rozbořil, hejtman Olomouckého kraje;</w:t>
            </w:r>
          </w:p>
        </w:tc>
      </w:tr>
      <w:tr w:rsidR="004C6277" w:rsidRPr="00D32DAE" w:rsidTr="002141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A4B57" w:rsidRPr="00D32DAE" w:rsidRDefault="009A4B57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A4B57" w:rsidRPr="00D32DAE" w:rsidRDefault="009A4B57" w:rsidP="00BA4104">
            <w:pPr>
              <w:pStyle w:val="nadpis2"/>
            </w:pPr>
            <w:r w:rsidRPr="00D32DAE">
              <w:t>3.10.</w:t>
            </w:r>
          </w:p>
        </w:tc>
      </w:tr>
    </w:tbl>
    <w:p w:rsidR="00663E82" w:rsidRPr="00D32DAE" w:rsidRDefault="00663E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63E82" w:rsidRPr="00D32DAE" w:rsidRDefault="00663E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"/>
        <w:gridCol w:w="1116"/>
        <w:gridCol w:w="7327"/>
      </w:tblGrid>
      <w:tr w:rsidR="00D32DAE" w:rsidRPr="00D32DAE" w:rsidTr="00A40F7A">
        <w:tc>
          <w:tcPr>
            <w:tcW w:w="961" w:type="pct"/>
            <w:gridSpan w:val="3"/>
            <w:tcBorders>
              <w:bottom w:val="nil"/>
            </w:tcBorders>
          </w:tcPr>
          <w:p w:rsidR="008906C5" w:rsidRPr="00D32DAE" w:rsidRDefault="00A40F7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A40F7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Výběrová řízení na zajištění realizací veřejných zakázek</w:t>
            </w:r>
          </w:p>
        </w:tc>
      </w:tr>
      <w:tr w:rsidR="00D32DAE" w:rsidRPr="00D32DAE" w:rsidTr="00A40F7A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A40F7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A40F7A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A40F7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A40F7A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uveřejnění předběžného oznámení a odůvodnění účelnosti veřejné zakázky „Zajištění služby výměny dat ZZ kraje se systémy IZS“</w:t>
            </w:r>
          </w:p>
        </w:tc>
      </w:tr>
      <w:tr w:rsidR="00D32DAE" w:rsidRPr="00D32DAE" w:rsidTr="00A40F7A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zadávací podmínky veřejných zakázek: </w:t>
            </w:r>
          </w:p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t>a) „SŠTZ Mohelnice - přístavba strojních dílen“</w:t>
            </w:r>
          </w:p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t>b) „Pořízení technologického vybavení a vozidel pro ZZS OK“</w:t>
            </w:r>
          </w:p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t>c) „Transformace Vincentina Šternberk – dodávka nábytku“, dodatečné dodávky</w:t>
            </w:r>
          </w:p>
        </w:tc>
      </w:tr>
      <w:tr w:rsidR="00D32DAE" w:rsidRPr="00D32DAE" w:rsidTr="00A40F7A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jmenuje</w:t>
            </w:r>
            <w:r w:rsidRPr="00D32DAE">
              <w:t xml:space="preserve"> personální složení komisí pro otevírání obálek, zvláštních komisí pro posouzení kvalifikace a hodnotících komisí na zakázky </w:t>
            </w:r>
            <w:r w:rsidR="00DB4C88" w:rsidRPr="00D32DAE">
              <w:br/>
            </w:r>
            <w:r w:rsidRPr="00D32DAE">
              <w:t>dle bodu 3. písm. a) až c) usnesení</w:t>
            </w:r>
          </w:p>
        </w:tc>
      </w:tr>
      <w:tr w:rsidR="00D32DAE" w:rsidRPr="00D32DAE" w:rsidTr="00A40F7A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zahájit zadávací řízení na zakázku dle bodu 3. písm. a) až c) usnesení</w:t>
            </w:r>
          </w:p>
        </w:tc>
      </w:tr>
      <w:tr w:rsidR="00D32DAE" w:rsidRPr="00D32DAE" w:rsidTr="006F1897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r w:rsidRPr="00D32DAE">
              <w:t>O: vedoucí odboru investic a evropských programů</w:t>
            </w:r>
          </w:p>
          <w:p w:rsidR="00A40F7A" w:rsidRPr="00D32DAE" w:rsidRDefault="00A40F7A" w:rsidP="00A40F7A">
            <w:r w:rsidRPr="00D32DAE">
              <w:t>T: 24. 7. 2014</w:t>
            </w:r>
          </w:p>
        </w:tc>
      </w:tr>
      <w:tr w:rsidR="00D32DAE" w:rsidRPr="00D32DAE" w:rsidTr="006F1897">
        <w:trPr>
          <w:trHeight w:val="289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40F7A" w:rsidRPr="00D32DAE" w:rsidRDefault="00A40F7A" w:rsidP="00A40F7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pověřuje</w:t>
            </w:r>
            <w:r w:rsidRPr="00D32DAE">
              <w:t xml:space="preserve"> Ing. Miroslava Kubína k podpisu veškeré korespondence týkající se uveřejnění předběžného oznámení veřejné zakázky </w:t>
            </w:r>
            <w:r w:rsidR="00DB4C88" w:rsidRPr="00D32DAE">
              <w:br/>
            </w:r>
            <w:r w:rsidRPr="00D32DAE">
              <w:t>dle bodu 2. usnesení a týkající se veřejných zakázek dle bodu 3. písm. a) až c) usnesení</w:t>
            </w:r>
          </w:p>
        </w:tc>
      </w:tr>
      <w:tr w:rsidR="00D32DAE" w:rsidRPr="00D32DAE" w:rsidTr="006F1897">
        <w:trPr>
          <w:trHeight w:val="289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7458D" w:rsidRPr="00D32DAE" w:rsidRDefault="00B7458D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B7458D" w:rsidRPr="00D32DAE" w:rsidRDefault="00B7458D" w:rsidP="00214155">
            <w:pPr>
              <w:pStyle w:val="Normal"/>
              <w:spacing w:after="119"/>
              <w:jc w:val="both"/>
            </w:pPr>
            <w:r w:rsidRPr="00D32DAE">
              <w:rPr>
                <w:rStyle w:val="Tunproloenznak"/>
                <w:sz w:val="24"/>
              </w:rPr>
              <w:t xml:space="preserve">ukládá </w:t>
            </w:r>
            <w:r w:rsidRPr="00D32DAE">
              <w:t xml:space="preserve">předložit odůvodnění významné veřejné zakázky </w:t>
            </w:r>
            <w:r w:rsidR="00DB4C88" w:rsidRPr="00D32DAE">
              <w:br/>
            </w:r>
            <w:r w:rsidRPr="00D32DAE">
              <w:t>dle bodu 3. písm. b) usnesení na zasedání Zastupitelstva Olomouckého kraje</w:t>
            </w:r>
          </w:p>
        </w:tc>
      </w:tr>
      <w:tr w:rsidR="00D32DAE" w:rsidRPr="00D32DAE" w:rsidTr="006F1897">
        <w:trPr>
          <w:trHeight w:val="2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F14C4" w:rsidRPr="00D32DAE" w:rsidRDefault="008F14C4" w:rsidP="00214155">
            <w:r w:rsidRPr="00D32DAE">
              <w:t>O: vedoucí odboru investic a evropských programů</w:t>
            </w:r>
          </w:p>
          <w:p w:rsidR="008F14C4" w:rsidRPr="00D32DAE" w:rsidRDefault="008F14C4" w:rsidP="008F14C4">
            <w:r w:rsidRPr="00D32DAE">
              <w:t>T: ZOK 20. 6. 2014</w:t>
            </w:r>
          </w:p>
        </w:tc>
      </w:tr>
      <w:tr w:rsidR="00D32DAE" w:rsidRPr="00D32DAE" w:rsidTr="006F1897">
        <w:trPr>
          <w:trHeight w:val="289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81859" w:rsidRPr="00D32DAE" w:rsidRDefault="00881859" w:rsidP="00214155">
            <w:r w:rsidRPr="00D32DAE">
              <w:t>8.</w:t>
            </w:r>
          </w:p>
        </w:tc>
        <w:tc>
          <w:tcPr>
            <w:tcW w:w="4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859" w:rsidRPr="00D32DAE" w:rsidRDefault="00632CFD" w:rsidP="00D3317E">
            <w:pPr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</w:t>
            </w:r>
            <w:r w:rsidR="00D3317E" w:rsidRPr="00D32DAE">
              <w:t>schválit odůvodnění významné veřejné zakázky „Pořízení technologického vybavení a vozidel pro ZZS OK“</w:t>
            </w:r>
          </w:p>
        </w:tc>
      </w:tr>
      <w:tr w:rsidR="00D32DAE" w:rsidRPr="00D32DAE" w:rsidTr="006F1897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A40F7A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A40F7A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A40F7A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A40F7A" w:rsidP="00BA4104">
            <w:pPr>
              <w:pStyle w:val="nadpis2"/>
            </w:pPr>
            <w:r w:rsidRPr="00D32DAE">
              <w:t>3.11.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3E3AD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3E3AD5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3E3AD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Aktualizace plánu investičních akcí na rok 2014 hrazených </w:t>
            </w:r>
            <w:r w:rsidR="00214155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z nájemného SMN, a.s.</w:t>
            </w:r>
          </w:p>
        </w:tc>
      </w:tr>
      <w:tr w:rsidR="00D32DAE" w:rsidRPr="00D32DAE" w:rsidTr="003E3A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3E3AD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3E3A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3E3AD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3E3AD5" w:rsidP="003E3AD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3E3A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3E3AD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aktualizací plánu investičních akcí na rok 2014 dle důvodové zprávy</w:t>
            </w:r>
          </w:p>
        </w:tc>
      </w:tr>
      <w:tr w:rsidR="00D32DAE" w:rsidRPr="00D32DAE" w:rsidTr="003E3A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3E3AD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na zasedání Zastupitelstva Olomouckého kraje</w:t>
            </w:r>
          </w:p>
        </w:tc>
      </w:tr>
      <w:tr w:rsidR="00D32DAE" w:rsidRPr="00D32DAE" w:rsidTr="003E3A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3E3AD5">
            <w:r w:rsidRPr="00D32DAE">
              <w:t>O: Ing. Jiří Rozbořil, hejtman Olomouckého kraje</w:t>
            </w:r>
          </w:p>
          <w:p w:rsidR="003E3AD5" w:rsidRPr="00D32DAE" w:rsidRDefault="003E3AD5" w:rsidP="003E3AD5">
            <w:r w:rsidRPr="00D32DAE">
              <w:t>T: ZOK 20. 6. 2014</w:t>
            </w:r>
          </w:p>
        </w:tc>
      </w:tr>
      <w:tr w:rsidR="00D32DAE" w:rsidRPr="00D32DAE" w:rsidTr="003E3A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AD5" w:rsidRPr="00D32DAE" w:rsidRDefault="003E3AD5" w:rsidP="003E3AD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aktualizaci plánu investičních akcí na rok 2014 dle důvodové zprávy</w:t>
            </w:r>
          </w:p>
        </w:tc>
      </w:tr>
      <w:tr w:rsidR="00D32DAE" w:rsidRPr="00D32DAE" w:rsidTr="003E3A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3E3A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3E3AD5" w:rsidP="00BA4104">
            <w:pPr>
              <w:pStyle w:val="nadpis2"/>
            </w:pPr>
            <w:r w:rsidRPr="00D32DAE">
              <w:t>Ing. Jiří Rozbořil, hejtman Olomouckého kraje</w:t>
            </w:r>
          </w:p>
        </w:tc>
      </w:tr>
      <w:tr w:rsidR="008906C5" w:rsidRPr="00D32DAE" w:rsidTr="003E3A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3E3AD5" w:rsidP="00BA4104">
            <w:pPr>
              <w:pStyle w:val="nadpis2"/>
            </w:pPr>
            <w:r w:rsidRPr="00D32DAE">
              <w:t>3.12.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667A0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667A0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667A0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Řešení pracovních postupů mezi příspěvkovou organizací Koordinátor Integrovaného dopravního systému Olomouckého kraje a Olomouckým krajem</w:t>
            </w:r>
          </w:p>
        </w:tc>
      </w:tr>
      <w:tr w:rsidR="00D32DAE" w:rsidRPr="00D32DAE" w:rsidTr="00B667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667A0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667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667A0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667A0" w:rsidP="00B667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667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667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převodem kompetencí na příspěvkovou organizaci Koordinátor Integrovaného dopravního systému Olomouckého kraje, </w:t>
            </w:r>
            <w:r w:rsidR="00214155" w:rsidRPr="00D32DAE">
              <w:br/>
            </w:r>
            <w:r w:rsidRPr="00D32DAE">
              <w:t>tj. pověření k uzavírání smluv na dopravní obslužnost, k úhradě prokazatelných ztrát dopravní obslužnosti, k ukládání a vymáhání smluvních pokut, k přípravě podkladů v případě zjištění porušení rozpočtové kázně a k zajištění výběrových a nabídkových řízení na dopravce, dle důvodové zprávy</w:t>
            </w:r>
          </w:p>
          <w:p w:rsidR="00D20F93" w:rsidRPr="00D32DAE" w:rsidRDefault="00D20F93" w:rsidP="00B667A0">
            <w:pPr>
              <w:pStyle w:val="Normal"/>
              <w:spacing w:after="119"/>
              <w:jc w:val="both"/>
            </w:pPr>
          </w:p>
        </w:tc>
      </w:tr>
      <w:tr w:rsidR="00D32DAE" w:rsidRPr="00D32DAE" w:rsidTr="00B667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667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zapracovat odsouhlasený převod kompetencí dle bodu 2 usnesení do zřizovací listiny příspěvkové organizace Koordinátor Integrovaného dopravního systému Olomouckého kraje a do udělené plné moci této organizaci a návrh dodatku zřizovací listiny a plné moci předložit </w:t>
            </w:r>
            <w:r w:rsidR="00214155" w:rsidRPr="00D32DAE">
              <w:br/>
            </w:r>
            <w:r w:rsidRPr="00D32DAE">
              <w:t>k odsouhlasení Radě Olomouckého kraje</w:t>
            </w:r>
          </w:p>
        </w:tc>
      </w:tr>
      <w:tr w:rsidR="00D32DAE" w:rsidRPr="00D32DAE" w:rsidTr="00B667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667A0">
            <w:r w:rsidRPr="00D32DAE">
              <w:t>O: vedoucí odboru dopravy a silničního hospodářství</w:t>
            </w:r>
          </w:p>
          <w:p w:rsidR="00B667A0" w:rsidRPr="00D32DAE" w:rsidRDefault="00B667A0" w:rsidP="00B667A0">
            <w:r w:rsidRPr="00D32DAE">
              <w:t>T: 28. 8. 2014</w:t>
            </w:r>
          </w:p>
        </w:tc>
      </w:tr>
      <w:tr w:rsidR="00D32DAE" w:rsidRPr="00D32DAE" w:rsidTr="00B667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667A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Radě Olomouckého kraje ke schválení zásady a postupy pro oblast administrativní dokladové kontroly ročního vyúčtování prokazatelné ztráty dopravců a pro oblast schvalování smluv v orgánech kraje, které souvisí s převodem kompetencí dle důvodové zprávy</w:t>
            </w:r>
          </w:p>
        </w:tc>
      </w:tr>
      <w:tr w:rsidR="00D32DAE" w:rsidRPr="00D32DAE" w:rsidTr="00B667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7A0" w:rsidRPr="00D32DAE" w:rsidRDefault="00B667A0" w:rsidP="00B667A0">
            <w:r w:rsidRPr="00D32DAE">
              <w:t>O: ředitel p. o. Koordinátor Integrovaného dopravního systému Olomouckého kraje</w:t>
            </w:r>
          </w:p>
          <w:p w:rsidR="00B667A0" w:rsidRPr="00D32DAE" w:rsidRDefault="00B667A0" w:rsidP="00B667A0">
            <w:r w:rsidRPr="00D32DAE">
              <w:t>T: 2. 10. 2014</w:t>
            </w:r>
          </w:p>
        </w:tc>
      </w:tr>
      <w:tr w:rsidR="00D32DAE" w:rsidRPr="00D32DAE" w:rsidTr="00B667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667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667A0" w:rsidP="00BA4104">
            <w:pPr>
              <w:pStyle w:val="nadpis2"/>
            </w:pPr>
            <w:r w:rsidRPr="00D32DAE">
              <w:t>PhDr. Alois Mačák, MBA, 1. náměstek hejtmana</w:t>
            </w:r>
          </w:p>
        </w:tc>
      </w:tr>
      <w:tr w:rsidR="008906C5" w:rsidRPr="00D32DAE" w:rsidTr="00B667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667A0" w:rsidP="00BA4104">
            <w:pPr>
              <w:pStyle w:val="nadpis2"/>
            </w:pPr>
            <w:r w:rsidRPr="00D32DAE">
              <w:t>4.1.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067DA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067DA5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UR/42/29/2014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067DA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Petice za opravu komunikace III/31242 v místní části Hanušovice – Žleb</w:t>
            </w:r>
          </w:p>
        </w:tc>
      </w:tr>
      <w:tr w:rsidR="00D32DAE" w:rsidRPr="00D32DAE" w:rsidTr="00067D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067DA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067D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067DA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067DA5" w:rsidP="00067DA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výsledek šetření petice občanů dle důvodové zprávy</w:t>
            </w:r>
          </w:p>
        </w:tc>
      </w:tr>
      <w:tr w:rsidR="00D32DAE" w:rsidRPr="00D32DAE" w:rsidTr="00067D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067D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067DA5" w:rsidP="00BA4104">
            <w:pPr>
              <w:pStyle w:val="nadpis2"/>
            </w:pPr>
            <w:r w:rsidRPr="00D32DAE">
              <w:t>PhDr. Alois Mačák, MBA, 1. náměstek hejtmana</w:t>
            </w:r>
          </w:p>
        </w:tc>
      </w:tr>
      <w:tr w:rsidR="008906C5" w:rsidRPr="00D32DAE" w:rsidTr="00067D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067DA5" w:rsidP="00BA4104">
            <w:pPr>
              <w:pStyle w:val="nadpis2"/>
            </w:pPr>
            <w:r w:rsidRPr="00D32DAE">
              <w:t>4.2.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D558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9D558A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9D558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Dodatek č. 1 k mezikrajské Smlouvě o úhradě kompenzace </w:t>
            </w:r>
            <w:r w:rsidR="00214155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 xml:space="preserve">na zajištění dopravní obslužnosti veřejnou linkovou osobní dopravou v rámci Integrovaného dopravního systému Pardubického kraje na území Olomouckého kraje </w:t>
            </w:r>
          </w:p>
        </w:tc>
      </w:tr>
      <w:tr w:rsidR="00D32DAE" w:rsidRPr="00D32DAE" w:rsidTr="009D5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9D558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9D5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9D558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9D558A" w:rsidP="009D558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9D5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9D558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návrhem textu Dodatku č. 1 ke Smlouvě o úhradě kompenzace na zajištění dopravní obslužnosti veřejnou linkovou osobní dopravou v rámci IREDO Pk mezi Olomouckým krajem a Pardubickým krajem, dle Přílohy č. 1 důvodové zprávy</w:t>
            </w:r>
          </w:p>
        </w:tc>
      </w:tr>
      <w:tr w:rsidR="00D32DAE" w:rsidRPr="00D32DAE" w:rsidTr="009D5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9D558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text dodatku č. 1 smlouvy dle bodu 2 usnesení </w:t>
            </w:r>
            <w:r w:rsidR="00214155" w:rsidRPr="00D32DAE">
              <w:br/>
            </w:r>
            <w:r w:rsidRPr="00D32DAE">
              <w:t>ke schválení Zastupitelstvu Olomouckého kraje</w:t>
            </w:r>
          </w:p>
        </w:tc>
      </w:tr>
      <w:tr w:rsidR="00D32DAE" w:rsidRPr="00D32DAE" w:rsidTr="009D5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9D558A">
            <w:r w:rsidRPr="00D32DAE">
              <w:t>O: PhDr. Alois Mačák, MBA, 1. náměstek hejtmana</w:t>
            </w:r>
          </w:p>
          <w:p w:rsidR="009D558A" w:rsidRPr="00D32DAE" w:rsidRDefault="009D558A" w:rsidP="009D558A">
            <w:r w:rsidRPr="00D32DAE">
              <w:t>T: ZOK 20. 6. 2014</w:t>
            </w:r>
          </w:p>
        </w:tc>
      </w:tr>
      <w:tr w:rsidR="00D32DAE" w:rsidRPr="00D32DAE" w:rsidTr="009D5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58A" w:rsidRPr="00D32DAE" w:rsidRDefault="009D558A" w:rsidP="009D558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Dodatek č. 1 ke Smlouvě o úhradě kompenzace na zajištění dopravní obslužnosti veřejnou linkovou osobní dopravou v rámci IREDO Pk mezi Olomouckým krajem a Pardubickým krajem, dle Přílohy č. 1 důvodové zprávy </w:t>
            </w:r>
            <w:r w:rsidR="00214155" w:rsidRPr="00D32DAE">
              <w:br/>
            </w:r>
            <w:r w:rsidRPr="00D32DAE">
              <w:t>a uložit PhDr. Aloisi Mačákovi, MBA, 1. náměstkovi hejtmana Olomouckého kraje, podepsat dodatek č. 1 smlouvy</w:t>
            </w:r>
          </w:p>
        </w:tc>
      </w:tr>
      <w:tr w:rsidR="00D32DAE" w:rsidRPr="00D32DAE" w:rsidTr="009D55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9D55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9D558A" w:rsidP="00BA4104">
            <w:pPr>
              <w:pStyle w:val="nadpis2"/>
            </w:pPr>
            <w:r w:rsidRPr="00D32DAE">
              <w:t>PhDr. Alois Mačák, MBA, 1. náměstek hejtmana</w:t>
            </w:r>
          </w:p>
        </w:tc>
      </w:tr>
      <w:tr w:rsidR="008906C5" w:rsidRPr="00D32DAE" w:rsidTr="009D55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9D558A" w:rsidP="00BA4104">
            <w:pPr>
              <w:pStyle w:val="nadpis2"/>
            </w:pPr>
            <w:r w:rsidRPr="00D32DAE">
              <w:t>5.1.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5323A9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5323A9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5323A9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Dodatek č. 15 ke Smlouvě o závazku veřejné služby </w:t>
            </w:r>
            <w:r w:rsidR="00214155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mezi Olomouckým krajem a dopravcem České dráhy, a.s.</w:t>
            </w:r>
          </w:p>
        </w:tc>
      </w:tr>
      <w:tr w:rsidR="00D32DAE" w:rsidRPr="00D32DAE" w:rsidTr="00532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5323A9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53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5323A9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5323A9" w:rsidP="005323A9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53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3A9" w:rsidRPr="00D32DAE" w:rsidRDefault="005323A9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3A9" w:rsidRPr="00D32DAE" w:rsidRDefault="005323A9" w:rsidP="005323A9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text Dodatku č. 15 ke Smlouvě o závazku veřejné služby </w:t>
            </w:r>
            <w:r w:rsidR="00214155" w:rsidRPr="00D32DAE">
              <w:br/>
            </w:r>
            <w:r w:rsidRPr="00D32DAE">
              <w:t>v drážní osobní dopravě ve veřejném zájmu na zajištění regionálních dopravních potřeb Olomouckého kraje, v platném znění, s dopravcem České dráhy, a.s., se sídlem n</w:t>
            </w:r>
            <w:r w:rsidR="00AF5639" w:rsidRPr="00D32DAE">
              <w:t xml:space="preserve">ábřeží L. Svobody 1222, 110 15 </w:t>
            </w:r>
            <w:r w:rsidRPr="00D32DAE">
              <w:t>Praha 1, IČ: 70994226 dle Přílohy č. 1 důvodové zprávy</w:t>
            </w:r>
          </w:p>
        </w:tc>
      </w:tr>
      <w:tr w:rsidR="00D32DAE" w:rsidRPr="00D32DAE" w:rsidTr="0053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3A9" w:rsidRPr="00D32DAE" w:rsidRDefault="005323A9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3A9" w:rsidRPr="00D32DAE" w:rsidRDefault="005323A9" w:rsidP="005323A9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s dopravcem Dodatek č. 15 ke Smlouvě o závazku veřejné služby dle bodu 2 usnesení</w:t>
            </w:r>
          </w:p>
        </w:tc>
      </w:tr>
      <w:tr w:rsidR="00D32DAE" w:rsidRPr="00D32DAE" w:rsidTr="00532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3A9" w:rsidRPr="00D32DAE" w:rsidRDefault="005323A9" w:rsidP="005323A9">
            <w:r w:rsidRPr="00D32DAE">
              <w:t>O: PhDr. Alois Mačák, MBA, 1. náměstek hejtmana</w:t>
            </w:r>
          </w:p>
        </w:tc>
      </w:tr>
      <w:tr w:rsidR="00D32DAE" w:rsidRPr="00D32DAE" w:rsidTr="005323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5323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5323A9" w:rsidP="00BA4104">
            <w:pPr>
              <w:pStyle w:val="nadpis2"/>
            </w:pPr>
            <w:r w:rsidRPr="00D32DAE">
              <w:t>PhDr. Alois Mačák, MBA, 1. náměstek hejtmana</w:t>
            </w:r>
          </w:p>
        </w:tc>
      </w:tr>
      <w:tr w:rsidR="008906C5" w:rsidRPr="00D32DAE" w:rsidTr="005323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5323A9" w:rsidP="00BA4104">
            <w:pPr>
              <w:pStyle w:val="nadpis2"/>
            </w:pPr>
            <w:r w:rsidRPr="00D32DAE">
              <w:t>5.2.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4B17DB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4B17DB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4B17DB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Majetkoprávní záležitosti – záměry Olomouckého kraje</w:t>
            </w:r>
          </w:p>
        </w:tc>
      </w:tr>
      <w:tr w:rsidR="00D32DAE" w:rsidRPr="00D32DAE" w:rsidTr="004B17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4B17DB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4B17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4B17DB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4B17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záměr Olomouckého kraje: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2.1.</w:t>
            </w:r>
            <w:r w:rsidRPr="00D32DAE">
              <w:tab/>
              <w:t xml:space="preserve">odprodat pozemky parc. č. st. 696 zast. pl. a nádvoří o výměře 845 m2, parc. č. 2829/1 zahrada o výměře 7 890 m2, parc. č. 4062 ost. pl. </w:t>
            </w:r>
            <w:r w:rsidR="00214155" w:rsidRPr="00D32DAE">
              <w:br/>
            </w:r>
            <w:r w:rsidRPr="00D32DAE">
              <w:t xml:space="preserve">o výměře 59 m2 a parc. č. st. 3201 zast. pl. a nádvoří o výměře 38 m2, </w:t>
            </w:r>
            <w:r w:rsidR="00214155" w:rsidRPr="00D32DAE">
              <w:br/>
            </w:r>
            <w:r w:rsidRPr="00D32DAE">
              <w:t xml:space="preserve">se všemi součástmi a příslušenstvím, zejména s budovou č.p. 413 stavba občanské vybavenosti, která je součástí pozemku parc. č. st. 696, a se stavbou bez č.p./č.e. jiná st., která je součástí pozemku parc. č. st. 3201, vše v k.ú. </w:t>
            </w:r>
            <w:r w:rsidR="00214155" w:rsidRPr="00D32DAE">
              <w:br/>
            </w:r>
            <w:r w:rsidRPr="00D32DAE">
              <w:t xml:space="preserve">a obci Lipník nad Bečvou, dále se všemi přípojkami, zpevněnými plochami </w:t>
            </w:r>
            <w:r w:rsidR="00214155" w:rsidRPr="00D32DAE">
              <w:br/>
            </w:r>
            <w:r w:rsidRPr="00D32DAE">
              <w:t xml:space="preserve">a trvalými porosty, vše z vlastnictví Olomouckého kraje, z hospodaření Střední školy elektrotechnické, Lipník nad Bečvou, Tyršova 781, za minimální kupní cenu ve výši 1 850 000,- Kč a za podmínky že nabyvatel si na své náklady vybuduje samostatnou přípojku plynu a dále na své náklady vybuduje přípojky vody a elektřiny pro sousední areál Střední školy zemědělské, Přerov, Osmek 47, a to nejpozději do 1 roku od uzavření smlouvy o budoucí kupní smlouvě. Řádná kupní smlouva bude uzavřena nejpozději do 1 roku od vybudování přípojek médií současně se smlouvami o zřízení věcného břemene na uložení a provozování přípojek vody a elektřiny a věcného břemene na zajištění práva příjezdu a přístupu k prodávaným nemovitostem. Věcná břemena na uložení </w:t>
            </w:r>
            <w:r w:rsidR="00214155" w:rsidRPr="00D32DAE">
              <w:br/>
            </w:r>
            <w:r w:rsidRPr="00D32DAE">
              <w:t xml:space="preserve">a provozování přípojek ve prospěch Olomouckého kraje budou zřízena bezúplatně a na dobu neurčitou. Nabyvatel uhradí veškeré náklady spojené </w:t>
            </w:r>
            <w:r w:rsidR="00214155" w:rsidRPr="00D32DAE">
              <w:br/>
            </w:r>
            <w:r w:rsidRPr="00D32DAE">
              <w:t xml:space="preserve">s převodem vlastnického práva a správní poplatek spojený s návrhem na vklad vlastnického práva do katastru nemovitostí. 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2.2.</w:t>
            </w:r>
            <w:r w:rsidRPr="00D32DAE">
              <w:tab/>
              <w:t xml:space="preserve">bezúplatně převést části pozemku parc. č. 1107 ost. pl. o výměře 88 m2, dle geometrického plánu č. 290-617/2012 ze dne 22. 1. 2013 pozemek </w:t>
            </w:r>
            <w:r w:rsidR="00214155" w:rsidRPr="00D32DAE">
              <w:br/>
            </w:r>
            <w:r w:rsidRPr="00D32DAE">
              <w:t xml:space="preserve">parc. č. 1107/2 ost. pl. o výměře 52 m2 a část pozemku parc. č. 1107 díl „b“ </w:t>
            </w:r>
            <w:r w:rsidR="00214155" w:rsidRPr="00D32DAE">
              <w:br/>
            </w:r>
            <w:r w:rsidRPr="00D32DAE">
              <w:t xml:space="preserve">o výměře 36 m2, který je sloučený do pozemku parc. č. 1107/3 ost. pl. </w:t>
            </w:r>
            <w:r w:rsidR="00214155" w:rsidRPr="00D32DAE">
              <w:br/>
            </w:r>
            <w:r w:rsidRPr="00D32DAE">
              <w:t xml:space="preserve">o celkové výměře 42 m2, vše v k.ú. Hostice, obec Ruda nad Moravou, části pozemku parc. č. 1108/1 ost. pl. o výměře 65 m2, dle geometrického plánu </w:t>
            </w:r>
            <w:r w:rsidR="00214155" w:rsidRPr="00D32DAE">
              <w:br/>
            </w:r>
            <w:r w:rsidRPr="00D32DAE">
              <w:t xml:space="preserve">č. 292-617/2012 ze dne 23. 1. 2013 pozemek parc. č. 1108/3 ost. pl. o výměře 36 m2 a část pozemku parc. č. 1108/1 díl „a“ o výměře 29 m2, který </w:t>
            </w:r>
            <w:r w:rsidR="00214155" w:rsidRPr="00D32DAE">
              <w:br/>
            </w:r>
            <w:r w:rsidRPr="00D32DAE">
              <w:t xml:space="preserve">je sloučený do pozemku parc. č. 1108/4 ost. pl. o celkové výměře 41 m2, vše </w:t>
            </w:r>
            <w:r w:rsidR="00214155" w:rsidRPr="00D32DAE">
              <w:br/>
            </w:r>
            <w:r w:rsidRPr="00D32DAE">
              <w:t xml:space="preserve">v k.ú. Hostice, obec Ruda nad Moravou, části pozemku parc. č. 1109 ost. pl. </w:t>
            </w:r>
            <w:r w:rsidR="00214155" w:rsidRPr="00D32DAE">
              <w:br/>
            </w:r>
            <w:r w:rsidRPr="00D32DAE">
              <w:t xml:space="preserve">o výměře 117 m2, dle geometrického plánu č. 293-617/2012 </w:t>
            </w:r>
            <w:r w:rsidR="00214155" w:rsidRPr="00D32DAE">
              <w:br/>
            </w:r>
            <w:r w:rsidRPr="00D32DAE">
              <w:t xml:space="preserve">ze dne 23.1.2013 pozemky parc. č. 1109/2 ost. pl. o výměře 50 m2 a parc. </w:t>
            </w:r>
            <w:r w:rsidR="00214155" w:rsidRPr="00D32DAE">
              <w:br/>
            </w:r>
            <w:r w:rsidRPr="00D32DAE">
              <w:t xml:space="preserve">č. 1109/3 ost. pl. o výměře 67 m2, vše v k.ú. Hostice, obec Ruda nad Moravou, části pozemku parc. č. 1109 ost. pl. o výměře 129 m2, dle geometrického plánu č. 294-617/2012 ze dne 23. 1. 2013 pozemky parc. č. 1109/4 ost. pl. o výměře 81 m2 a parc. č. 1109/5 ost. pl. o výměře 48 m2, vše v k.ú. Hostice, obec Ruda nad Moravou, části pozemku parc. č. 1109 ost. pl. o výměře 94 m2, </w:t>
            </w:r>
            <w:r w:rsidR="00214155" w:rsidRPr="00D32DAE">
              <w:br/>
            </w:r>
            <w:r w:rsidRPr="00D32DAE">
              <w:t xml:space="preserve">dle geometrického plánu č. 295-617/2012 ze dne 23. 1. 2013 pozemky </w:t>
            </w:r>
            <w:r w:rsidR="00214155" w:rsidRPr="00D32DAE">
              <w:br/>
            </w:r>
            <w:r w:rsidRPr="00D32DAE">
              <w:t xml:space="preserve">parc. č. 1109/6 ost. pl. o výměře 68 m2 a parc. č. 1109/7 ost. pl. o výměře </w:t>
            </w:r>
            <w:r w:rsidR="00214155" w:rsidRPr="00D32DAE">
              <w:br/>
            </w:r>
            <w:r w:rsidRPr="00D32DAE">
              <w:t xml:space="preserve">26 m2, vše v k.ú. Hostice, obec Ruda nad Moravou, část pozemku </w:t>
            </w:r>
            <w:r w:rsidR="00214155" w:rsidRPr="00D32DAE">
              <w:br/>
            </w:r>
            <w:r w:rsidRPr="00D32DAE">
              <w:t xml:space="preserve">parc. č. 1232/1 ost. pl. o výměře 31 m2, dle geometrického plánu </w:t>
            </w:r>
            <w:r w:rsidR="00214155" w:rsidRPr="00D32DAE">
              <w:br/>
            </w:r>
            <w:r w:rsidRPr="00D32DAE">
              <w:t xml:space="preserve">č. 423-619/2012 ze dne 22.1.2013 část pozemku parc. č. 1232/1 díl „a“ </w:t>
            </w:r>
            <w:r w:rsidR="00214155" w:rsidRPr="00D32DAE">
              <w:br/>
            </w:r>
            <w:r w:rsidRPr="00D32DAE">
              <w:t xml:space="preserve">o výměře 31 m2, který je sloučený do pozemku parc. č. 1233/2 ost. pl. </w:t>
            </w:r>
            <w:r w:rsidR="00214155" w:rsidRPr="00D32DAE">
              <w:br/>
            </w:r>
            <w:r w:rsidRPr="00D32DAE">
              <w:t xml:space="preserve">o celkové výměře 55 m2 v k.ú. Hrabenov, obec Ruda nad Moravou, část pozemku parc. č. 1232/1 ost. pl. o výměře 29 m2, dle geometrického plánu </w:t>
            </w:r>
            <w:r w:rsidR="00214155" w:rsidRPr="00D32DAE">
              <w:br/>
            </w:r>
            <w:r w:rsidRPr="00D32DAE">
              <w:t xml:space="preserve">č. 424-619/2012 ze dne 22. 1. 2013 pozemek parc. č. 1232/10 ost. pl. </w:t>
            </w:r>
            <w:r w:rsidR="00214155" w:rsidRPr="00D32DAE">
              <w:br/>
            </w:r>
            <w:r w:rsidRPr="00D32DAE">
              <w:t xml:space="preserve">o výměře 29 m2 v k.ú. Hrabenov, obec Ruda nad Moravou, části pozemku parc. č. 1232/1 ost. pl. o výměře 71 m2, dle geometrického plánu </w:t>
            </w:r>
            <w:r w:rsidR="00214155" w:rsidRPr="00D32DAE">
              <w:br/>
            </w:r>
            <w:r w:rsidRPr="00D32DAE">
              <w:t xml:space="preserve">č. 425-619/2012 ze dne 24. 1. 2013 pozemek parc. č. 1232/11 ost. pl. </w:t>
            </w:r>
            <w:r w:rsidR="00214155" w:rsidRPr="00D32DAE">
              <w:br/>
            </w:r>
            <w:r w:rsidRPr="00D32DAE">
              <w:t xml:space="preserve">o výměře 59 m2 a část pozemku parc. č. 1232/1 díl „a“ o výměře 12 m2, který je sloučený do pozemku parc. č. 605/11 ost. pl. o celkové výměře 220 m2, vše v k.ú. Hrabenov, obec Ruda nad Moravou, části pozemku ve zjednodušené evidenci – parcela původ Pozemkový katastr (PK) parc. č. 707/2 </w:t>
            </w:r>
            <w:r w:rsidR="00214155" w:rsidRPr="00D32DAE">
              <w:br/>
            </w:r>
            <w:r w:rsidRPr="00D32DAE">
              <w:t xml:space="preserve">o výměře 72 m2, dle geometrického plánu č. 587-618/2012 ze dne 23.1.2013 část pozemku ve zjednodušené evidenci – parcela původ Pozemkový katastr (PK) parc. č. 707/2 díl „c“ o výměře 42 m2, který je sloučený do pozemku parc. č. 538/5 ost. pl. o celkové výměře 102 m2, část pozemku ve zjednodušené evidenci – parcela původ Pozemkový katastr (PK) parc. č. 707/2 díl „h“ </w:t>
            </w:r>
            <w:r w:rsidR="00214155" w:rsidRPr="00D32DAE">
              <w:br/>
            </w:r>
            <w:r w:rsidRPr="00D32DAE">
              <w:t xml:space="preserve">o výměře 28 m2, který je sloučený do pozemku parc. č. 538/6 ost. pl. o celkové výměře 80 m2 a část pozemku ve zjednodušené evidenci – parcela původ Pozemkový katastr (PK) parc. č. 707/2 díl „i“ o výměře 2 m2, který je sloučený do pozemku parc. č. 538/8 ost. pl. o celkové výměře 27 m2, vše v k.ú. a obci Ruda nad Moravou, část pozemku ve zjednodušené evidenci – parcela původ Pozemkový katastr (PK) parc. č. 705 o výměře 9 m2 a část pozemku </w:t>
            </w:r>
            <w:r w:rsidR="00214155" w:rsidRPr="00D32DAE">
              <w:br/>
            </w:r>
            <w:r w:rsidRPr="00D32DAE">
              <w:t xml:space="preserve">ve zjednodušené evidenci – parcela původ Evidence nemovitostí (EN) </w:t>
            </w:r>
            <w:r w:rsidR="00214155" w:rsidRPr="00D32DAE">
              <w:br/>
            </w:r>
            <w:r w:rsidRPr="00D32DAE">
              <w:t xml:space="preserve">parc. č. 756/101 o výměře 12 m2, dle geometrického plánu č. 579-618/2012 </w:t>
            </w:r>
            <w:r w:rsidR="00214155" w:rsidRPr="00D32DAE">
              <w:br/>
            </w:r>
            <w:r w:rsidRPr="00D32DAE">
              <w:t xml:space="preserve">ze dne 23.1.2013 část pozemku ve zjednodušené evidenci – parcela původ Pozemkový katastr (PK) parc. č. 705 díl „a“ o výměře 9 m2 a část pozemku </w:t>
            </w:r>
            <w:r w:rsidR="00214155" w:rsidRPr="00D32DAE">
              <w:br/>
            </w:r>
            <w:r w:rsidRPr="00D32DAE">
              <w:t xml:space="preserve">ve zjednodušené evidenci – parcela původ Evidence nemovitostí (EN) </w:t>
            </w:r>
            <w:r w:rsidR="00214155" w:rsidRPr="00D32DAE">
              <w:br/>
            </w:r>
            <w:r w:rsidRPr="00D32DAE">
              <w:t xml:space="preserve">parc. č. 756/101 díl „b“ o výměře 12 m2, které jsou sloučeny do pozemku </w:t>
            </w:r>
            <w:r w:rsidR="00214155" w:rsidRPr="00D32DAE">
              <w:br/>
            </w:r>
            <w:r w:rsidRPr="00D32DAE">
              <w:t xml:space="preserve">parc. č. 431/6 ost. pl. o celkové výměře 344 m2, vše v k.ú. a obci Ruda nad Moravou, část pozemku ve zjednodušené evidenci – parcela původ Pozemkový katastr (PK) parc. č. 705 o výměře 1 m2 a část pozemku </w:t>
            </w:r>
            <w:r w:rsidR="00214155" w:rsidRPr="00D32DAE">
              <w:br/>
            </w:r>
            <w:r w:rsidRPr="00D32DAE">
              <w:t xml:space="preserve">ve zjednodušené evidenci – parcela původ Evidence nemovitostí (EN) </w:t>
            </w:r>
            <w:r w:rsidR="00214155" w:rsidRPr="00D32DAE">
              <w:br/>
            </w:r>
            <w:r w:rsidRPr="00D32DAE">
              <w:t xml:space="preserve">parc. č. 756/101 o výměře 44 m2, dle geometrického plánu č. 579-618/2012 </w:t>
            </w:r>
            <w:r w:rsidR="00214155" w:rsidRPr="00D32DAE">
              <w:br/>
            </w:r>
            <w:r w:rsidRPr="00D32DAE">
              <w:t xml:space="preserve">ze dne 23. 1. 2013 část pozemku ve zjednodušené evidenci – parcela původ Pozemkový katastr (PK) parc. č. 705 díl „c“ o výměře 1 m2 a část pozemku </w:t>
            </w:r>
            <w:r w:rsidR="00214155" w:rsidRPr="00D32DAE">
              <w:br/>
            </w:r>
            <w:r w:rsidRPr="00D32DAE">
              <w:t xml:space="preserve">ve zjednodušené evidenci – parcela původ Evidence nemovitostí (EN) </w:t>
            </w:r>
            <w:r w:rsidR="00214155" w:rsidRPr="00D32DAE">
              <w:br/>
            </w:r>
            <w:r w:rsidRPr="00D32DAE">
              <w:t xml:space="preserve">parc. č. 756/101 díl „d“ o výměře 44 m2, které jsou sloučeny do pozemku </w:t>
            </w:r>
            <w:r w:rsidR="00214155" w:rsidRPr="00D32DAE">
              <w:br/>
            </w:r>
            <w:r w:rsidRPr="00D32DAE">
              <w:t xml:space="preserve">parc. č. 705/2 ost. pl. o celkové výměře 45 m2, vše v k.ú. a obci Ruda nad Moravou, část pozemku ve zjednodušené evidenci – parcela původ Pozemkový katastr (PK) parc. č. 705 o výměře 42 m2, dle geometrického plánu č. 579-618/2012 ze dne 23. 1. 2013 pozemek parc. č. 705/4 ost. pl. o výměře 42 m2 v k.ú. a obci Ruda nad Moravou, části pozemku parc. č. 816 ost. pl. </w:t>
            </w:r>
            <w:r w:rsidR="00214155" w:rsidRPr="00D32DAE">
              <w:br/>
            </w:r>
            <w:r w:rsidRPr="00D32DAE">
              <w:t xml:space="preserve">o výměře 53 m2, dle geometrického plánu č. 111-616/2012 ze dne 22. 1. 2013 pozemky parc. č. 816/2 ost. pl. o výměře 29 m2 a parc. č. 816/3 ost. pl. </w:t>
            </w:r>
            <w:r w:rsidR="00214155" w:rsidRPr="00D32DAE">
              <w:br/>
            </w:r>
            <w:r w:rsidRPr="00D32DAE">
              <w:t xml:space="preserve">o výměře 24 m2, vše v k.ú. Štědrákova Lhota, obec Ruda nad Moravou, vše </w:t>
            </w:r>
            <w:r w:rsidR="00214155" w:rsidRPr="00D32DAE">
              <w:br/>
            </w:r>
            <w:r w:rsidRPr="00D32DAE">
              <w:t xml:space="preserve">z vlastnictví Olomouckého kraje, z hospodaření Správy silnic Olomouckého kraje, příspěvkové organizace, do vlastnictví obce Ruda nad Moravou, </w:t>
            </w:r>
            <w:r w:rsidR="00CC30D5" w:rsidRPr="00D32DAE">
              <w:br/>
            </w:r>
            <w:r w:rsidRPr="00D32DAE">
              <w:t xml:space="preserve">IČ: 00303313, za podmínky, že současně bude realizováno bezúplatné nabytí části pozemku parc. č. 817/1 ost. pl. o výměře 15 265 m2, dle geometrického plánu č. 110-616/2012 ze dne 22. 1. 2013 pozemek parc. č. 817/1 ost. pl. </w:t>
            </w:r>
            <w:r w:rsidR="00214155" w:rsidRPr="00D32DAE">
              <w:br/>
            </w:r>
            <w:r w:rsidRPr="00D32DAE">
              <w:t xml:space="preserve">o výměře 15 265 m2 v k.ú. Štědrákova Lhota, obec Ruda nad Moravou </w:t>
            </w:r>
            <w:r w:rsidR="00214155" w:rsidRPr="00D32DAE">
              <w:br/>
            </w:r>
            <w:r w:rsidRPr="00D32DAE">
              <w:t xml:space="preserve">z vlastnictví obce Ruda nad Moravou, IČ: 00303313, do vlastnictví Olomouckého kraje, do hospodaření Správy silnic Olomouckého kraje, příspěvkové organizace. Nabyvatelé uhradí veškeré náklady spojené </w:t>
            </w:r>
            <w:r w:rsidR="00214155" w:rsidRPr="00D32DAE">
              <w:br/>
            </w:r>
            <w:r w:rsidRPr="00D32DAE">
              <w:t>s převodem vlastnického práva a správní poplatek k návrhu na vklad vlastnického práva do katastru nemovitostí.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2.3.</w:t>
            </w:r>
            <w:r w:rsidRPr="00D32DAE">
              <w:tab/>
              <w:t xml:space="preserve">bezúplatně převést pozemek parc. č. 361 ost. pl. o výměře 3 361 m2 </w:t>
            </w:r>
            <w:r w:rsidR="00214155" w:rsidRPr="00D32DAE">
              <w:br/>
            </w:r>
            <w:r w:rsidRPr="00D32DAE">
              <w:t xml:space="preserve">v k.ú. a obci Velké Losiny z vlastnictví Olomouckého kraje, z hospodaření Správy silnic Olomouckého kraje, příspěvkové organizace, do vlastnictví obce Velké Losiny, IČ: 00303551, za podmínky, že současně bude realizováno bezúplatné nabytí pozemků parc. č. 2719/6 ost. pl. o výměře 31 m2, </w:t>
            </w:r>
            <w:r w:rsidR="00745AE6" w:rsidRPr="00D32DAE">
              <w:br/>
            </w:r>
            <w:r w:rsidRPr="00D32DAE">
              <w:t xml:space="preserve">parc. č. 2719/7 ost. pl. o výměře 25 m2, parc. č. 2719/8 ost. pl. o výměře 17 m2, parc. č. 2719/9 ost. pl. o výměře 13 m2, parc. č. 2719/10 ost. pl. </w:t>
            </w:r>
            <w:r w:rsidR="00745AE6" w:rsidRPr="00D32DAE">
              <w:br/>
            </w:r>
            <w:r w:rsidRPr="00D32DAE">
              <w:t xml:space="preserve">o výměře 9 m2, parc. č. 2719/11 ost. pl. o výměře 10 m2, parc. č. 2719/12 </w:t>
            </w:r>
            <w:r w:rsidR="00745AE6" w:rsidRPr="00D32DAE">
              <w:br/>
            </w:r>
            <w:r w:rsidRPr="00D32DAE">
              <w:t xml:space="preserve">ost. pl. o výměře 15 m2, parc. č. 2719/13 ost. pl. o výměře 22 m2, </w:t>
            </w:r>
            <w:r w:rsidR="00745AE6" w:rsidRPr="00D32DAE">
              <w:br/>
            </w:r>
            <w:r w:rsidRPr="00D32DAE">
              <w:t xml:space="preserve">parc. č. 2719/14 ost. pl. o výměře 39 m2, parc. č. 2719/15 ost. pl. o výměře </w:t>
            </w:r>
            <w:r w:rsidR="00745AE6" w:rsidRPr="00D32DAE">
              <w:br/>
            </w:r>
            <w:r w:rsidRPr="00D32DAE">
              <w:t xml:space="preserve">25 m2, parc. č. 2719/16 ost. pl. o výměře 25 m2, parc. č. 2719/17 ost. pl. </w:t>
            </w:r>
            <w:r w:rsidR="00745AE6" w:rsidRPr="00D32DAE">
              <w:br/>
            </w:r>
            <w:r w:rsidRPr="00D32DAE">
              <w:t xml:space="preserve">o výměře 43 m2, parc. č. 2719/18 ost. pl. o výměře 15 m2, parc. č. 2719/19 ost. pl. o výměře 116 m2, parc. č. 2720/23 ost. pl. o výměře 16 m2 </w:t>
            </w:r>
            <w:r w:rsidR="00745AE6" w:rsidRPr="00D32DAE">
              <w:br/>
            </w:r>
            <w:r w:rsidRPr="00D32DAE">
              <w:t xml:space="preserve">a parc. č. 2720/24 ost. pl. o výměře 28 m2, vše v k.ú. a obci Velké Losiny, pozemků parc. č. 901/7 ost. pl. o výměře 54 m2, parc. č. 904/1 ost. pl. </w:t>
            </w:r>
            <w:r w:rsidR="00745AE6" w:rsidRPr="00D32DAE">
              <w:br/>
            </w:r>
            <w:r w:rsidRPr="00D32DAE">
              <w:t xml:space="preserve">o výměře 27 m2 a parc. č. 904/2 ost. pl. o výměře 107 m2, vše v k.ú. Žárová, obec Velké Losiny, a pozemků parc. č. 872/1 ost. pl. o výměře 132 m2, </w:t>
            </w:r>
            <w:r w:rsidR="00745AE6" w:rsidRPr="00D32DAE">
              <w:br/>
            </w:r>
            <w:r w:rsidRPr="00D32DAE">
              <w:t xml:space="preserve">parc. č. 873/3 ost. pl. o výměře 417 m2, parc. č. 874/1 ost. pl. o výměře </w:t>
            </w:r>
            <w:r w:rsidR="00745AE6" w:rsidRPr="00D32DAE">
              <w:br/>
            </w:r>
            <w:r w:rsidRPr="00D32DAE">
              <w:t xml:space="preserve">258 m2, parc. č. 874/2 ost. pl. o výměře 109 m2, parc. č. 874/3 ost. pl. </w:t>
            </w:r>
            <w:r w:rsidR="00745AE6" w:rsidRPr="00D32DAE">
              <w:br/>
            </w:r>
            <w:r w:rsidRPr="00D32DAE">
              <w:t xml:space="preserve">o výměře 139 m2, parc. č. 875/5 ost. pl. o výměře 68 m2, parc. č. 875/6 ost. pl. o výměře 4 m2, parc. č. 875/7 ost. pl. o výměře 315 m2, parc. č. 875/8 ost. pl. </w:t>
            </w:r>
            <w:r w:rsidR="00745AE6" w:rsidRPr="00D32DAE">
              <w:br/>
            </w:r>
            <w:r w:rsidRPr="00D32DAE">
              <w:t xml:space="preserve">o výměře 127 m2, parc. č. 875/10 ost. pl. o výměře 375 m2, parc. č. 875/11 ost. pl. o výměře 32 m2, parc. č. 875/12 ost. pl. o výměře 182 m2, </w:t>
            </w:r>
            <w:r w:rsidR="00745AE6" w:rsidRPr="00D32DAE">
              <w:br/>
            </w:r>
            <w:r w:rsidRPr="00D32DAE">
              <w:t xml:space="preserve">parc. č. 875/13 ost. pl. o výměře 43 m2, parc. č. 875/14 ost. pl. o výměře </w:t>
            </w:r>
            <w:r w:rsidR="00745AE6" w:rsidRPr="00D32DAE">
              <w:br/>
            </w:r>
            <w:r w:rsidRPr="00D32DAE">
              <w:t xml:space="preserve">56 m2, parc. č. 875/15 ost. pl. o výměře 29 m2, parc. č. 875/16 ost. pl. </w:t>
            </w:r>
            <w:r w:rsidR="00745AE6" w:rsidRPr="00D32DAE">
              <w:br/>
            </w:r>
            <w:r w:rsidRPr="00D32DAE">
              <w:t xml:space="preserve">o výměře 23 m2, parc. č. 875/17 ost. pl. o výměře 140 m2, parc. č. 875/19 ost. pl. o výměře 100 m2, parc. č. 876/1 ost. pl. o výměře 1 226 m2 a parc. č. 876/8 ost. pl. o výměře 74 m2, vše v k.ú. Bukovice u Velkých Losin, obec Velké Losiny, vše z vlastnictví obce Velké Losiny, IČ: 00303551, do vlastnictví Olomouckého kraje, do hospodaření Správy silnic Olomouckého kraje, příspěvkové organizace. Nabyvatelé uhradí veškeré náklady spojené </w:t>
            </w:r>
            <w:r w:rsidR="00745AE6" w:rsidRPr="00D32DAE">
              <w:br/>
            </w:r>
            <w:r w:rsidRPr="00D32DAE">
              <w:t xml:space="preserve">s převodem vlastnického práva a správní poplatek k návrhu na vklad vlastnického práva do katastru nemovitostí. Darovací smlouvy budou uzavřeny současně se smlouvou o zřízení věcného břemene na uložení a provozování splaškové kanalizace na částech pozemků parc. č. 873/3, parc. č. 875/7 </w:t>
            </w:r>
            <w:r w:rsidR="00745AE6" w:rsidRPr="00D32DAE">
              <w:br/>
            </w:r>
            <w:r w:rsidRPr="00D32DAE">
              <w:t>ost. pl., parc. č. 875/15 ost. pl. a parc. č. 876/1, vše v k.ú. Bukovice u Velkých Losin, obec Velké Losiny ve prospěch obce Velké Losiny.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2.4.</w:t>
            </w:r>
            <w:r w:rsidRPr="00D32DAE">
              <w:tab/>
              <w:t xml:space="preserve">bezúplatně převést část pozemní komunikace, nyní silnice č. III/0445 Velké Losiny příjezdná v délce 0,090 m, od uzlového bodu 1442 A 023 </w:t>
            </w:r>
            <w:r w:rsidR="00745AE6" w:rsidRPr="00D32DAE">
              <w:br/>
            </w:r>
            <w:r w:rsidRPr="00D32DAE">
              <w:t xml:space="preserve">v km 0,000 provozního staničení po koncový uzlový bod 1442 A082 v km 0,090 provozního staničení a pozemek parc. č. 463 ost. pl. o výměře 1 053 m2, </w:t>
            </w:r>
            <w:r w:rsidR="00745AE6" w:rsidRPr="00D32DAE">
              <w:br/>
            </w:r>
            <w:r w:rsidRPr="00D32DAE">
              <w:t xml:space="preserve">v k.ú. a obci Velké Losiny, se všemi součástmi a příslušenstvím, vše </w:t>
            </w:r>
            <w:r w:rsidR="00745AE6" w:rsidRPr="00D32DAE">
              <w:br/>
            </w:r>
            <w:r w:rsidRPr="00D32DAE">
              <w:t xml:space="preserve">z vlastnictví Olomouckého kraje, z hospodaření Správy silnic Olomouckého kraje, příspěvkové organizace, do vlastnictví obce Velké Losiny, IČ: 00303551. Nejprve bude uzavřena smlouva o budoucí darovací smlouvě. Řádná darovací smlouva bude uzavřena nejpozději do jednoho roku od nabytí právní moci rozhodnutí o vyřazení předmětné komunikace ze silniční sítě. Nabyvatel uhradí veškeré náklady spojené s převodem vlastnického práva a správní poplatek spojený s návrhem na vklad vlastnického práva do katastru nemovitostí. 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2.5.</w:t>
            </w:r>
            <w:r w:rsidRPr="00D32DAE">
              <w:tab/>
              <w:t xml:space="preserve">bezúplatně převést dvě nástupiště autobusové zastávky a přístupové chodníky, obojí včetně chodníkových obrubníků, a střední dělící ostrůvek, </w:t>
            </w:r>
            <w:r w:rsidR="00745AE6" w:rsidRPr="00D32DAE">
              <w:br/>
            </w:r>
            <w:r w:rsidRPr="00D32DAE">
              <w:t xml:space="preserve">vše o celkové ploše 269,3 m2 na pozemcích parc. č. 1538/9, parc. č. 1538/28, parc. č. 1538/29, parc. č. 1538/30, parc. č. 1538/31, parc. č. 1538/32, </w:t>
            </w:r>
            <w:r w:rsidR="00745AE6" w:rsidRPr="00D32DAE">
              <w:br/>
            </w:r>
            <w:r w:rsidRPr="00D32DAE">
              <w:t xml:space="preserve">parc. č. 1538/33, parc. č. 1538/34, parc. č. 1538/35 a parc. č. 1538/36, </w:t>
            </w:r>
            <w:r w:rsidR="00745AE6" w:rsidRPr="00D32DAE">
              <w:br/>
            </w:r>
            <w:r w:rsidRPr="00D32DAE">
              <w:t xml:space="preserve">vše v k. ú. Věrovany, vybudované v rámci stavebního objektu „SO 132 Komunikace pro pěší u křiž. se sil. III/43516“ jako součást investiční akce „II/435 Dub – Tovačov, stavební úpravy (sloučena z původních staveb II/435 Charváty – hranice okr. OL/PR a II/435 MÚK – Tovačov, úsek 9 a 10a)“ </w:t>
            </w:r>
            <w:r w:rsidR="00745AE6" w:rsidRPr="00D32DAE">
              <w:br/>
            </w:r>
            <w:r w:rsidRPr="00D32DAE">
              <w:t xml:space="preserve">do vlastnictví obce Klopotovice, IČ: 00288357, za podmínek dle důvodové zprávy. </w:t>
            </w:r>
          </w:p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t>2.6.</w:t>
            </w:r>
            <w:r w:rsidRPr="00D32DAE">
              <w:tab/>
              <w:t xml:space="preserve">bezúplatně převést chodník včetně chodníkového obrubníku o celkové ploše 21,0 m2 na pozemku parc. č. 1239/2, oba v k. ú. Dub nad Moravou, vybudovaný v rámci stavebního objektu „SO 133.2 Komunikace pro pěší u křiž. se sil. II/150“ jako součást investiční akce „II/435 Dub – Tovačov, stavební úpravy (sloučena z původních staveb II/435 Charváty – hranice okr. OL/PR </w:t>
            </w:r>
            <w:r w:rsidR="00745AE6" w:rsidRPr="00D32DAE">
              <w:br/>
            </w:r>
            <w:r w:rsidRPr="00D32DAE">
              <w:t xml:space="preserve">a II/435 MÚK – Tovačov, úsek 9 a 10a)“ a osvětlení zpomalovacího ostrůvku, včetně kabelových rozvodů a 1 ks osvětlovacího stožáru, na pozemcích </w:t>
            </w:r>
            <w:r w:rsidR="00745AE6" w:rsidRPr="00D32DAE">
              <w:br/>
            </w:r>
            <w:r w:rsidRPr="00D32DAE">
              <w:t xml:space="preserve">parc. č. 1237 a parc. č. 1735/5, vše v k.ú. Dub nad Moravou, vybudované </w:t>
            </w:r>
            <w:r w:rsidR="00745AE6" w:rsidRPr="00D32DAE">
              <w:br/>
            </w:r>
            <w:r w:rsidRPr="00D32DAE">
              <w:t xml:space="preserve">v rámci stavebního objektu „SO 612.2 Veřejné osvětlení křižovatky sil. II/435 </w:t>
            </w:r>
            <w:r w:rsidR="00745AE6" w:rsidRPr="00D32DAE">
              <w:br/>
            </w:r>
            <w:r w:rsidRPr="00D32DAE">
              <w:t xml:space="preserve">a II/150“ jako součást investiční akce „II/435 Dub – Tovačov, stavební úpravy (sloučena z původních staveb II/435 Charváty – hranice okr. OL/PR a II/435 MÚK – Tovačov, úsek 9 a 10a)“ do vlastnictví městyse Dub nad Moravou, </w:t>
            </w:r>
            <w:r w:rsidR="00CC30D5" w:rsidRPr="00D32DAE">
              <w:br/>
            </w:r>
            <w:r w:rsidRPr="00D32DAE">
              <w:t>IČ: 00298867, za podmínek dle důvodové zprávy.</w:t>
            </w:r>
          </w:p>
        </w:tc>
      </w:tr>
      <w:tr w:rsidR="00D32DAE" w:rsidRPr="00D32DAE" w:rsidTr="004B17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AC107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minimální požadovanou cenu ve výši 1 850 000,- Kč </w:t>
            </w:r>
            <w:r w:rsidR="00745AE6" w:rsidRPr="00D32DAE">
              <w:br/>
            </w:r>
            <w:r w:rsidRPr="00D32DAE">
              <w:t xml:space="preserve">pro odprodej pozemků parc. č. st. 696 zast. pl. a nádvoří o výměře 845 m2, parc. č. 2829/1 zahrada o výměře 7 890 m2, parc. č. 4062 ost. pl. </w:t>
            </w:r>
            <w:r w:rsidR="00745AE6" w:rsidRPr="00D32DAE">
              <w:br/>
            </w:r>
            <w:r w:rsidRPr="00D32DAE">
              <w:t xml:space="preserve">o výměře 59 m2 a parc. č. st. 3201 zast. pl. a nádvoří o výměře 38 m2, </w:t>
            </w:r>
            <w:r w:rsidR="00745AE6" w:rsidRPr="00D32DAE">
              <w:br/>
            </w:r>
            <w:r w:rsidRPr="00D32DAE">
              <w:t xml:space="preserve">se všemi součástmi a příslušenstvím, zejména s budovou č.p. 413 stavba občanské vybavenosti, která je součástí pozemku parc. č. st. 696, a se stavbou bez č.p./č.e. jiná st., která je součástí pozemku parc. č. st. 3201, vše v k.ú. </w:t>
            </w:r>
            <w:r w:rsidR="00745AE6" w:rsidRPr="00D32DAE">
              <w:br/>
            </w:r>
            <w:r w:rsidRPr="00D32DAE">
              <w:t xml:space="preserve">a obci Lipník nad Bečvou, dále se všemi přípojkami, zpevněnými plochami </w:t>
            </w:r>
            <w:r w:rsidR="00745AE6" w:rsidRPr="00D32DAE">
              <w:br/>
            </w:r>
            <w:r w:rsidRPr="00D32DAE">
              <w:t xml:space="preserve">a trvalými porosty, vše z vlastnictví Olomouckého kraje, z hospodaření Střední školy elektrotechnické, Lipník nad Bečvou, Tyršova 781, za podmínky </w:t>
            </w:r>
            <w:r w:rsidR="00745AE6" w:rsidRPr="00D32DAE">
              <w:br/>
            </w:r>
            <w:r w:rsidRPr="00D32DAE">
              <w:t xml:space="preserve">že nabyvatel si na své náklady vybuduje samostatnou přípojku plynu a dále </w:t>
            </w:r>
            <w:r w:rsidR="00745AE6" w:rsidRPr="00D32DAE">
              <w:br/>
            </w:r>
            <w:r w:rsidRPr="00D32DAE">
              <w:t xml:space="preserve">na své náklady vybuduje přípojky vody a elektřiny pro sousední areál Střední školy zemědělské, Přerov, Osmek 47, a to nejpozději do 1 roku od uzavření smlouvy o budoucí kupní smlouvě, a současně schválit společnost </w:t>
            </w:r>
            <w:r w:rsidR="00745AE6" w:rsidRPr="00D32DAE">
              <w:br/>
            </w:r>
            <w:r w:rsidRPr="00D32DAE">
              <w:t xml:space="preserve">PROFI HOLDING a.s., IČ: 28565738, z důvodu předložení nejvýhodnější cenové nabídky. Nejprve bude uzavřena smlouva o budoucí kupní smlouvě </w:t>
            </w:r>
            <w:r w:rsidR="00745AE6" w:rsidRPr="00D32DAE">
              <w:br/>
            </w:r>
            <w:r w:rsidRPr="00D32DAE">
              <w:t xml:space="preserve">na budoucí odprodej předmětných nemovitostí. Kupní smlouva bude uzavřena nejpozději do 1 roku od vybudování přípojek inženýrských sítí současně </w:t>
            </w:r>
            <w:r w:rsidR="00745AE6" w:rsidRPr="00D32DAE">
              <w:br/>
            </w:r>
            <w:r w:rsidRPr="00D32DAE">
              <w:t xml:space="preserve">se smlouvami o zřízení věcného břemene na uložení a provozování přípojek vody a elektřiny a věcného břemene na zajištění práva příjezdu a přístupu </w:t>
            </w:r>
            <w:r w:rsidR="00745AE6" w:rsidRPr="00D32DAE">
              <w:br/>
            </w:r>
            <w:r w:rsidRPr="00D32DAE">
              <w:t>k prodávaným nemovitostem.</w:t>
            </w:r>
          </w:p>
        </w:tc>
      </w:tr>
      <w:tr w:rsidR="00D32DAE" w:rsidRPr="00D32DAE" w:rsidTr="004B17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zveřejnění záměru Olomouc</w:t>
            </w:r>
            <w:r w:rsidR="00AF5639" w:rsidRPr="00D32DAE">
              <w:t xml:space="preserve">kého kraje dle bodů 2. 1. </w:t>
            </w:r>
            <w:r w:rsidRPr="00D32DAE">
              <w:t>- 2. 6. návrhu na usnesení.</w:t>
            </w:r>
          </w:p>
        </w:tc>
      </w:tr>
      <w:tr w:rsidR="00D32DAE" w:rsidRPr="00D32DAE" w:rsidTr="004B17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4B17DB">
            <w:r w:rsidRPr="00D32DAE">
              <w:t xml:space="preserve">O: vedoucí odboru majetkového a právního </w:t>
            </w:r>
          </w:p>
          <w:p w:rsidR="004B17DB" w:rsidRPr="00D32DAE" w:rsidRDefault="004B17DB" w:rsidP="004B17DB">
            <w:r w:rsidRPr="00D32DAE">
              <w:t>T: 24. 7. 2014</w:t>
            </w:r>
          </w:p>
        </w:tc>
      </w:tr>
      <w:tr w:rsidR="00D32DAE" w:rsidRPr="00D32DAE" w:rsidTr="004B17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4B17D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žadatele (nabyvatele) o přijatém záměru Olomouckého kraje dle bodů 2. 1. - 2. 6. návrhu na usnesení.</w:t>
            </w:r>
          </w:p>
        </w:tc>
      </w:tr>
      <w:tr w:rsidR="00D32DAE" w:rsidRPr="00D32DAE" w:rsidTr="004B17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DB" w:rsidRPr="00D32DAE" w:rsidRDefault="004B17DB" w:rsidP="004B17DB">
            <w:r w:rsidRPr="00D32DAE">
              <w:t xml:space="preserve">O: vedoucí odboru majetkového a právního </w:t>
            </w:r>
          </w:p>
          <w:p w:rsidR="004B17DB" w:rsidRPr="00D32DAE" w:rsidRDefault="004B17DB" w:rsidP="004B17DB">
            <w:r w:rsidRPr="00D32DAE">
              <w:t>T: 24. 7. 2014</w:t>
            </w:r>
          </w:p>
        </w:tc>
      </w:tr>
      <w:tr w:rsidR="00D32DAE" w:rsidRPr="00D32DAE" w:rsidTr="004B17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4B17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4B17DB" w:rsidP="00BA4104">
            <w:pPr>
              <w:pStyle w:val="nadpis2"/>
            </w:pPr>
            <w:r w:rsidRPr="00D32DAE">
              <w:t>Ing. Michal Symerský, 2. náměstek hejtmana</w:t>
            </w:r>
          </w:p>
        </w:tc>
      </w:tr>
      <w:tr w:rsidR="008906C5" w:rsidRPr="00D32DAE" w:rsidTr="004B17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4B17DB" w:rsidP="00BA4104">
            <w:pPr>
              <w:pStyle w:val="nadpis2"/>
            </w:pPr>
            <w:r w:rsidRPr="00D32DAE">
              <w:t>6.1.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AC7B4E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AC7B4E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AC7B4E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Majetkoprávní záležitosti – věcná břemena</w:t>
            </w:r>
          </w:p>
        </w:tc>
      </w:tr>
      <w:tr w:rsidR="00D32DAE" w:rsidRPr="00D32DAE" w:rsidTr="00AC7B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AC7B4E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AC7B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AC7B4E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AC7B4E" w:rsidP="00AC7B4E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AC7B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7B4E" w:rsidRPr="00D32DAE" w:rsidRDefault="00AC7B4E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7B4E" w:rsidRPr="00D32DAE" w:rsidRDefault="00AC7B4E" w:rsidP="00AC7B4E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na zasedání Zastupitelstva Olomouckého kraje.</w:t>
            </w:r>
          </w:p>
        </w:tc>
      </w:tr>
      <w:tr w:rsidR="00D32DAE" w:rsidRPr="00D32DAE" w:rsidTr="00AC7B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7B4E" w:rsidRPr="00D32DAE" w:rsidRDefault="00AC7B4E" w:rsidP="00AC7B4E">
            <w:r w:rsidRPr="00D32DAE">
              <w:t>O: Ing. Michal Symerský, 2. náměstek hejtmana</w:t>
            </w:r>
          </w:p>
          <w:p w:rsidR="00AC7B4E" w:rsidRPr="00D32DAE" w:rsidRDefault="00AC7B4E" w:rsidP="00AC7B4E">
            <w:r w:rsidRPr="00D32DAE">
              <w:t>T: ZOK 20. 6. 2014</w:t>
            </w:r>
          </w:p>
        </w:tc>
      </w:tr>
      <w:tr w:rsidR="00D32DAE" w:rsidRPr="00D32DAE" w:rsidTr="00AC7B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7B4E" w:rsidRPr="00D32DAE" w:rsidRDefault="00AC7B4E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7B4E" w:rsidRPr="00D32DAE" w:rsidRDefault="00AC7B4E" w:rsidP="00AC7B4E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uzavření smlouvy o budoucí smlouvě o zřízení věcného břemene </w:t>
            </w:r>
            <w:r w:rsidR="00745AE6" w:rsidRPr="00D32DAE">
              <w:br/>
            </w:r>
            <w:r w:rsidRPr="00D32DAE">
              <w:t xml:space="preserve">na (v) částech pozemků parc. č. 393 ost. pl., parc. č. 395 zast. pl. a nádvoří, parc. č. 394 ost. pl., parc. č. 396 ost. pl., vše v k.ú. a obci Jeseník ve vlastnictví Olomouckého kraje, v hospodaření Gymnázia, Jeseník, Komenského 281, příspěvkové organizace, spočívajícího v právu umístění, zřízení a provozování izolovaného kabelu NN na (v) předmětných pozemcích a v právu vstupovat </w:t>
            </w:r>
            <w:r w:rsidR="00745AE6" w:rsidRPr="00D32DAE">
              <w:br/>
            </w:r>
            <w:r w:rsidRPr="00D32DAE">
              <w:t xml:space="preserve">a vjíždět na předmětné pozemky v souvislosti s opravami, údržbou, změnami nebo odstraňováním tohoto zařízení ve smyslu zákona č. 458/2000 Sb., </w:t>
            </w:r>
            <w:r w:rsidR="00745AE6" w:rsidRPr="00D32DAE">
              <w:br/>
            </w:r>
            <w:r w:rsidRPr="00D32DAE">
              <w:t xml:space="preserve">v platném znění, mezi Olomouckým krajem jako budoucím povinným </w:t>
            </w:r>
            <w:r w:rsidR="00745AE6" w:rsidRPr="00D32DAE">
              <w:br/>
            </w:r>
            <w:r w:rsidRPr="00D32DAE">
              <w:t xml:space="preserve">z věcného břemene a společností ČEZ Distribuce, a.s., IČ: 24729035, </w:t>
            </w:r>
            <w:r w:rsidR="00745AE6" w:rsidRPr="00D32DAE">
              <w:br/>
            </w:r>
            <w:r w:rsidRPr="00D32DAE">
              <w:t xml:space="preserve">jako budoucím oprávněným z věcného břemene za jednorázovou úhradu stanovenou znaleckým posudkem dle právních předpisů pro oceňování majetku, účinných ke dni uzavření smlouvy o zřízení věcného břemene, navýšenou o příslušnou platnou sazbu DPH. Věcné břemeno bude zřízeno </w:t>
            </w:r>
            <w:r w:rsidR="00745AE6" w:rsidRPr="00D32DAE">
              <w:br/>
            </w:r>
            <w:r w:rsidRPr="00D32DAE">
              <w:t xml:space="preserve">na dobu neurčitou. Smlouva o zřízení věcného břemene bude uzavřena nejpozději do jednoho roku od vydání kolaudačního souhlasu, jímž bude stavba „EP-12-8002626 Jeseník-Školní, p.č. 2447, MěÚ Jeseník, přeložka NNk“ kolaudována. Oprávněný z věcného břemene uhradí veškeré náklady spojené se zřízením věcného břemene a správní poplatek k návrhu na vklad práv do katastru nemovitostí. Součástí smlouvy bude rovněž ustanovení </w:t>
            </w:r>
            <w:r w:rsidR="00745AE6" w:rsidRPr="00D32DAE">
              <w:br/>
            </w:r>
            <w:r w:rsidRPr="00D32DAE">
              <w:t>o oprávnění</w:t>
            </w:r>
          </w:p>
        </w:tc>
      </w:tr>
      <w:tr w:rsidR="00D32DAE" w:rsidRPr="00D32DAE" w:rsidTr="00AC7B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AC7B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AC7B4E" w:rsidP="00BA4104">
            <w:pPr>
              <w:pStyle w:val="nadpis2"/>
            </w:pPr>
            <w:r w:rsidRPr="00D32DAE">
              <w:t>Ing. Michal Symerský, 2. náměstek hejtmana</w:t>
            </w:r>
          </w:p>
        </w:tc>
      </w:tr>
      <w:tr w:rsidR="008906C5" w:rsidRPr="00D32DAE" w:rsidTr="00AC7B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AC7B4E" w:rsidP="00BA4104">
            <w:pPr>
              <w:pStyle w:val="nadpis2"/>
            </w:pPr>
            <w:r w:rsidRPr="00D32DAE">
              <w:t>6.2.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55027C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55027C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55027C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Majetkoprávní záležitosti – bezúplatné převody nemovitého majetku</w:t>
            </w:r>
          </w:p>
        </w:tc>
      </w:tr>
      <w:tr w:rsidR="00D32DAE" w:rsidRPr="00D32DAE" w:rsidTr="005502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55027C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550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55027C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550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027C" w:rsidRPr="00D32DAE" w:rsidRDefault="0055027C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na zasedání Zastupitelstva Olomouckého kraje.</w:t>
            </w:r>
          </w:p>
        </w:tc>
      </w:tr>
      <w:tr w:rsidR="00D32DAE" w:rsidRPr="00D32DAE" w:rsidTr="005502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027C" w:rsidRPr="00D32DAE" w:rsidRDefault="0055027C" w:rsidP="0055027C">
            <w:r w:rsidRPr="00D32DAE">
              <w:t>O: Ing. Michal Symerský, 2. náměstek hejtmana</w:t>
            </w:r>
          </w:p>
          <w:p w:rsidR="0055027C" w:rsidRPr="00D32DAE" w:rsidRDefault="0055027C" w:rsidP="0055027C">
            <w:r w:rsidRPr="00D32DAE">
              <w:t>T: ZOK 20. 6. 2014</w:t>
            </w:r>
          </w:p>
        </w:tc>
      </w:tr>
      <w:tr w:rsidR="00D32DAE" w:rsidRPr="00D32DAE" w:rsidTr="00550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027C" w:rsidRPr="00D32DAE" w:rsidRDefault="0055027C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schválit: </w:t>
            </w:r>
          </w:p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t>3.1.</w:t>
            </w:r>
            <w:r w:rsidRPr="00D32DAE">
              <w:tab/>
              <w:t xml:space="preserve">bezúplatný převod části pozemku parc. č. 5006 ost. pl. o výměře 92 m2, dle geometrického plánu č. 4152 – 21/2014 ze dne 14. 3. 2014 pozemek </w:t>
            </w:r>
            <w:r w:rsidR="00745AE6" w:rsidRPr="00D32DAE">
              <w:br/>
            </w:r>
            <w:r w:rsidRPr="00D32DAE">
              <w:t xml:space="preserve">parc. č. 5006 díl „a“ o výměře 92 m2, který je sloučen do pozemku </w:t>
            </w:r>
            <w:r w:rsidR="00745AE6" w:rsidRPr="00D32DAE">
              <w:br/>
            </w:r>
            <w:r w:rsidRPr="00D32DAE">
              <w:t xml:space="preserve">parc. č. 5057 ost. pl. o celkové výměře 3 763 m2 v k.ú. a obci Šternberk, </w:t>
            </w:r>
            <w:r w:rsidR="00745AE6" w:rsidRPr="00D32DAE">
              <w:br/>
            </w:r>
            <w:r w:rsidRPr="00D32DAE">
              <w:t xml:space="preserve">z vlastnictví Olomouckého kraje, z hospodaření Správy silnic Olomouckého kraje, příspěvkové organizace, do vlastnictví města Šternberka, IČ: 00299529. Nabyvatel uhradí veškeré náklady spojené s převodem vlastnického práva </w:t>
            </w:r>
            <w:r w:rsidR="00745AE6" w:rsidRPr="00D32DAE">
              <w:br/>
            </w:r>
            <w:r w:rsidRPr="00D32DAE">
              <w:t xml:space="preserve">a správní poplatek k návrhu na vklad vlastnického práva do katastru nemovitostí. </w:t>
            </w:r>
          </w:p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t>3.2.</w:t>
            </w:r>
            <w:r w:rsidRPr="00D32DAE">
              <w:tab/>
              <w:t xml:space="preserve">bezúplatný převod pozemku parc. č. 2716/4 ost. pl. o výměře 229 m2 </w:t>
            </w:r>
            <w:r w:rsidR="00745AE6" w:rsidRPr="00D32DAE">
              <w:br/>
            </w:r>
            <w:r w:rsidRPr="00D32DAE">
              <w:t xml:space="preserve">v k.ú. a obci Střítež nad Ludinou z vlastnictví Olomouckého kraje, </w:t>
            </w:r>
            <w:r w:rsidR="00745AE6" w:rsidRPr="00D32DAE">
              <w:br/>
            </w:r>
            <w:r w:rsidRPr="00D32DAE">
              <w:t xml:space="preserve">z hospodaření Správy silnic Olomouckého kraje, příspěvkové organizace, </w:t>
            </w:r>
            <w:r w:rsidR="00745AE6" w:rsidRPr="00D32DAE">
              <w:br/>
            </w:r>
            <w:r w:rsidRPr="00D32DAE">
              <w:t xml:space="preserve">do vlastnictví obce Střítež nad Ludinou, IČ: 00302023. Nabyvatel uhradí veškeré náklady spojené s převodem vlastnického práva a správní poplatek </w:t>
            </w:r>
            <w:r w:rsidR="00745AE6" w:rsidRPr="00D32DAE">
              <w:br/>
            </w:r>
            <w:r w:rsidRPr="00D32DAE">
              <w:t xml:space="preserve">k návrhu na vklad vlastnického práva do katastru nemovitostí. </w:t>
            </w:r>
          </w:p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t>3.3.</w:t>
            </w:r>
            <w:r w:rsidRPr="00D32DAE">
              <w:tab/>
              <w:t>bezúplatný převod části pozemku parc. č. 2577/2 ost. pl. o výměře 45</w:t>
            </w:r>
            <w:r w:rsidR="00B67541" w:rsidRPr="00D32DAE">
              <w:t> </w:t>
            </w:r>
            <w:r w:rsidRPr="00D32DAE">
              <w:t xml:space="preserve">m2, dle geometrického plánu č. 3437 – 218/2012 ze dne 21. 3. 2013 pozemek parc. č. 2577/5 ost. pl. o výměře 45 m2, v k.ú. a obci Lipník nad Bečvou z vlastnictví Olomouckého kraje, z hospodaření Správy silnic Olomouckého kraje, příspěvkové organizace, do vlastnictví města Lipník nad Bečvou, </w:t>
            </w:r>
            <w:r w:rsidR="00CC30D5" w:rsidRPr="00D32DAE">
              <w:br/>
            </w:r>
            <w:r w:rsidRPr="00D32DAE">
              <w:t xml:space="preserve">IČ: 00301493. Nabyvatel uhradí veškeré náklady spojené s převodem vlastnického práva a správní poplatek k návrhu na vklad vlastnického práva </w:t>
            </w:r>
            <w:r w:rsidR="00745AE6" w:rsidRPr="00D32DAE">
              <w:br/>
            </w:r>
            <w:r w:rsidRPr="00D32DAE">
              <w:t xml:space="preserve">do katastru nemovitostí. </w:t>
            </w:r>
          </w:p>
          <w:p w:rsidR="0055027C" w:rsidRPr="00D32DAE" w:rsidRDefault="0055027C" w:rsidP="0055027C">
            <w:pPr>
              <w:pStyle w:val="Normal"/>
              <w:spacing w:after="119"/>
              <w:jc w:val="both"/>
            </w:pPr>
            <w:r w:rsidRPr="00D32DAE">
              <w:t>3.4.</w:t>
            </w:r>
            <w:r w:rsidRPr="00D32DAE">
              <w:tab/>
              <w:t xml:space="preserve">bezúplatný převod pozemků parc. č. 1274/2 ost. pl. o výměře 872 m2, parc. č. st. 189 zast. pl. o výměře 45 m2, parc. č. 1275 ost. pl. o výměře </w:t>
            </w:r>
            <w:r w:rsidR="00745AE6" w:rsidRPr="00D32DAE">
              <w:br/>
            </w:r>
            <w:r w:rsidRPr="00D32DAE">
              <w:t xml:space="preserve">3 826 m2, parc. č. 1282 ost. pl. o výměře 810 m2, parc. č. 1283 vodní plocha </w:t>
            </w:r>
            <w:r w:rsidR="00745AE6" w:rsidRPr="00D32DAE">
              <w:br/>
            </w:r>
            <w:r w:rsidRPr="00D32DAE">
              <w:t xml:space="preserve">o výměře 2 107 m2, parc. č. 1333 ost. pl. o výměře 843 m2, parc. č. 1334 ost. pl. o výměře 160 m2, parc. č. 2182 ost. pl. o výměře 630 m2 a parc. č. 2183 ost. pl. o výměře 710 m2, vše v k.ú. a obci Kobylá nad Vidnavkou, vše </w:t>
            </w:r>
            <w:r w:rsidR="00745AE6" w:rsidRPr="00D32DAE">
              <w:br/>
            </w:r>
            <w:r w:rsidRPr="00D32DAE">
              <w:t xml:space="preserve">z vlastnictví Olomouckého kraje, z hospodaření Domova důchodců Kobylá </w:t>
            </w:r>
            <w:r w:rsidR="00745AE6" w:rsidRPr="00D32DAE">
              <w:br/>
            </w:r>
            <w:r w:rsidRPr="00D32DAE">
              <w:t xml:space="preserve">nad Vidnavkou, příspěvkové organizace, do vlastnictví obce Kobylá </w:t>
            </w:r>
            <w:r w:rsidR="00745AE6" w:rsidRPr="00D32DAE">
              <w:br/>
              <w:t>nad </w:t>
            </w:r>
            <w:r w:rsidRPr="00D32DAE">
              <w:t xml:space="preserve">Vidnavkou, IČ: 70599971. Nabyvatel uhradí veškeré náklady spojené </w:t>
            </w:r>
            <w:r w:rsidR="00745AE6" w:rsidRPr="00D32DAE">
              <w:br/>
            </w:r>
            <w:r w:rsidRPr="00D32DAE">
              <w:t xml:space="preserve">s převodem vlastnického práva a správní poplatek k návrhu na vklad vlastnického práva do katastru nemovitostí. </w:t>
            </w:r>
          </w:p>
          <w:p w:rsidR="0055027C" w:rsidRPr="00D32DAE" w:rsidRDefault="0055027C" w:rsidP="00745AE6">
            <w:pPr>
              <w:pStyle w:val="Normal"/>
              <w:spacing w:after="119"/>
              <w:jc w:val="both"/>
            </w:pPr>
            <w:r w:rsidRPr="00D32DAE">
              <w:t>3.5.</w:t>
            </w:r>
            <w:r w:rsidRPr="00D32DAE">
              <w:tab/>
              <w:t xml:space="preserve">bezúplatný převod části pozemku parc. č. 901 ost. pl. o výměře </w:t>
            </w:r>
            <w:r w:rsidR="00745AE6" w:rsidRPr="00D32DAE">
              <w:br/>
            </w:r>
            <w:r w:rsidRPr="00D32DAE">
              <w:t xml:space="preserve">1 943 m2, dle geometrického plánu č. 168-109/2013 ze dne 7.10.2013 pozemek parc. č. 901/1 ost. pl. o výměře 1 943 m2 v k.ú. Sklené u Malé Moravy, obec Malá Morava z vlastnictví Olomouckého kraje, z hospodaření Správy silnic Olomouckého kraje, příspěvkové organizace, do vlastnictví obce Malá Morava, IČ: 00302970. Nabyvatel uhradí veškeré náklady spojené </w:t>
            </w:r>
            <w:r w:rsidR="00745AE6" w:rsidRPr="00D32DAE">
              <w:br/>
            </w:r>
            <w:r w:rsidRPr="00D32DAE">
              <w:t>s převodem vlastnického práva a správní poplatek spojený s návrhem na vklad vlastnického práva do katastru nemovitostí.</w:t>
            </w:r>
          </w:p>
        </w:tc>
      </w:tr>
      <w:tr w:rsidR="00D32DAE" w:rsidRPr="00D32DAE" w:rsidTr="005502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5502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55027C" w:rsidP="00BA4104">
            <w:pPr>
              <w:pStyle w:val="nadpis2"/>
            </w:pPr>
            <w:r w:rsidRPr="00D32DAE">
              <w:t>Ing. Michal Symerský, 2. náměstek hejtmana</w:t>
            </w:r>
          </w:p>
        </w:tc>
      </w:tr>
      <w:tr w:rsidR="008906C5" w:rsidRPr="00D32DAE" w:rsidTr="005502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55027C" w:rsidP="00BA4104">
            <w:pPr>
              <w:pStyle w:val="nadpis2"/>
            </w:pPr>
            <w:r w:rsidRPr="00D32DAE">
              <w:t>6.3.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D87D7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D87D75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D87D7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D32DAE" w:rsidRPr="00D32DAE" w:rsidTr="00D87D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D87D7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D87D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D87D7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D87D75" w:rsidP="00D87D7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D87D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D75" w:rsidRPr="00D32DAE" w:rsidRDefault="00D87D7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D75" w:rsidRPr="00D32DAE" w:rsidRDefault="00D87D75" w:rsidP="00D87D7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na zasedání Zastupitelstva Olomouckého kraje.</w:t>
            </w:r>
          </w:p>
        </w:tc>
      </w:tr>
      <w:tr w:rsidR="00D32DAE" w:rsidRPr="00D32DAE" w:rsidTr="00D87D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D75" w:rsidRPr="00D32DAE" w:rsidRDefault="00D87D75" w:rsidP="00D87D75">
            <w:r w:rsidRPr="00D32DAE">
              <w:t>O: Ing. Michal Symerský, 2. náměstek hejtmana</w:t>
            </w:r>
          </w:p>
          <w:p w:rsidR="00D87D75" w:rsidRPr="00D32DAE" w:rsidRDefault="00D87D75" w:rsidP="00D87D75">
            <w:r w:rsidRPr="00D32DAE">
              <w:t>T: ZOK 20. 6. 2014</w:t>
            </w:r>
          </w:p>
        </w:tc>
      </w:tr>
      <w:tr w:rsidR="00D32DAE" w:rsidRPr="00D32DAE" w:rsidTr="00D87D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D75" w:rsidRPr="00D32DAE" w:rsidRDefault="00D87D7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D75" w:rsidRPr="00D32DAE" w:rsidRDefault="00D87D75" w:rsidP="00D87D7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schválit:</w:t>
            </w:r>
          </w:p>
          <w:p w:rsidR="00D87D75" w:rsidRPr="00D32DAE" w:rsidRDefault="00D87D75" w:rsidP="00D87D75">
            <w:pPr>
              <w:pStyle w:val="Normal"/>
              <w:spacing w:after="119"/>
              <w:jc w:val="both"/>
            </w:pPr>
            <w:r w:rsidRPr="00D32DAE">
              <w:t>3.1.</w:t>
            </w:r>
            <w:r w:rsidRPr="00D32DAE">
              <w:tab/>
              <w:t xml:space="preserve">bezúplatný převod částí pozemku parc. č. 3265/20 ost. pl. o celkové výměře 1 101 m2, dle geometrického plánu č. 835 –108/2012 ze dne </w:t>
            </w:r>
            <w:r w:rsidR="00080E54" w:rsidRPr="00D32DAE">
              <w:br/>
            </w:r>
            <w:r w:rsidRPr="00D32DAE">
              <w:t xml:space="preserve">7. 2. 2014 pozemky parc. č. 3265/38 ost. pl. o výměře 126 m2, parc. č. 3265/47 ost. pl. o výměře 12 m2, parc. č. 3265/46 ost. pl. o výměře 116 m2, </w:t>
            </w:r>
            <w:r w:rsidR="002249B6" w:rsidRPr="00D32DAE">
              <w:br/>
            </w:r>
            <w:r w:rsidRPr="00D32DAE">
              <w:t xml:space="preserve">parc. č. 3265/45 ost. pl. o výměře 77 m2, parc. č. 3265/44 ost. pl. o výměře 253 m2, parc. č. 3265/43 ost. pl. o výměře 40 m2, parc. č. 3265/42 ost. pl. o výměře 54 m2, parc. č. 3265/41 ost. pl. o výměře 164 m2, parc. č. 3265/40 ost. pl. </w:t>
            </w:r>
            <w:r w:rsidR="002249B6" w:rsidRPr="00D32DAE">
              <w:br/>
            </w:r>
            <w:r w:rsidRPr="00D32DAE">
              <w:t xml:space="preserve">o výměře 256 m2, parc. č. 3265/39 ost. pl. o výměře 3 m2, vše v k.ú. Staré Město pod Králickým Sněžníkem, obec Staré Město z vlastnictví Olomouckého kraje, z hospodaření Správy silnic Olomouckého kraje, příspěvkové organizace, do vlastnictví města Staré Město, IČ: 00303364, za podmínky, </w:t>
            </w:r>
            <w:r w:rsidR="002249B6" w:rsidRPr="00D32DAE">
              <w:br/>
            </w:r>
            <w:r w:rsidRPr="00D32DAE">
              <w:t xml:space="preserve">že současně bude realizováno bezúplatné nabytí části pozemku </w:t>
            </w:r>
            <w:r w:rsidR="002249B6" w:rsidRPr="00D32DAE">
              <w:br/>
            </w:r>
            <w:r w:rsidRPr="00D32DAE">
              <w:t xml:space="preserve">parc. č. 3265/28 ost. pl. o výměře 184 m2, dle geometrického plánu </w:t>
            </w:r>
            <w:r w:rsidR="002249B6" w:rsidRPr="00D32DAE">
              <w:br/>
            </w:r>
            <w:r w:rsidRPr="00D32DAE">
              <w:t>č. 835 –108/2012 ze dne 7. 2. 2014 pozemek parc. č. 3265/56 ost. pl. o výměře</w:t>
            </w:r>
            <w:r w:rsidR="00AF5639" w:rsidRPr="00D32DAE">
              <w:t xml:space="preserve"> 184 m2, částí pozemku parc. č.</w:t>
            </w:r>
            <w:r w:rsidRPr="00D32DAE">
              <w:t xml:space="preserve"> 3265/27 ost. pl. o celkové výměře 21 m2, </w:t>
            </w:r>
            <w:r w:rsidR="002249B6" w:rsidRPr="00D32DAE">
              <w:br/>
            </w:r>
            <w:r w:rsidRPr="00D32DAE">
              <w:t xml:space="preserve">dle geometrického plánu č. 835 – 108/2012 ze dne 7. 2. 2014 pozemky </w:t>
            </w:r>
            <w:r w:rsidR="002249B6" w:rsidRPr="00D32DAE">
              <w:br/>
            </w:r>
            <w:r w:rsidRPr="00D32DAE">
              <w:t xml:space="preserve">parc. č. 3265/54 ost. pl. o výměře 9 m2 a parc. č. 3265/55 ost. pl. o výměře </w:t>
            </w:r>
            <w:r w:rsidR="002249B6" w:rsidRPr="00D32DAE">
              <w:br/>
            </w:r>
            <w:r w:rsidRPr="00D32DAE">
              <w:t xml:space="preserve">12 m2, části pozemku parc. č. 3265/26 ost. pl. o výměře 41 m2, </w:t>
            </w:r>
            <w:r w:rsidR="002249B6" w:rsidRPr="00D32DAE">
              <w:br/>
            </w:r>
            <w:r w:rsidRPr="00D32DAE">
              <w:t xml:space="preserve">dle geometrického plánu č. 835 – 108/2012 ze dne 7. 2. 2014 pozemek parc. </w:t>
            </w:r>
            <w:r w:rsidR="002249B6" w:rsidRPr="00D32DAE">
              <w:br/>
            </w:r>
            <w:r w:rsidRPr="00D32DAE">
              <w:t xml:space="preserve">č. 3265/53 ost. pl. o výměře 41 m2, části pozemku parc. č. 3265/35 ost. pl. </w:t>
            </w:r>
            <w:r w:rsidR="002249B6" w:rsidRPr="00D32DAE">
              <w:br/>
            </w:r>
            <w:r w:rsidRPr="00D32DAE">
              <w:t xml:space="preserve">o výměře 88 m2, dle geometrického plánu č. 835 – 108/2012 ze dne 7. 2. 2014 pozemek parc. č. 3265/60 ost. pl. o výměře 88 m2, části pozemku parc. </w:t>
            </w:r>
            <w:r w:rsidR="002249B6" w:rsidRPr="00D32DAE">
              <w:br/>
            </w:r>
            <w:r w:rsidRPr="00D32DAE">
              <w:t xml:space="preserve">č. 3265/25 ost. pl. o výměře 2 m2, dle geometrického plánu č. 835 – 108/2012 ze dne 7. 2. 2014 pozemek parc. č. 3265/52 ost. pl. o výměře 2 m2, části pozemku parc. č. 3265/24 ost. pl. o výměře 35 m2, dle geometrického plánu </w:t>
            </w:r>
            <w:r w:rsidR="002249B6" w:rsidRPr="00D32DAE">
              <w:br/>
            </w:r>
            <w:r w:rsidRPr="00D32DAE">
              <w:t xml:space="preserve">č. 835 – 108/2012 ze dne 7. 2. 2014 pozemek parc. č. 3265/51 ost. pl. </w:t>
            </w:r>
            <w:r w:rsidR="002249B6" w:rsidRPr="00D32DAE">
              <w:br/>
            </w:r>
            <w:r w:rsidRPr="00D32DAE">
              <w:t xml:space="preserve">o výměře 35 m2, částí pozemku parc. č. 3265/29 ost. pl. o celkové výměře </w:t>
            </w:r>
            <w:r w:rsidR="002249B6" w:rsidRPr="00D32DAE">
              <w:br/>
            </w:r>
            <w:r w:rsidRPr="00D32DAE">
              <w:t xml:space="preserve">259 m2, dle geometrického plánu č. 835 – 108/2012 ze dne 7. 2. 2014 pozemky parc. č. 3265/58 ost. pl. o výměře 228 m2 a parc. č. 3265/57 ost. pl. </w:t>
            </w:r>
            <w:r w:rsidR="002249B6" w:rsidRPr="00D32DAE">
              <w:br/>
            </w:r>
            <w:r w:rsidRPr="00D32DAE">
              <w:t xml:space="preserve">o výměře 31 m2, části pozemku parc. č. 3265/23 ost. pl. o výměře 24 m2, </w:t>
            </w:r>
            <w:r w:rsidR="002249B6" w:rsidRPr="00D32DAE">
              <w:br/>
            </w:r>
            <w:r w:rsidRPr="00D32DAE">
              <w:t xml:space="preserve">dle geometrického plánu č. 835 –108/2012 ze dne 7. 2. 2014 pozemek parc. </w:t>
            </w:r>
            <w:r w:rsidR="002249B6" w:rsidRPr="00D32DAE">
              <w:br/>
            </w:r>
            <w:r w:rsidRPr="00D32DAE">
              <w:t xml:space="preserve">č. 3265/50 ost. pl. o výměře 24 m2, části pozemku parc. č. 3265/21 ost. pl. </w:t>
            </w:r>
            <w:r w:rsidR="002249B6" w:rsidRPr="00D32DAE">
              <w:br/>
            </w:r>
            <w:r w:rsidRPr="00D32DAE">
              <w:t xml:space="preserve">o výměře 34 m2, dle geometrického plánu č. 835 –108/2012 ze dne 7. 2. 2014 pozemek parc. č. 3265/48 ost. pl. o výměře 48 m2, části pozemku parc. </w:t>
            </w:r>
            <w:r w:rsidR="002249B6" w:rsidRPr="00D32DAE">
              <w:br/>
            </w:r>
            <w:r w:rsidRPr="00D32DAE">
              <w:t xml:space="preserve">č. 3265/22 ost. pl. o výměře 50 m2, dle geometrického plánu č. 835 –108/2012 ze dne 7. 2. 2014 pozemek parc. č. 3265/49 ost. pl. o výměře 50 m2, části pozemku parc. č. 3244/14 ost. pl. o výměře 12 m2, dle geometrického plánu </w:t>
            </w:r>
            <w:r w:rsidR="002249B6" w:rsidRPr="00D32DAE">
              <w:br/>
            </w:r>
            <w:r w:rsidRPr="00D32DAE">
              <w:t xml:space="preserve">č. 835 –108/2012 ze dne 7. 2. 2014 pozemek parc. č. 3244/50 ost. pl. o výměře 12 m2, části pozemku parc. č. st. 44 zast. pl. o výměře 3 m2, </w:t>
            </w:r>
            <w:r w:rsidR="002249B6" w:rsidRPr="00D32DAE">
              <w:br/>
            </w:r>
            <w:r w:rsidRPr="00D32DAE">
              <w:t xml:space="preserve">dle geometrického plánu č. 835 –108/2012 ze dne 7. 2. 2014 pozemek parc. </w:t>
            </w:r>
            <w:r w:rsidR="002249B6" w:rsidRPr="00D32DAE">
              <w:br/>
            </w:r>
            <w:r w:rsidRPr="00D32DAE">
              <w:t xml:space="preserve">č. 3626 ost. pl. o výměře 3 m2, části pozemku parc. č. 3244/14 ost. pl. </w:t>
            </w:r>
            <w:r w:rsidR="002249B6" w:rsidRPr="00D32DAE">
              <w:br/>
            </w:r>
            <w:r w:rsidRPr="00D32DAE">
              <w:t xml:space="preserve">o výměře 5 m2 a části pozemku parc. č. 3265/29 ost. pl. o výměře 5 m2, </w:t>
            </w:r>
            <w:r w:rsidR="002249B6" w:rsidRPr="00D32DAE">
              <w:br/>
            </w:r>
            <w:r w:rsidRPr="00D32DAE">
              <w:t xml:space="preserve">dle geometrického plánu č. 835 – 108/2012 ze dne 7. 2. 2014 pozemek parc. </w:t>
            </w:r>
            <w:r w:rsidR="002249B6" w:rsidRPr="00D32DAE">
              <w:br/>
            </w:r>
            <w:r w:rsidRPr="00D32DAE">
              <w:t xml:space="preserve">č. 3244/14 díl „a“ o výměře 5 m2 a parc. č. 3265/29 díl „c“ o výměře 5 m2, které jsou sloučeny do pozemku parc. č. 3265/36 ost. pl. o výměře 30 m2, vše </w:t>
            </w:r>
            <w:r w:rsidR="002249B6" w:rsidRPr="00D32DAE">
              <w:br/>
            </w:r>
            <w:r w:rsidRPr="00D32DAE">
              <w:t xml:space="preserve">v k.ú. Staré Město pod Králickým Sněžníkem, obec Staré Město z vlastnictví města Staré Město, IČ: 00303364, do vlastnictví Olomouckého kraje, </w:t>
            </w:r>
            <w:r w:rsidR="002249B6" w:rsidRPr="00D32DAE">
              <w:br/>
            </w:r>
            <w:r w:rsidRPr="00D32DAE">
              <w:t xml:space="preserve">do hospodaření Správy silnic Olomouckého kraje, příspěvkové organizace. Nabyvatelé uhradí správní poplatek k návrhu na vklad vlastnického práva </w:t>
            </w:r>
            <w:r w:rsidR="002249B6" w:rsidRPr="00D32DAE">
              <w:br/>
            </w:r>
            <w:r w:rsidRPr="00D32DAE">
              <w:t xml:space="preserve">do katastru nemovitostí rovným dílem. </w:t>
            </w:r>
          </w:p>
          <w:p w:rsidR="00D87D75" w:rsidRPr="00D32DAE" w:rsidRDefault="00D87D75" w:rsidP="00D87D75">
            <w:pPr>
              <w:pStyle w:val="Normal"/>
              <w:spacing w:after="119"/>
              <w:jc w:val="both"/>
            </w:pPr>
            <w:r w:rsidRPr="00D32DAE">
              <w:t>3.2.</w:t>
            </w:r>
            <w:r w:rsidRPr="00D32DAE">
              <w:tab/>
              <w:t xml:space="preserve">bezúplatný převod pozemků parc. č. 2198/14 ost. pl. o výměře </w:t>
            </w:r>
            <w:r w:rsidR="002249B6" w:rsidRPr="00D32DAE">
              <w:br/>
            </w:r>
            <w:r w:rsidRPr="00D32DAE">
              <w:t xml:space="preserve">1 939 m2, parc. č. 2198/15 ost. pl. o výměře 919 m2, parc. č. 2328/7 ost. pl. </w:t>
            </w:r>
            <w:r w:rsidR="002249B6" w:rsidRPr="00D32DAE">
              <w:br/>
            </w:r>
            <w:r w:rsidRPr="00D32DAE">
              <w:t xml:space="preserve">o výměře 794 m2 a parc. č. 2330/2 vodní plocha o výměře 50 m2, vše </w:t>
            </w:r>
            <w:r w:rsidR="002249B6" w:rsidRPr="00D32DAE">
              <w:br/>
            </w:r>
            <w:r w:rsidRPr="00D32DAE">
              <w:t xml:space="preserve">v k.ú. Nové Losiny, obec Jindřichov, vše z vlastnictví Olomouckého kraje, </w:t>
            </w:r>
            <w:r w:rsidR="002249B6" w:rsidRPr="00D32DAE">
              <w:br/>
            </w:r>
            <w:r w:rsidRPr="00D32DAE">
              <w:t xml:space="preserve">z hospodaření Správy silnic Olomouckého kraje, příspěvkové organizace, </w:t>
            </w:r>
            <w:r w:rsidR="002249B6" w:rsidRPr="00D32DAE">
              <w:br/>
            </w:r>
            <w:r w:rsidRPr="00D32DAE">
              <w:t>do vlastnictví obce Jindřichov, IČ: 00302741, za podmínky, že současně bude realizováno bezúplatné nabytí části pozemku parc. č. 1484/3 ost. pl. o výměře 19 m2, dle geometrického plánu č. 311 –131/2013 ze dne 13. 11. 2013 pozemek parc. č. 1484/9 ost. pl. o výměře 19 m2, v k.ú. Pusté Žibřidovice, obec Jindřichov, z vlastnictví obce Jindřichov, IČ: 00302741, do vlastnictví Olomouckého kraje, do hospodaření Správy silnic Olomouckého kraje, příspěvkové organizace. Nabyvatelé uhradí správní poplatek k návrhu na vklad vlastnického práva do katastru nemovitostí rovným dílem.</w:t>
            </w:r>
          </w:p>
        </w:tc>
      </w:tr>
      <w:tr w:rsidR="00D32DAE" w:rsidRPr="00D32DAE" w:rsidTr="00D87D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D87D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D87D75" w:rsidP="00BA4104">
            <w:pPr>
              <w:pStyle w:val="nadpis2"/>
            </w:pPr>
            <w:r w:rsidRPr="00D32DAE">
              <w:t>Ing. Michal Symerský, 2. náměstek hejtmana</w:t>
            </w:r>
          </w:p>
        </w:tc>
      </w:tr>
      <w:tr w:rsidR="008906C5" w:rsidRPr="00D32DAE" w:rsidTr="00D87D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D87D75" w:rsidP="00BA4104">
            <w:pPr>
              <w:pStyle w:val="nadpis2"/>
            </w:pPr>
            <w:r w:rsidRPr="00D32DAE">
              <w:t>6.4.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E4407B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E4407B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E4407B" w:rsidP="000338D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Finanční příspěvek pro Školu obnovy venkova Olomouckého kraje, o.p.s.</w:t>
            </w:r>
            <w:r w:rsidR="000338D7" w:rsidRPr="00D32DAE">
              <w:rPr>
                <w:szCs w:val="24"/>
              </w:rPr>
              <w:t>,</w:t>
            </w:r>
            <w:r w:rsidRPr="00D32DAE">
              <w:rPr>
                <w:szCs w:val="24"/>
              </w:rPr>
              <w:t xml:space="preserve"> na vydání brožury Vesnice roku 2014 v</w:t>
            </w:r>
            <w:r w:rsidR="000338D7" w:rsidRPr="00D32DAE">
              <w:rPr>
                <w:szCs w:val="24"/>
              </w:rPr>
              <w:t> </w:t>
            </w:r>
            <w:r w:rsidRPr="00D32DAE">
              <w:rPr>
                <w:szCs w:val="24"/>
              </w:rPr>
              <w:t>Olomouckém kraji</w:t>
            </w:r>
          </w:p>
        </w:tc>
      </w:tr>
      <w:tr w:rsidR="00D32DAE" w:rsidRPr="00D32DAE" w:rsidTr="00E440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E4407B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E440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E4407B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E4407B" w:rsidP="00E4407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E440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E4407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poskytnutí neinvestičního příspěvku ve výši 40 000 Kč </w:t>
            </w:r>
            <w:r w:rsidR="002249B6" w:rsidRPr="00D32DAE">
              <w:br/>
            </w:r>
            <w:r w:rsidRPr="00D32DAE">
              <w:t xml:space="preserve">pro Školu obnovy venkova Olomouckého kraje, o.p.s., Vodní 274, 783 44 Náměšť na Hané, IČ: 27822010, na vydání brožury Vesnice roku 2014 </w:t>
            </w:r>
            <w:r w:rsidR="002249B6" w:rsidRPr="00D32DAE">
              <w:br/>
            </w:r>
            <w:r w:rsidRPr="00D32DAE">
              <w:t>v Olomouckém kraji dle důvodové zprávy</w:t>
            </w:r>
          </w:p>
        </w:tc>
      </w:tr>
      <w:tr w:rsidR="00D32DAE" w:rsidRPr="00D32DAE" w:rsidTr="00E440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E4407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Smlouvy o poskytnutí neinvestičního příspěvku mezi Olomouckým krajem a Školou obnovy venkova Olomouckého kraje, o.p.s., </w:t>
            </w:r>
            <w:r w:rsidR="002249B6" w:rsidRPr="00D32DAE">
              <w:br/>
            </w:r>
            <w:r w:rsidRPr="00D32DAE">
              <w:t>dle bodu 2 usnesení</w:t>
            </w:r>
          </w:p>
        </w:tc>
      </w:tr>
      <w:tr w:rsidR="00D32DAE" w:rsidRPr="00D32DAE" w:rsidTr="00E440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E4407B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smlouvu dle důvodové zprávy</w:t>
            </w:r>
          </w:p>
        </w:tc>
      </w:tr>
      <w:tr w:rsidR="00D32DAE" w:rsidRPr="00D32DAE" w:rsidTr="00E440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407B" w:rsidRPr="00D32DAE" w:rsidRDefault="00E4407B" w:rsidP="00E4407B">
            <w:r w:rsidRPr="00D32DAE">
              <w:t>O: Bc. Pavel Šoltys, DiS., náměstek hejtmana</w:t>
            </w:r>
          </w:p>
        </w:tc>
      </w:tr>
      <w:tr w:rsidR="00D32DAE" w:rsidRPr="00D32DAE" w:rsidTr="00E440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E440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E4407B" w:rsidP="00BA4104">
            <w:pPr>
              <w:pStyle w:val="nadpis2"/>
            </w:pPr>
            <w:r w:rsidRPr="00D32DAE">
              <w:t>Bc. Pavel Šoltys, DiS., náměstek hejtmana</w:t>
            </w:r>
          </w:p>
        </w:tc>
      </w:tr>
      <w:tr w:rsidR="008906C5" w:rsidRPr="00D32DAE" w:rsidTr="00E440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E4407B" w:rsidP="00BA4104">
            <w:pPr>
              <w:pStyle w:val="nadpis2"/>
            </w:pPr>
            <w:r w:rsidRPr="00D32DAE">
              <w:t>8.1.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D2848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D2848" w:rsidP="00BD6A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D2848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Evropské seskupení pro územní spolupráci NOVUM s ručením omezeným – zakládací dokumenty (Úmluva, Stanovy)</w:t>
            </w:r>
          </w:p>
        </w:tc>
      </w:tr>
      <w:tr w:rsidR="00D32DAE" w:rsidRPr="00D32DAE" w:rsidTr="00BD2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D2848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D2848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textem zakládacích dokumentů Evropského seskupení </w:t>
            </w:r>
            <w:r w:rsidR="002249B6" w:rsidRPr="00D32DAE">
              <w:br/>
            </w:r>
            <w:r w:rsidRPr="00D32DAE">
              <w:t>pro územní spolupráci NOVUM s ručením omezeným, dle Příloh č. 1 a 2 důvodové zprávy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revokuje</w:t>
            </w:r>
            <w:r w:rsidRPr="00D32DAE">
              <w:t xml:space="preserve"> své usnesení č. UR/37/38/2014 ze dne 3. 4. 2014, body 2 - 7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Zastupitelstvu Olomouckého kraje zakládací dokumenty Evropského seskupení pro územní spolupráci NOVUM s ručením omezeným, dle bodu 2 usnesení</w:t>
            </w:r>
          </w:p>
        </w:tc>
      </w:tr>
      <w:tr w:rsidR="00D32DAE" w:rsidRPr="00D32DAE" w:rsidTr="00BD2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r w:rsidRPr="00D32DAE">
              <w:t>O: Bc. Pavel Šoltys, DiS., náměstek hejtmana</w:t>
            </w:r>
          </w:p>
          <w:p w:rsidR="00BD2848" w:rsidRPr="00D32DAE" w:rsidRDefault="00BD2848" w:rsidP="00BD2848">
            <w:r w:rsidRPr="00D32DAE">
              <w:t>T: ZOK 20. 6. 2014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zakládací dokumenty Evropského seskupení pro územní spolupráci NOVUM s ručením omezeným, dle bodu 2 usnesení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požadovanou část členského příspěvku Olomouckého kraje Evropskému seskupení pro územní spolupráci NOVUM s ručením omezeným na rok 2014, dle důvodové zprávy</w:t>
            </w:r>
          </w:p>
        </w:tc>
      </w:tr>
      <w:tr w:rsidR="00D32DAE" w:rsidRPr="00D32DAE" w:rsidTr="00BD2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r w:rsidRPr="00D32DAE">
              <w:t>O: vedoucí odboru ekonomického</w:t>
            </w:r>
          </w:p>
          <w:p w:rsidR="00BD2848" w:rsidRPr="00D32DAE" w:rsidRDefault="00BD2848" w:rsidP="00BD2848">
            <w:r w:rsidRPr="00D32DAE">
              <w:t>T: 16. 10. 2014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součinnost při podání žádosti českých členů o účast </w:t>
            </w:r>
            <w:r w:rsidR="002249B6" w:rsidRPr="00D32DAE">
              <w:br/>
            </w:r>
            <w:r w:rsidRPr="00D32DAE">
              <w:t>v Evropském seskupení pro územní spolupráci NOVUM s ručením omezeným, dle metodik MMR,</w:t>
            </w:r>
            <w:r w:rsidR="000B2159" w:rsidRPr="00D32DAE">
              <w:t xml:space="preserve"> a</w:t>
            </w:r>
            <w:r w:rsidRPr="00D32DAE">
              <w:t xml:space="preserve"> to po schválení zakládacích dokumentů Zastupitelstvem Olomouckého kraje, dle důvodové zprávy</w:t>
            </w:r>
          </w:p>
        </w:tc>
      </w:tr>
      <w:tr w:rsidR="00D32DAE" w:rsidRPr="00D32DAE" w:rsidTr="00BD2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r w:rsidRPr="00D32DAE">
              <w:t>O: vedoucí odboru strategického rozvoje kraje</w:t>
            </w:r>
          </w:p>
          <w:p w:rsidR="00BD2848" w:rsidRPr="00D32DAE" w:rsidRDefault="00BD2848" w:rsidP="00BD2848">
            <w:r w:rsidRPr="00D32DAE">
              <w:t>T: 28. 8. 2014</w:t>
            </w:r>
          </w:p>
        </w:tc>
      </w:tr>
      <w:tr w:rsidR="00D32DAE" w:rsidRPr="00D32DAE" w:rsidTr="00BD2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A4104">
            <w:pPr>
              <w:pStyle w:val="nadpis2"/>
            </w:pPr>
            <w:r w:rsidRPr="00D32DAE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848" w:rsidRPr="00D32DAE" w:rsidRDefault="00BD2848" w:rsidP="00BD28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zmocňuje</w:t>
            </w:r>
            <w:r w:rsidRPr="00D32DAE">
              <w:t xml:space="preserve"> Bc. Pavla Šoltyse, DiS., náměstka hejtmana, k podpisu žádosti o účast v Evropském seskupení pro územní spolupráci NOVUM s ručením omezeným, včetně povinných příloh, a to po schválení zakládacích dokumentů Zastupitelstvem Olomouckého kraje</w:t>
            </w:r>
          </w:p>
        </w:tc>
      </w:tr>
      <w:tr w:rsidR="00D32DAE" w:rsidRPr="00D32DAE" w:rsidTr="00BD28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D28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D2848" w:rsidP="00BA4104">
            <w:pPr>
              <w:pStyle w:val="nadpis2"/>
            </w:pPr>
            <w:r w:rsidRPr="00D32DAE">
              <w:t>Bc. Pavel Šoltys, DiS., náměstek hejtmana</w:t>
            </w:r>
          </w:p>
        </w:tc>
      </w:tr>
      <w:tr w:rsidR="008906C5" w:rsidRPr="00D32DAE" w:rsidTr="00BD28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D2848" w:rsidP="00BA4104">
            <w:pPr>
              <w:pStyle w:val="nadpis2"/>
            </w:pPr>
            <w:r w:rsidRPr="00D32DAE">
              <w:t>8.2.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01ED6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901ED6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UR/42/3</w:t>
            </w:r>
            <w:r w:rsidR="00BE0B9C" w:rsidRPr="00D32DAE">
              <w:rPr>
                <w:szCs w:val="24"/>
              </w:rPr>
              <w:t>8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901ED6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Sdružení OK4EU</w:t>
            </w:r>
          </w:p>
        </w:tc>
      </w:tr>
      <w:tr w:rsidR="00D32DAE" w:rsidRPr="00D32DAE" w:rsidTr="00901E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901ED6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901E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901ED6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901ED6" w:rsidP="00901ED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901E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901ED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nominací zástupce Olomouckého kraje do správní rady zájmového sdružení právnických osob OK4EU se sídlem Jeremenkova 1211/40b, Olomouc, PSČ 779 00, IČ: 72078928 a s delegací na valné hromady dle důvodové zprávy</w:t>
            </w:r>
          </w:p>
        </w:tc>
      </w:tr>
      <w:tr w:rsidR="00D32DAE" w:rsidRPr="00D32DAE" w:rsidTr="00901E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901ED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Zastupitelstvu Olomouckého kraje nominaci zástupce Olomouckého kraje jako člena zájmového sdružení právnických osob OK4EU se sídlem Jeremenkova 1211/40b, Olomouc, PSČ 779 00, IČ: 72078928 </w:t>
            </w:r>
            <w:r w:rsidR="002249B6" w:rsidRPr="00D32DAE">
              <w:br/>
            </w:r>
            <w:r w:rsidRPr="00D32DAE">
              <w:t xml:space="preserve">do správní rady sdružení a jeho delegaci na valné hromady tohoto sdružení </w:t>
            </w:r>
            <w:r w:rsidR="002249B6" w:rsidRPr="00D32DAE">
              <w:br/>
            </w:r>
            <w:r w:rsidRPr="00D32DAE">
              <w:t>dle důvodové zprávy</w:t>
            </w:r>
          </w:p>
        </w:tc>
      </w:tr>
      <w:tr w:rsidR="00D32DAE" w:rsidRPr="00D32DAE" w:rsidTr="00901E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901ED6">
            <w:r w:rsidRPr="00D32DAE">
              <w:t>O: MUDr. Michael Fischer, náměstek hejtmana</w:t>
            </w:r>
          </w:p>
          <w:p w:rsidR="00901ED6" w:rsidRPr="00D32DAE" w:rsidRDefault="00901ED6" w:rsidP="00901ED6">
            <w:r w:rsidRPr="00D32DAE">
              <w:t>T: ZOK 20. 6. 2014</w:t>
            </w:r>
          </w:p>
        </w:tc>
      </w:tr>
      <w:tr w:rsidR="00D32DAE" w:rsidRPr="00D32DAE" w:rsidTr="00901E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ED6" w:rsidRPr="00D32DAE" w:rsidRDefault="00901ED6" w:rsidP="00901ED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nominaci a delegaci dle bodu 2 usnesení</w:t>
            </w:r>
          </w:p>
        </w:tc>
      </w:tr>
      <w:tr w:rsidR="00D32DAE" w:rsidRPr="00D32DAE" w:rsidTr="00901E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901E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901ED6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8906C5" w:rsidRPr="00D32DAE" w:rsidTr="00901E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901ED6" w:rsidP="00BA4104">
            <w:pPr>
              <w:pStyle w:val="nadpis2"/>
            </w:pPr>
            <w:r w:rsidRPr="00D32DAE">
              <w:t>8.4.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5656C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5656C5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39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5656C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Schválení seznamu úspěšných žadatelů o inovační voucher </w:t>
            </w:r>
            <w:r w:rsidR="002249B6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- II. etapa</w:t>
            </w:r>
          </w:p>
        </w:tc>
      </w:tr>
      <w:tr w:rsidR="00D32DAE" w:rsidRPr="00D32DAE" w:rsidTr="005656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5656C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565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5656C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5656C5" w:rsidP="005656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565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6C5" w:rsidRPr="00D32DAE" w:rsidRDefault="005656C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6C5" w:rsidRPr="00D32DAE" w:rsidRDefault="005656C5" w:rsidP="00C527C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opravu </w:t>
            </w:r>
            <w:r w:rsidR="00C527C2" w:rsidRPr="00D32DAE">
              <w:t>P</w:t>
            </w:r>
            <w:r w:rsidRPr="00D32DAE">
              <w:t xml:space="preserve">řílohy č. 1 (Závěrečná hodnotící zpráva žádostí </w:t>
            </w:r>
            <w:r w:rsidR="002249B6" w:rsidRPr="00D32DAE">
              <w:br/>
            </w:r>
            <w:r w:rsidRPr="00D32DAE">
              <w:t xml:space="preserve">o inovační voucher - II. etapa), která byla schválena usnesením </w:t>
            </w:r>
            <w:r w:rsidR="002249B6" w:rsidRPr="00D32DAE">
              <w:br/>
            </w:r>
            <w:r w:rsidRPr="00D32DAE">
              <w:t>č. UR/37/39/2014 ze dne 3. 4. 2014, dle důvodové zprávy</w:t>
            </w:r>
          </w:p>
        </w:tc>
      </w:tr>
      <w:tr w:rsidR="00D32DAE" w:rsidRPr="00D32DAE" w:rsidTr="00565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6C5" w:rsidRPr="00D32DAE" w:rsidRDefault="005656C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6C5" w:rsidRPr="00D32DAE" w:rsidRDefault="005656C5" w:rsidP="005656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příjemce inovačních voucherů u žádostí s registračním číslem 36824, 36835, 36919 dopisem o opravě výše inovačního voucheru</w:t>
            </w:r>
          </w:p>
        </w:tc>
      </w:tr>
      <w:tr w:rsidR="00D32DAE" w:rsidRPr="00D32DAE" w:rsidTr="005656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6C5" w:rsidRPr="00D32DAE" w:rsidRDefault="005656C5" w:rsidP="005656C5">
            <w:r w:rsidRPr="00D32DAE">
              <w:t>O: vedoucí odboru strategického rozvoje kraje</w:t>
            </w:r>
          </w:p>
          <w:p w:rsidR="005656C5" w:rsidRPr="00D32DAE" w:rsidRDefault="005656C5" w:rsidP="005656C5">
            <w:r w:rsidRPr="00D32DAE">
              <w:t>T: ihned</w:t>
            </w:r>
          </w:p>
        </w:tc>
      </w:tr>
      <w:tr w:rsidR="00D32DAE" w:rsidRPr="00D32DAE" w:rsidTr="005656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5656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5656C5" w:rsidP="00BA4104">
            <w:pPr>
              <w:pStyle w:val="nadpis2"/>
            </w:pPr>
            <w:r w:rsidRPr="00D32DAE">
              <w:t>Bc. Pavel Šoltys, DiS., náměstek hejtmana</w:t>
            </w:r>
          </w:p>
        </w:tc>
      </w:tr>
      <w:tr w:rsidR="008906C5" w:rsidRPr="00D32DAE" w:rsidTr="005656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5656C5" w:rsidP="00BA4104">
            <w:pPr>
              <w:pStyle w:val="nadpis2"/>
            </w:pPr>
            <w:r w:rsidRPr="00D32DAE">
              <w:t>8.5.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A57A62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A57A62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0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A57A62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Personální záležitosti školství</w:t>
            </w:r>
          </w:p>
        </w:tc>
      </w:tr>
      <w:tr w:rsidR="00D32DAE" w:rsidRPr="00D32DAE" w:rsidTr="00A57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A57A62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A57A62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mimořádné odměny ředitelům školských příspěvkových organizací zřizovaných Olomouckým krajem dle bodu A) důvodové zprávy </w:t>
            </w:r>
            <w:r w:rsidR="002249B6" w:rsidRPr="00D32DAE">
              <w:br/>
            </w:r>
            <w:r w:rsidRPr="00D32DAE">
              <w:t>a Přílohy č. 1 důvodové zprávy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administrativně zajistit přiznání mimořádných odměn ředitelům školských příspěvkových organizací dle bodu 2 usnesení</w:t>
            </w:r>
          </w:p>
        </w:tc>
      </w:tr>
      <w:tr w:rsidR="00D32DAE" w:rsidRPr="00D32DAE" w:rsidTr="00A57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r w:rsidRPr="00D32DAE">
              <w:t>O: vedoucí odboru školství, mládeže a tělovýchovy</w:t>
            </w:r>
          </w:p>
          <w:p w:rsidR="00A57A62" w:rsidRPr="00D32DAE" w:rsidRDefault="00A57A62" w:rsidP="00A57A62">
            <w:r w:rsidRPr="00D32DAE">
              <w:t>T: 24. 7. 2014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změnu výše osobního příplatku dle bodu B) důvodové zprávy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F93" w:rsidRPr="00D32DAE" w:rsidRDefault="00D20F93" w:rsidP="00BA4104">
            <w:pPr>
              <w:pStyle w:val="nadpis2"/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F93" w:rsidRPr="00D32DAE" w:rsidRDefault="00D20F93" w:rsidP="00A57A62">
            <w:pPr>
              <w:pStyle w:val="Normal"/>
              <w:spacing w:after="119"/>
              <w:jc w:val="both"/>
              <w:rPr>
                <w:b/>
                <w:spacing w:val="70"/>
              </w:rPr>
            </w:pP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zpracovat platový výměr dle bodu 4 usnesení</w:t>
            </w:r>
          </w:p>
        </w:tc>
      </w:tr>
      <w:tr w:rsidR="00D32DAE" w:rsidRPr="00D32DAE" w:rsidTr="00A57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r w:rsidRPr="00D32DAE">
              <w:t>O: vedoucí odboru školství, mládeže a tělovýchovy</w:t>
            </w:r>
          </w:p>
          <w:p w:rsidR="00A57A62" w:rsidRPr="00D32DAE" w:rsidRDefault="00A57A62" w:rsidP="00A57A62">
            <w:r w:rsidRPr="00D32DAE">
              <w:t>T: 24. 7. 2014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výsledky konkurzních řízení na pracovní místa ředitelů Střední průmyslové školy Hranice, Základní umělecké školy, Kojetín, Hanusíkova 197 a Základní školy a Mateřské školy prof. V. Vejdovského Olomouc – Hejčín, Tomkova 42 dle bodu C) důvodové zprávy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62F5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jmenuje</w:t>
            </w:r>
            <w:r w:rsidRPr="00D32DAE">
              <w:t xml:space="preserve"> </w:t>
            </w:r>
            <w:r w:rsidR="00FD5E0A" w:rsidRPr="00D32DAE">
              <w:t>Ing. Ivan</w:t>
            </w:r>
            <w:r w:rsidR="007C5A01" w:rsidRPr="00D32DAE">
              <w:t>a</w:t>
            </w:r>
            <w:r w:rsidR="00FD5E0A" w:rsidRPr="00D32DAE">
              <w:t xml:space="preserve"> Doležel</w:t>
            </w:r>
            <w:r w:rsidR="007C5A01" w:rsidRPr="00D32DAE">
              <w:t>a</w:t>
            </w:r>
            <w:r w:rsidR="00FD5E0A" w:rsidRPr="00D32DAE">
              <w:t xml:space="preserve"> </w:t>
            </w:r>
            <w:r w:rsidRPr="00D32DAE">
              <w:t>na pracovní místo ředitele Střední průmyslové školy Hranice s účinností od 1. 7. 2014 a Mgr. Mojmíra Přikryla na pracovní místo ředitele Základní umělecké školy, Kojetín, Hanusíkova 197 s účinností od 1. 7. 2014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62F5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</w:t>
            </w:r>
            <w:r w:rsidR="00FD5E0A" w:rsidRPr="00D32DAE">
              <w:t>Ing. Ivan</w:t>
            </w:r>
            <w:r w:rsidR="00EC495F">
              <w:t>u</w:t>
            </w:r>
            <w:r w:rsidR="00FD5E0A" w:rsidRPr="00D32DAE">
              <w:t xml:space="preserve"> Doleželovi</w:t>
            </w:r>
            <w:r w:rsidRPr="00D32DAE">
              <w:t>, řediteli Střední průmyslové školy Hranice a Mgr. Mojmíru Přikrylovi, řediteli Základní umělecké školy, Kojetín, Hanusíkova 197 plat dle bodu C) důvodové zprávy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zpracovat jmenovací dekrety a platové výměry dle bodu 7 a 8 usnesení</w:t>
            </w:r>
          </w:p>
        </w:tc>
      </w:tr>
      <w:tr w:rsidR="00D32DAE" w:rsidRPr="00D32DAE" w:rsidTr="00A57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r w:rsidRPr="00D32DAE">
              <w:t>O: vedoucí odboru školství, mládeže a tělovýchovy</w:t>
            </w:r>
          </w:p>
          <w:p w:rsidR="00A57A62" w:rsidRPr="00D32DAE" w:rsidRDefault="00A57A62" w:rsidP="00A57A62">
            <w:r w:rsidRPr="00D32DAE">
              <w:t>T: ihned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zpětvzetím vzdání se pracovního místa RNDr. Evžena Mayera jako ředitele Gymnázia Olomouc – Hejčín, Tomkova 45 </w:t>
            </w:r>
            <w:r w:rsidR="002249B6" w:rsidRPr="00D32DAE">
              <w:br/>
            </w:r>
            <w:r w:rsidRPr="00D32DAE">
              <w:t>dle bodu D) důvodové zprávy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potvrzuje</w:t>
            </w:r>
            <w:r w:rsidRPr="00D32DAE">
              <w:t xml:space="preserve"> RNDr. Evžena Mayera na pracovním místě ředitele Gymnázia Olomouc – Hejčín, Tomkova 45 do 30. 6. 2015</w:t>
            </w:r>
          </w:p>
        </w:tc>
      </w:tr>
      <w:tr w:rsidR="00D32DAE" w:rsidRPr="00D32DAE" w:rsidTr="00A57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BA4104">
            <w:pPr>
              <w:pStyle w:val="nadpis2"/>
            </w:pPr>
            <w:r w:rsidRPr="00D32DAE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administrativně zajistit potvrzení dle bodu 11 usnesení</w:t>
            </w:r>
          </w:p>
        </w:tc>
      </w:tr>
      <w:tr w:rsidR="00D32DAE" w:rsidRPr="00D32DAE" w:rsidTr="00A57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A62" w:rsidRPr="00D32DAE" w:rsidRDefault="00A57A62" w:rsidP="00A57A62">
            <w:r w:rsidRPr="00D32DAE">
              <w:t>O: vedoucí odboru školství, mládeže a tělovýchovy</w:t>
            </w:r>
          </w:p>
          <w:p w:rsidR="00A57A62" w:rsidRPr="00D32DAE" w:rsidRDefault="00A57A62" w:rsidP="00A57A62">
            <w:r w:rsidRPr="00D32DAE">
              <w:t>T: 24. 7. 2014</w:t>
            </w:r>
          </w:p>
        </w:tc>
      </w:tr>
      <w:tr w:rsidR="00D32DAE" w:rsidRPr="00D32DAE" w:rsidTr="00A57A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A57A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A57A62" w:rsidP="00BA4104">
            <w:pPr>
              <w:pStyle w:val="nadpis2"/>
            </w:pPr>
            <w:r w:rsidRPr="00D32DAE">
              <w:t>Ing. Zdeněk Švec, náměstek hejtmana</w:t>
            </w:r>
          </w:p>
        </w:tc>
      </w:tr>
      <w:tr w:rsidR="008906C5" w:rsidRPr="00D32DAE" w:rsidTr="00A57A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A57A62" w:rsidP="00BA4104">
            <w:pPr>
              <w:pStyle w:val="nadpis2"/>
            </w:pPr>
            <w:r w:rsidRPr="00D32DAE">
              <w:t>9.1.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9079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99079A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1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99079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Rejstřík škol a školských zařízení v působnosti Olomouckého kraje </w:t>
            </w:r>
          </w:p>
        </w:tc>
      </w:tr>
      <w:tr w:rsidR="00D32DAE" w:rsidRPr="00D32DAE" w:rsidTr="009907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99079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9907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99079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99079A" w:rsidP="009907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9907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79A" w:rsidRPr="00D32DAE" w:rsidRDefault="0099079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79A" w:rsidRPr="00D32DAE" w:rsidRDefault="0099079A" w:rsidP="009907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změnu v rejstříku škol a školských zařízení dle důvodové zprávy</w:t>
            </w:r>
          </w:p>
        </w:tc>
      </w:tr>
      <w:tr w:rsidR="00D32DAE" w:rsidRPr="00D32DAE" w:rsidTr="009907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79A" w:rsidRPr="00D32DAE" w:rsidRDefault="0099079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79A" w:rsidRPr="00D32DAE" w:rsidRDefault="0099079A" w:rsidP="0099079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administrativně zajistit změnu v rejstříku škol a školských zařízení</w:t>
            </w:r>
          </w:p>
        </w:tc>
      </w:tr>
      <w:tr w:rsidR="00D32DAE" w:rsidRPr="00D32DAE" w:rsidTr="009907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079A" w:rsidRPr="00D32DAE" w:rsidRDefault="0099079A" w:rsidP="0099079A">
            <w:r w:rsidRPr="00D32DAE">
              <w:t>O: vedoucí odboru školství, mládeže a tělovýchovy</w:t>
            </w:r>
          </w:p>
          <w:p w:rsidR="0099079A" w:rsidRPr="00D32DAE" w:rsidRDefault="0099079A" w:rsidP="0099079A">
            <w:r w:rsidRPr="00D32DAE">
              <w:t>T: 24. 7. 2014</w:t>
            </w:r>
          </w:p>
        </w:tc>
      </w:tr>
      <w:tr w:rsidR="00D32DAE" w:rsidRPr="00D32DAE" w:rsidTr="009907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0F93" w:rsidRPr="00D32DAE" w:rsidRDefault="00D20F93" w:rsidP="00BA4104">
            <w:pPr>
              <w:pStyle w:val="nadpis2"/>
            </w:pPr>
          </w:p>
        </w:tc>
      </w:tr>
      <w:tr w:rsidR="00D32DAE" w:rsidRPr="00D32DAE" w:rsidTr="009907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99079A" w:rsidP="00BA4104">
            <w:pPr>
              <w:pStyle w:val="nadpis2"/>
            </w:pPr>
            <w:r w:rsidRPr="00D32DAE">
              <w:t>Ing. Zdeněk Švec, náměstek hejtmana</w:t>
            </w:r>
          </w:p>
        </w:tc>
      </w:tr>
      <w:tr w:rsidR="008906C5" w:rsidRPr="00D32DAE" w:rsidTr="009907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99079A" w:rsidP="00BA4104">
            <w:pPr>
              <w:pStyle w:val="nadpis2"/>
            </w:pPr>
            <w:r w:rsidRPr="00D32DAE">
              <w:t>9.2.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45A9C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945A9C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2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945A9C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Financování školských příspěvkových organizací</w:t>
            </w:r>
          </w:p>
        </w:tc>
      </w:tr>
      <w:tr w:rsidR="00D32DAE" w:rsidRPr="00D32DAE" w:rsidTr="00945A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945A9C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945A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945A9C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945A9C" w:rsidP="00945A9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945A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945A9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provedením stavební investiční činnosti dle důvodové zprávy</w:t>
            </w:r>
          </w:p>
        </w:tc>
      </w:tr>
      <w:tr w:rsidR="00D32DAE" w:rsidRPr="00D32DAE" w:rsidTr="00945A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945A9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převod finančních prostředků z rezervního fondu </w:t>
            </w:r>
            <w:r w:rsidR="002249B6" w:rsidRPr="00D32DAE">
              <w:br/>
            </w:r>
            <w:r w:rsidRPr="00D32DAE">
              <w:t>do investičního fondu příspěvkových organizací zřizovaných Olomouckým krajem dle důvodové zprávy</w:t>
            </w:r>
          </w:p>
        </w:tc>
      </w:tr>
      <w:tr w:rsidR="00D32DAE" w:rsidRPr="00D32DAE" w:rsidTr="00945A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945A9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užití finančních prostředků příspěvkových organizací zřizovaných Olomouckým krajem dle důvodové zprávy</w:t>
            </w:r>
          </w:p>
        </w:tc>
      </w:tr>
      <w:tr w:rsidR="00D32DAE" w:rsidRPr="00D32DAE" w:rsidTr="00945A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945A9C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příspěvkové organizace Olomouckého kraje o udělení souhlasu s provedením stavební činnosti a schválení převodu a užití finančních prostředků dle důvodové zprávy</w:t>
            </w:r>
          </w:p>
        </w:tc>
      </w:tr>
      <w:tr w:rsidR="00D32DAE" w:rsidRPr="00D32DAE" w:rsidTr="00945A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5A9C" w:rsidRPr="00D32DAE" w:rsidRDefault="00945A9C" w:rsidP="00945A9C">
            <w:r w:rsidRPr="00D32DAE">
              <w:t>O: vedoucí odboru školství, mládeže a tělovýchovy</w:t>
            </w:r>
          </w:p>
          <w:p w:rsidR="00945A9C" w:rsidRPr="00D32DAE" w:rsidRDefault="00945A9C" w:rsidP="00945A9C">
            <w:r w:rsidRPr="00D32DAE">
              <w:t>T: 24. 7. 2014</w:t>
            </w:r>
          </w:p>
        </w:tc>
      </w:tr>
      <w:tr w:rsidR="00D32DAE" w:rsidRPr="00D32DAE" w:rsidTr="00945A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945A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945A9C" w:rsidP="00BA4104">
            <w:pPr>
              <w:pStyle w:val="nadpis2"/>
            </w:pPr>
            <w:r w:rsidRPr="00D32DAE">
              <w:t>Ing. Zdeněk Švec, náměstek hejtmana</w:t>
            </w:r>
          </w:p>
        </w:tc>
      </w:tr>
      <w:tr w:rsidR="008906C5" w:rsidRPr="00D32DAE" w:rsidTr="00945A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945A9C" w:rsidP="00BA4104">
            <w:pPr>
              <w:pStyle w:val="nadpis2"/>
            </w:pPr>
            <w:r w:rsidRPr="00D32DAE">
              <w:t>9.3.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602087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602087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3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602087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Vyhodnocení kontrol hospodaření příspěvkových organizací Olomouckého kraje z oblasti školství </w:t>
            </w:r>
          </w:p>
        </w:tc>
      </w:tr>
      <w:tr w:rsidR="00D32DAE" w:rsidRPr="00D32DAE" w:rsidTr="006020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602087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6020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602087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6020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087" w:rsidRPr="00D32DAE" w:rsidRDefault="00602087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návrh opatření dle důvodové zprávy u příspěvkových organizací:</w:t>
            </w:r>
          </w:p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t>a)</w:t>
            </w:r>
            <w:r w:rsidRPr="00D32DAE">
              <w:tab/>
              <w:t>Střední průmyslová škola Hranice, Studentská 1384</w:t>
            </w:r>
          </w:p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t>b)</w:t>
            </w:r>
            <w:r w:rsidRPr="00D32DAE">
              <w:tab/>
              <w:t>Základní umělecká škola, Kojetín, Hanusíkova 197</w:t>
            </w:r>
          </w:p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t>c)</w:t>
            </w:r>
            <w:r w:rsidRPr="00D32DAE">
              <w:tab/>
              <w:t>Základní škola a Mateřská škola prof. V. Vejdovského Olomouc – Hejčín, Tomkova 42</w:t>
            </w:r>
          </w:p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t>d)</w:t>
            </w:r>
            <w:r w:rsidRPr="00D32DAE">
              <w:tab/>
              <w:t>Střední zdravotnická škola, Hranice, Studentská 1095</w:t>
            </w:r>
          </w:p>
        </w:tc>
      </w:tr>
      <w:tr w:rsidR="00D32DAE" w:rsidRPr="00D32DAE" w:rsidTr="006020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087" w:rsidRPr="00D32DAE" w:rsidRDefault="00602087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087" w:rsidRPr="00D32DAE" w:rsidRDefault="00602087" w:rsidP="0060208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neprodleně informovat ředitele příspěvkových organizací uvedených v důvodové zprávě o uložených opatřeních</w:t>
            </w:r>
          </w:p>
        </w:tc>
      </w:tr>
      <w:tr w:rsidR="00D32DAE" w:rsidRPr="00D32DAE" w:rsidTr="006020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087" w:rsidRPr="00D32DAE" w:rsidRDefault="00602087" w:rsidP="00602087">
            <w:r w:rsidRPr="00D32DAE">
              <w:t>O: vedoucí odboru školství, mládeže a tělovýchovy</w:t>
            </w:r>
          </w:p>
          <w:p w:rsidR="00602087" w:rsidRPr="00D32DAE" w:rsidRDefault="00602087" w:rsidP="00602087">
            <w:r w:rsidRPr="00D32DAE">
              <w:t>T: ihned</w:t>
            </w:r>
          </w:p>
        </w:tc>
      </w:tr>
      <w:tr w:rsidR="00D32DAE" w:rsidRPr="00D32DAE" w:rsidTr="006020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  <w:p w:rsidR="00D20F93" w:rsidRPr="00D32DAE" w:rsidRDefault="00D20F93" w:rsidP="00BA4104">
            <w:pPr>
              <w:pStyle w:val="nadpis2"/>
            </w:pPr>
          </w:p>
        </w:tc>
      </w:tr>
      <w:tr w:rsidR="00D32DAE" w:rsidRPr="00D32DAE" w:rsidTr="006020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465A71">
            <w:pPr>
              <w:pStyle w:val="nadpis2"/>
              <w:jc w:val="both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602087" w:rsidP="00465A71">
            <w:pPr>
              <w:pStyle w:val="nadpis2"/>
              <w:jc w:val="both"/>
            </w:pPr>
            <w:r w:rsidRPr="00D32DAE">
              <w:t>JUDr. Mag. iur. Michal Malacka, Ph.D., MBA, ředitel; Ing. Zdeněk Švec, náměstek hejtmana</w:t>
            </w:r>
          </w:p>
        </w:tc>
      </w:tr>
      <w:tr w:rsidR="008906C5" w:rsidRPr="00D32DAE" w:rsidTr="006020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465A71">
            <w:pPr>
              <w:pStyle w:val="nadpis2"/>
              <w:jc w:val="both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602087" w:rsidP="00465A71">
            <w:pPr>
              <w:pStyle w:val="nadpis2"/>
              <w:jc w:val="both"/>
            </w:pPr>
            <w:r w:rsidRPr="00D32DAE">
              <w:t>9.4.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D82F60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D82F60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4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D82F60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Dodatek č. 1 ke Smlouvě o poskytnutí dotace Folklornímu sdružení České republiky</w:t>
            </w:r>
          </w:p>
        </w:tc>
      </w:tr>
      <w:tr w:rsidR="00D32DAE" w:rsidRPr="00D32DAE" w:rsidTr="00D82F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D82F60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D82F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D82F60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D82F60" w:rsidP="00D82F6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D82F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F60" w:rsidRPr="00D32DAE" w:rsidRDefault="00D82F60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F60" w:rsidRPr="00D32DAE" w:rsidRDefault="00D82F60" w:rsidP="00D82F6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uzavření Dodatku č. 1 ke Smlouvě o poskytnutí dotace mezi Olomouckým krajem a Folklorním sdružením České republiky, se sídlem Senovážné náměstí 977/24, 116 47 Praha 1, Nové Město, IČ: 00541206, </w:t>
            </w:r>
            <w:r w:rsidR="00216B3C" w:rsidRPr="00D32DAE">
              <w:br/>
            </w:r>
            <w:r w:rsidRPr="00D32DAE">
              <w:t>dle Přílohy č. 1 důvodové zprávy</w:t>
            </w:r>
          </w:p>
        </w:tc>
      </w:tr>
      <w:tr w:rsidR="00D32DAE" w:rsidRPr="00D32DAE" w:rsidTr="00D82F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F60" w:rsidRPr="00D32DAE" w:rsidRDefault="00D82F60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F60" w:rsidRPr="00D32DAE" w:rsidRDefault="00D82F60" w:rsidP="00D82F60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 podepsat</w:t>
            </w:r>
            <w:r w:rsidRPr="00D32DAE">
              <w:t xml:space="preserve"> dodatek ke smlouvě o poskytnutí dotace dle bodu 2 usnesení</w:t>
            </w:r>
          </w:p>
        </w:tc>
      </w:tr>
      <w:tr w:rsidR="00D32DAE" w:rsidRPr="00D32DAE" w:rsidTr="00D82F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F60" w:rsidRPr="00D32DAE" w:rsidRDefault="00D82F60" w:rsidP="00D82F60">
            <w:r w:rsidRPr="00D32DAE">
              <w:t>O: Mgr. Radovan Rašťák, náměstek hejtmana</w:t>
            </w:r>
          </w:p>
        </w:tc>
      </w:tr>
      <w:tr w:rsidR="00D32DAE" w:rsidRPr="00D32DAE" w:rsidTr="00D82F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D82F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D82F60" w:rsidP="00BA4104">
            <w:pPr>
              <w:pStyle w:val="nadpis2"/>
            </w:pPr>
            <w:r w:rsidRPr="00D32DAE">
              <w:t>Mgr. Radovan Rašťák, náměstek hejtmana</w:t>
            </w:r>
          </w:p>
        </w:tc>
      </w:tr>
      <w:tr w:rsidR="008906C5" w:rsidRPr="00D32DAE" w:rsidTr="00D82F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D82F60" w:rsidP="00BA4104">
            <w:pPr>
              <w:pStyle w:val="nadpis2"/>
            </w:pPr>
            <w:r w:rsidRPr="00D32DAE">
              <w:t>10.1.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600CE8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600CE8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5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600CE8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Záležitosti příspěvkových organizací v oblasti kultury - převod sbírkového předmětu</w:t>
            </w:r>
          </w:p>
        </w:tc>
      </w:tr>
      <w:tr w:rsidR="00D32DAE" w:rsidRPr="00D32DAE" w:rsidTr="00600C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600CE8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600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600CE8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600CE8" w:rsidP="00600CE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600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CE8" w:rsidRPr="00D32DAE" w:rsidRDefault="00600CE8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CE8" w:rsidRPr="00D32DAE" w:rsidRDefault="00600CE8" w:rsidP="00600CE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předání střepu – okraje laténské nádoby ve vlastnictví Olomouckého kraje k hospodaření Muzeu a galerii v Prostějově, příspěvkové organizaci dle důvodové správy</w:t>
            </w:r>
          </w:p>
        </w:tc>
      </w:tr>
      <w:tr w:rsidR="00D32DAE" w:rsidRPr="00D32DAE" w:rsidTr="00600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CE8" w:rsidRPr="00D32DAE" w:rsidRDefault="00600CE8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CE8" w:rsidRPr="00D32DAE" w:rsidRDefault="00600CE8" w:rsidP="00600CE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ředitele Muzea a galerie v Prostějově, příspěvkové organizace o schválení předání majetku k hospodaření dle bodu 2 usnesení</w:t>
            </w:r>
          </w:p>
        </w:tc>
      </w:tr>
      <w:tr w:rsidR="00D32DAE" w:rsidRPr="00D32DAE" w:rsidTr="00600C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CE8" w:rsidRPr="00D32DAE" w:rsidRDefault="00600CE8" w:rsidP="00600CE8">
            <w:r w:rsidRPr="00D32DAE">
              <w:t>O: vedoucí odboru kultury a památkové péče</w:t>
            </w:r>
          </w:p>
          <w:p w:rsidR="00600CE8" w:rsidRPr="00D32DAE" w:rsidRDefault="00600CE8" w:rsidP="00600CE8">
            <w:r w:rsidRPr="00D32DAE">
              <w:t>T: 24. 7. 2014</w:t>
            </w:r>
          </w:p>
        </w:tc>
      </w:tr>
      <w:tr w:rsidR="00D32DAE" w:rsidRPr="00D32DAE" w:rsidTr="00600C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600C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600CE8" w:rsidP="00BA4104">
            <w:pPr>
              <w:pStyle w:val="nadpis2"/>
            </w:pPr>
            <w:r w:rsidRPr="00D32DAE">
              <w:t>Mgr. Radovan Rašťák, náměstek hejtmana</w:t>
            </w:r>
          </w:p>
        </w:tc>
      </w:tr>
      <w:tr w:rsidR="008906C5" w:rsidRPr="00D32DAE" w:rsidTr="00600C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600CE8" w:rsidP="00BA4104">
            <w:pPr>
              <w:pStyle w:val="nadpis2"/>
            </w:pPr>
            <w:r w:rsidRPr="00D32DAE">
              <w:t>10.2.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3D58C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3D58C5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6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3D58C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Financování příspěvkových organizací v oblasti kultury</w:t>
            </w:r>
          </w:p>
        </w:tc>
      </w:tr>
      <w:tr w:rsidR="00D32DAE" w:rsidRPr="00D32DAE" w:rsidTr="003D58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3D58C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3D5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3D58C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3D58C5" w:rsidP="003D58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3D5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8C5" w:rsidRPr="00D32DAE" w:rsidRDefault="003D58C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8C5" w:rsidRPr="00D32DAE" w:rsidRDefault="003D58C5" w:rsidP="003D58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zvýšení limitu mezd Vědecké knihovně v Olomouci </w:t>
            </w:r>
            <w:r w:rsidR="002249B6" w:rsidRPr="00D32DAE">
              <w:br/>
            </w:r>
            <w:r w:rsidRPr="00D32DAE">
              <w:t>pro rok 2014 dle důvodové zprávy</w:t>
            </w:r>
          </w:p>
        </w:tc>
      </w:tr>
      <w:tr w:rsidR="00D32DAE" w:rsidRPr="00D32DAE" w:rsidTr="003D5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8C5" w:rsidRPr="00D32DAE" w:rsidRDefault="003D58C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8C5" w:rsidRPr="00D32DAE" w:rsidRDefault="003D58C5" w:rsidP="003D58C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ředitelku příspěvkové organizace o přijatém usnesení </w:t>
            </w:r>
            <w:r w:rsidR="002249B6" w:rsidRPr="00D32DAE">
              <w:br/>
            </w:r>
            <w:r w:rsidRPr="00D32DAE">
              <w:t>v souladu s důvodovou zprávou</w:t>
            </w:r>
          </w:p>
        </w:tc>
      </w:tr>
      <w:tr w:rsidR="00D32DAE" w:rsidRPr="00D32DAE" w:rsidTr="003D58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8C5" w:rsidRPr="00D32DAE" w:rsidRDefault="003D58C5" w:rsidP="003D58C5">
            <w:r w:rsidRPr="00D32DAE">
              <w:t>O: vedoucí odboru kultury a památkové péče</w:t>
            </w:r>
          </w:p>
          <w:p w:rsidR="003D58C5" w:rsidRPr="00D32DAE" w:rsidRDefault="003D58C5" w:rsidP="003D58C5">
            <w:r w:rsidRPr="00D32DAE">
              <w:t>T: 24. 7. 2014</w:t>
            </w:r>
          </w:p>
        </w:tc>
      </w:tr>
      <w:tr w:rsidR="00D32DAE" w:rsidRPr="00D32DAE" w:rsidTr="003D58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3D58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3D58C5" w:rsidP="00BA4104">
            <w:pPr>
              <w:pStyle w:val="nadpis2"/>
            </w:pPr>
            <w:r w:rsidRPr="00D32DAE">
              <w:t>Mgr. Radovan Rašťák, náměstek hejtmana</w:t>
            </w:r>
          </w:p>
        </w:tc>
      </w:tr>
      <w:tr w:rsidR="008906C5" w:rsidRPr="00D32DAE" w:rsidTr="003D58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3D58C5" w:rsidP="00BA4104">
            <w:pPr>
              <w:pStyle w:val="nadpis2"/>
            </w:pPr>
            <w:r w:rsidRPr="00D32DAE">
              <w:t>10.3.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214155">
        <w:tc>
          <w:tcPr>
            <w:tcW w:w="961" w:type="pct"/>
            <w:gridSpan w:val="2"/>
            <w:tcBorders>
              <w:bottom w:val="nil"/>
            </w:tcBorders>
          </w:tcPr>
          <w:p w:rsidR="00E8662A" w:rsidRPr="00D32DAE" w:rsidRDefault="00E8662A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UR/42/4</w:t>
            </w:r>
            <w:r w:rsidR="00BE0B9C" w:rsidRPr="00D32DAE">
              <w:rPr>
                <w:szCs w:val="24"/>
              </w:rPr>
              <w:t>7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E8662A" w:rsidRPr="00D32DAE" w:rsidRDefault="00E8662A" w:rsidP="00E866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Výsledek výběrového řízení na místo ředitele Muzea a galerie </w:t>
            </w:r>
            <w:r w:rsidR="002249B6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v Prostějově, příspěvkové organizace</w:t>
            </w:r>
          </w:p>
        </w:tc>
      </w:tr>
      <w:tr w:rsidR="00D32DAE" w:rsidRPr="00D32DAE" w:rsidTr="0021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8662A" w:rsidRPr="00D32DAE" w:rsidRDefault="00E8662A" w:rsidP="00214155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8662A" w:rsidRPr="00D32DAE" w:rsidRDefault="00E8662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21415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E8662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 xml:space="preserve">bere na vědomí </w:t>
            </w:r>
            <w:r w:rsidRPr="00D32DAE">
              <w:t>výsledek výběrového řízení na obsazení místa ředitele Muzea a galerie v Prostějově, příspěvkové organizace</w:t>
            </w:r>
            <w:r w:rsidR="00DB47CC" w:rsidRPr="00D32DAE">
              <w:t>,</w:t>
            </w:r>
            <w:r w:rsidRPr="00D32DAE">
              <w:t xml:space="preserve"> dle důvodové zprávy</w:t>
            </w:r>
            <w:r w:rsidRPr="00D32DAE">
              <w:rPr>
                <w:spacing w:val="70"/>
              </w:rPr>
              <w:t xml:space="preserve"> 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A95D2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návrh výběrové komise jmenovat Mgr. Daniela Zádrapu</w:t>
            </w:r>
            <w:r w:rsidR="00A95D25" w:rsidRPr="00D32DAE">
              <w:t xml:space="preserve"> do funkce ředitele Muzea a galerie v Prostějově, příspěvkové organizace</w:t>
            </w:r>
            <w:r w:rsidR="00DB47CC" w:rsidRPr="00D32DAE">
              <w:t>,</w:t>
            </w:r>
            <w:r w:rsidR="00A95D25" w:rsidRPr="00D32DAE">
              <w:t xml:space="preserve"> dle důvodové zprávy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E8662A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všechny uchazeče o výsledku výběrového řízení</w:t>
            </w:r>
          </w:p>
        </w:tc>
      </w:tr>
      <w:tr w:rsidR="00D32DAE" w:rsidRPr="00D32DAE" w:rsidTr="0021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62A" w:rsidRPr="00D32DAE" w:rsidRDefault="00E8662A" w:rsidP="00214155">
            <w:r w:rsidRPr="00D32DAE">
              <w:t>O: vedoucí odboru kultury a památkové péče</w:t>
            </w:r>
          </w:p>
          <w:p w:rsidR="00E8662A" w:rsidRPr="00D32DAE" w:rsidRDefault="00E8662A" w:rsidP="00214155">
            <w:r w:rsidRPr="00D32DAE">
              <w:t>T: 24. 7. 2014</w:t>
            </w:r>
          </w:p>
        </w:tc>
      </w:tr>
      <w:tr w:rsidR="00D32DAE" w:rsidRPr="00D32DAE" w:rsidTr="002141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662A" w:rsidRPr="00D32DAE" w:rsidRDefault="00E8662A" w:rsidP="00BA4104">
            <w:pPr>
              <w:pStyle w:val="nadpis2"/>
            </w:pPr>
          </w:p>
        </w:tc>
      </w:tr>
      <w:tr w:rsidR="00D32DAE" w:rsidRPr="00D32DAE" w:rsidTr="002141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8662A" w:rsidRPr="00D32DAE" w:rsidRDefault="00E8662A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8662A" w:rsidRPr="00D32DAE" w:rsidRDefault="00E8662A" w:rsidP="00BA4104">
            <w:pPr>
              <w:pStyle w:val="nadpis2"/>
            </w:pPr>
            <w:r w:rsidRPr="00D32DAE">
              <w:t>Mgr. Radovan Rašťák, náměstek hejtmana</w:t>
            </w:r>
          </w:p>
        </w:tc>
      </w:tr>
      <w:tr w:rsidR="004950AF" w:rsidRPr="00D32DAE" w:rsidTr="002141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8662A" w:rsidRPr="00D32DAE" w:rsidRDefault="00E8662A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8662A" w:rsidRPr="00D32DAE" w:rsidRDefault="00E8662A" w:rsidP="00BA4104">
            <w:pPr>
              <w:pStyle w:val="nadpis2"/>
            </w:pPr>
            <w:r w:rsidRPr="00D32DAE">
              <w:t>10.4.</w:t>
            </w:r>
          </w:p>
        </w:tc>
      </w:tr>
    </w:tbl>
    <w:p w:rsidR="00E8662A" w:rsidRPr="00D32DAE" w:rsidRDefault="00E866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214155">
        <w:tc>
          <w:tcPr>
            <w:tcW w:w="961" w:type="pct"/>
            <w:gridSpan w:val="2"/>
            <w:tcBorders>
              <w:bottom w:val="nil"/>
            </w:tcBorders>
          </w:tcPr>
          <w:p w:rsidR="0097688F" w:rsidRPr="00D32DAE" w:rsidRDefault="0097688F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48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97688F" w:rsidRPr="00D32DAE" w:rsidRDefault="006860A8" w:rsidP="006860A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Metodika pro příspěvkové organizace v souvislosti s pověřením službou obecného hospodářského zájmu</w:t>
            </w:r>
          </w:p>
        </w:tc>
      </w:tr>
      <w:tr w:rsidR="00D32DAE" w:rsidRPr="00D32DAE" w:rsidTr="0021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7688F" w:rsidRPr="00D32DAE" w:rsidRDefault="0097688F" w:rsidP="00214155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7688F" w:rsidRPr="00D32DAE" w:rsidRDefault="0097688F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688F" w:rsidRPr="00D32DAE" w:rsidRDefault="0097688F" w:rsidP="0021415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688F" w:rsidRPr="00D32DAE" w:rsidRDefault="0097688F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688F" w:rsidRPr="00D32DAE" w:rsidRDefault="006860A8" w:rsidP="00C2385D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Metodiku k pověření příspěvkových organizací Olomouckého kraje poskytováním služeb obecného hospodářského zájmu v oblasti zdravotnictví dle důvodové zprávy a </w:t>
            </w:r>
            <w:r w:rsidR="00C2385D" w:rsidRPr="00D32DAE">
              <w:t>P</w:t>
            </w:r>
            <w:r w:rsidRPr="00D32DAE">
              <w:t>řílohy č. 1</w:t>
            </w:r>
          </w:p>
        </w:tc>
      </w:tr>
      <w:tr w:rsidR="00D32DAE" w:rsidRPr="00D32DAE" w:rsidTr="0021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0A8" w:rsidRPr="00D32DAE" w:rsidRDefault="006860A8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0A8" w:rsidRPr="00D32DAE" w:rsidRDefault="006860A8" w:rsidP="006860A8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ředitele dotčených příspěvkových organizací o schválení metodiky dle bodu 2 usnesení</w:t>
            </w:r>
          </w:p>
        </w:tc>
      </w:tr>
      <w:tr w:rsidR="00D32DAE" w:rsidRPr="00D32DAE" w:rsidTr="0021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688F" w:rsidRPr="00D32DAE" w:rsidRDefault="0097688F" w:rsidP="00214155">
            <w:r w:rsidRPr="00D32DAE">
              <w:t xml:space="preserve">O: </w:t>
            </w:r>
            <w:r w:rsidR="009706DC" w:rsidRPr="00D32DAE">
              <w:t>vedoucí odboru zdravotnictví</w:t>
            </w:r>
          </w:p>
          <w:p w:rsidR="0097688F" w:rsidRPr="00D32DAE" w:rsidRDefault="0097688F" w:rsidP="00214155">
            <w:r w:rsidRPr="00D32DAE">
              <w:t>T: ihned</w:t>
            </w:r>
          </w:p>
        </w:tc>
      </w:tr>
      <w:tr w:rsidR="00D32DAE" w:rsidRPr="00D32DAE" w:rsidTr="002141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7688F" w:rsidRPr="00D32DAE" w:rsidRDefault="0097688F" w:rsidP="00BA4104">
            <w:pPr>
              <w:pStyle w:val="nadpis2"/>
            </w:pPr>
          </w:p>
        </w:tc>
      </w:tr>
      <w:tr w:rsidR="00D32DAE" w:rsidRPr="00D32DAE" w:rsidTr="002141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7688F" w:rsidRPr="00D32DAE" w:rsidRDefault="0097688F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7688F" w:rsidRPr="00D32DAE" w:rsidRDefault="0097688F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6860A8" w:rsidRPr="00D32DAE" w:rsidTr="002141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7688F" w:rsidRPr="00D32DAE" w:rsidRDefault="0097688F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7688F" w:rsidRPr="00D32DAE" w:rsidRDefault="0097688F" w:rsidP="00BA4104">
            <w:pPr>
              <w:pStyle w:val="nadpis2"/>
            </w:pPr>
            <w:r w:rsidRPr="00D32DAE">
              <w:t>11.1.</w:t>
            </w:r>
          </w:p>
        </w:tc>
      </w:tr>
    </w:tbl>
    <w:p w:rsidR="00E8662A" w:rsidRPr="00D32DAE" w:rsidRDefault="00E866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7688F" w:rsidRPr="00D32DAE" w:rsidRDefault="009768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661526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661526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49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661526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Porušení povinností ředitele příspěvkové organizace</w:t>
            </w:r>
          </w:p>
        </w:tc>
      </w:tr>
      <w:tr w:rsidR="00D32DAE" w:rsidRPr="00D32DAE" w:rsidTr="006615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661526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661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661526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661526" w:rsidP="007B53F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661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526" w:rsidRPr="00D32DAE" w:rsidRDefault="00661526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526" w:rsidRPr="00D32DAE" w:rsidRDefault="00661526" w:rsidP="00C25ECD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upozornit písemně ředitele příspěvkové organizace na plnění jeho povinností dle </w:t>
            </w:r>
            <w:r w:rsidR="00C25ECD" w:rsidRPr="00D32DAE">
              <w:t xml:space="preserve">Zásad řízení příspěvkových organizací zřizovaných Olomouckým krajem, dle </w:t>
            </w:r>
            <w:r w:rsidRPr="00D32DAE">
              <w:t>důvodové zprávy</w:t>
            </w:r>
          </w:p>
        </w:tc>
      </w:tr>
      <w:tr w:rsidR="00D32DAE" w:rsidRPr="00D32DAE" w:rsidTr="006615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526" w:rsidRPr="00D32DAE" w:rsidRDefault="00661526" w:rsidP="00661526">
            <w:r w:rsidRPr="00D32DAE">
              <w:t>O: MUDr. Michael Fischer, náměstek hejtmana</w:t>
            </w:r>
          </w:p>
          <w:p w:rsidR="00661526" w:rsidRPr="00D32DAE" w:rsidRDefault="00661526" w:rsidP="00661526">
            <w:r w:rsidRPr="00D32DAE">
              <w:t>T: ihned</w:t>
            </w:r>
          </w:p>
        </w:tc>
      </w:tr>
      <w:tr w:rsidR="00D32DAE" w:rsidRPr="00D32DAE" w:rsidTr="006615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6615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661526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8906C5" w:rsidRPr="00D32DAE" w:rsidTr="006615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661526" w:rsidP="00BA4104">
            <w:pPr>
              <w:pStyle w:val="nadpis2"/>
            </w:pPr>
            <w:r w:rsidRPr="00D32DAE">
              <w:t>11.2.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F7DB7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F7DB7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0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F7DB7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Záměr restrukturalizace dětských center pro děti do tří let </w:t>
            </w:r>
            <w:r w:rsidR="002249B6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v Olomouci a Šumperku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F7DB7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F7DB7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1A4333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záměrem sloučení Dětského centra Ostrůvek, příspěvkové organizace, se sídlem Olomouc, U Dětského domova 269, PSČ 779 00, IČ</w:t>
            </w:r>
            <w:r w:rsidR="001A4333" w:rsidRPr="00D32DAE">
              <w:t>: </w:t>
            </w:r>
            <w:r w:rsidRPr="00D32DAE">
              <w:t>00849197, a Dětského centra Pavučinka Šumperk, příspěvkové organizace, se sídlem Šumperk, Dr. E. Beneše 13, PSČ 787 01, IČ</w:t>
            </w:r>
            <w:r w:rsidR="001A4333" w:rsidRPr="00D32DAE">
              <w:t>:</w:t>
            </w:r>
            <w:r w:rsidRPr="00D32DAE">
              <w:t xml:space="preserve"> 75010984, s tím, že majetek, práva, povinnosti a závazky Dětského centra Pavučinka Šumperk, příspěvkové organizace, přechází na Dětské centrum Ostrůvek, příspěvkovou organizaci, dle důvodové zprávy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AF5639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připravit potřebná opatření ke sloučení organizací dle bodu 2 tohoto usnesení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r w:rsidRPr="00D32DAE">
              <w:t>O: vedoucí odboru zdravotnictví</w:t>
            </w:r>
          </w:p>
          <w:p w:rsidR="00BF7DB7" w:rsidRPr="00D32DAE" w:rsidRDefault="00BF7DB7" w:rsidP="00BF7DB7">
            <w:r w:rsidRPr="00D32DAE">
              <w:t>T: 6. 11. 2014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ředitelkám dotčených organizací připravit opatření potřebná </w:t>
            </w:r>
            <w:r w:rsidR="002249B6" w:rsidRPr="00D32DAE">
              <w:br/>
            </w:r>
            <w:r w:rsidRPr="00D32DAE">
              <w:t>v činnostech organizací nutná k jejich sloučení dle bodu 2. tohoto usnesení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r w:rsidRPr="00D32DAE">
              <w:t>O: vedoucí odboru zdravotnictví</w:t>
            </w:r>
          </w:p>
          <w:p w:rsidR="00BF7DB7" w:rsidRPr="00D32DAE" w:rsidRDefault="00BF7DB7" w:rsidP="00BF7DB7">
            <w:r w:rsidRPr="00D32DAE">
              <w:t>T: 6. 11. 2014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sdělit ředitelkám obou dotčených organizací, aby připravily opatření dle bodu 7. tohoto usnesení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r w:rsidRPr="00D32DAE">
              <w:t>O: vedoucí odboru zdravotnictví</w:t>
            </w:r>
          </w:p>
          <w:p w:rsidR="00BF7DB7" w:rsidRPr="00D32DAE" w:rsidRDefault="00BF7DB7" w:rsidP="00BF7DB7">
            <w:r w:rsidRPr="00D32DAE">
              <w:t>T: ihned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odvolává</w:t>
            </w:r>
            <w:r w:rsidRPr="00D32DAE">
              <w:t xml:space="preserve"> ke dni 31. 12. 2014 z funkcí ředitelek příspěvkových organizací Ing. Marii Fickerovou, MBA, ředitelku Dětského centra Ostrůvek, příspěvkové organizace, a MUDr. Marii Novákovou, ředitelku Dětského centra Pavučinka Šumperk, příspěvkové organizace, a děkuje jim za vykonanou práci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podepsat odvolání ředitelek dle bodu 3. tohoto usnesen</w:t>
            </w:r>
            <w:r w:rsidR="004872B5">
              <w:t>í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r w:rsidRPr="00D32DAE">
              <w:t>O: MUDr. Michael Fischer, náměstek hejtmana</w:t>
            </w:r>
          </w:p>
          <w:p w:rsidR="00BF7DB7" w:rsidRPr="00D32DAE" w:rsidRDefault="00BF7DB7" w:rsidP="00BF7DB7">
            <w:r w:rsidRPr="00D32DAE">
              <w:t>T: ihned</w:t>
            </w:r>
          </w:p>
        </w:tc>
      </w:tr>
      <w:tr w:rsidR="00D32DAE" w:rsidRPr="00D32DAE" w:rsidTr="00BF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A4104">
            <w:pPr>
              <w:pStyle w:val="nadpis2"/>
            </w:pPr>
            <w:r w:rsidRPr="00D32DAE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připravit a předložit ke schválení Radě Olomouckého kraje vyhlášení výběrového řízení na ředitele Dětského centra Ostrůvek, příspěvkové organizace, pro období od 1. 1. 2015</w:t>
            </w:r>
          </w:p>
        </w:tc>
      </w:tr>
      <w:tr w:rsidR="00D32DAE" w:rsidRPr="00D32DAE" w:rsidTr="00BF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7DB7" w:rsidRPr="00D32DAE" w:rsidRDefault="00BF7DB7" w:rsidP="00BF7DB7">
            <w:r w:rsidRPr="00D32DAE">
              <w:t>O: vedoucí odboru zdravotnictví</w:t>
            </w:r>
          </w:p>
          <w:p w:rsidR="00BF7DB7" w:rsidRPr="00D32DAE" w:rsidRDefault="00BF7DB7" w:rsidP="00BF7DB7">
            <w:r w:rsidRPr="00D32DAE">
              <w:t>T: 11. 9. 2014</w:t>
            </w:r>
          </w:p>
        </w:tc>
      </w:tr>
      <w:tr w:rsidR="00D32DAE" w:rsidRPr="00D32DAE" w:rsidTr="00BF7D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F7D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F7DB7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8906C5" w:rsidRPr="00D32DAE" w:rsidTr="00BF7D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F7DB7" w:rsidP="00BA4104">
            <w:pPr>
              <w:pStyle w:val="nadpis2"/>
            </w:pPr>
            <w:r w:rsidRPr="00D32DAE">
              <w:t>11.3.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B57548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B57548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1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B57548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Zdravotnická záchranná služba Olomouckého kraje, pří</w:t>
            </w:r>
            <w:r w:rsidR="00AF5639" w:rsidRPr="00D32DAE">
              <w:rPr>
                <w:szCs w:val="24"/>
              </w:rPr>
              <w:t>spěvková organizace – souhlas s</w:t>
            </w:r>
            <w:r w:rsidRPr="00D32DAE">
              <w:rPr>
                <w:szCs w:val="24"/>
              </w:rPr>
              <w:t xml:space="preserve"> finančním darem</w:t>
            </w:r>
          </w:p>
        </w:tc>
      </w:tr>
      <w:tr w:rsidR="00D32DAE" w:rsidRPr="00D32DAE" w:rsidTr="00B575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B57548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B57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B57548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B57548" w:rsidP="00B575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B57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548" w:rsidRPr="00D32DAE" w:rsidRDefault="00B57548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548" w:rsidRPr="00D32DAE" w:rsidRDefault="00B57548" w:rsidP="00B575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tím, aby Zdravotnická záchranná služba Olomouckého kraje, příspěvková organizace, IČ: 00849103, sídlem Olomouc, Aksamitova 8, přijala finanční dar ve výši 300 tis. Kč dle důvodové zprávy</w:t>
            </w:r>
          </w:p>
        </w:tc>
      </w:tr>
      <w:tr w:rsidR="00D32DAE" w:rsidRPr="00D32DAE" w:rsidTr="00B57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548" w:rsidRPr="00D32DAE" w:rsidRDefault="00B57548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548" w:rsidRPr="00D32DAE" w:rsidRDefault="00B57548" w:rsidP="00B57548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písemně sdělit řediteli Zdravotnické záchranné služby Olomouckého kraje, příspěvkové organizace, že Olomoucký kraj souhlasí </w:t>
            </w:r>
            <w:r w:rsidR="002249B6" w:rsidRPr="00D32DAE">
              <w:br/>
            </w:r>
            <w:r w:rsidRPr="00D32DAE">
              <w:t>s přijetím daru dle důvodové zprávy</w:t>
            </w:r>
          </w:p>
        </w:tc>
      </w:tr>
      <w:tr w:rsidR="00D32DAE" w:rsidRPr="00D32DAE" w:rsidTr="00B575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548" w:rsidRPr="00D32DAE" w:rsidRDefault="00B57548" w:rsidP="00B57548">
            <w:r w:rsidRPr="00D32DAE">
              <w:t>O: vedoucí odboru zdravotnictví</w:t>
            </w:r>
          </w:p>
          <w:p w:rsidR="00B57548" w:rsidRPr="00D32DAE" w:rsidRDefault="00B57548" w:rsidP="00B57548">
            <w:r w:rsidRPr="00D32DAE">
              <w:t>T: ihned</w:t>
            </w:r>
          </w:p>
        </w:tc>
      </w:tr>
      <w:tr w:rsidR="00D32DAE" w:rsidRPr="00D32DAE" w:rsidTr="00B575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B575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B57548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8906C5" w:rsidRPr="00D32DAE" w:rsidTr="00B575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B57548" w:rsidP="00BA4104">
            <w:pPr>
              <w:pStyle w:val="nadpis2"/>
            </w:pPr>
            <w:r w:rsidRPr="00D32DAE">
              <w:t>11.4.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D91F45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D91F45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2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D91F45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Schůze Rady Olomouckého kraje ve věci rozhodován</w:t>
            </w:r>
            <w:r w:rsidR="00AF5639" w:rsidRPr="00D32DAE">
              <w:rPr>
                <w:szCs w:val="24"/>
              </w:rPr>
              <w:t xml:space="preserve">í </w:t>
            </w:r>
            <w:r w:rsidR="002249B6" w:rsidRPr="00D32DAE">
              <w:rPr>
                <w:szCs w:val="24"/>
              </w:rPr>
              <w:br/>
            </w:r>
            <w:r w:rsidR="00AF5639" w:rsidRPr="00D32DAE">
              <w:rPr>
                <w:szCs w:val="24"/>
              </w:rPr>
              <w:t>za Olomoucký kraj jako</w:t>
            </w:r>
            <w:r w:rsidRPr="00D32DAE">
              <w:rPr>
                <w:szCs w:val="24"/>
              </w:rPr>
              <w:t xml:space="preserve"> jediného akcionáře Nemocnice Olomouckého kraje, a. s. – varianty řešení kumulované účetní ztráty</w:t>
            </w:r>
          </w:p>
        </w:tc>
      </w:tr>
      <w:tr w:rsidR="00D32DAE" w:rsidRPr="00D32DAE" w:rsidTr="00D91F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D91F45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D91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D91F45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D91F45" w:rsidP="00D91F4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</w:t>
            </w:r>
            <w:r w:rsidR="00B27614" w:rsidRPr="00D32DAE">
              <w:t xml:space="preserve">upravenou </w:t>
            </w:r>
            <w:r w:rsidRPr="00D32DAE">
              <w:t>důvodovou zprávu</w:t>
            </w:r>
          </w:p>
        </w:tc>
      </w:tr>
      <w:tr w:rsidR="00D32DAE" w:rsidRPr="00D32DAE" w:rsidTr="00D91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1F45" w:rsidRPr="00D32DAE" w:rsidRDefault="00D91F45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1F45" w:rsidRPr="00D32DAE" w:rsidRDefault="00D91F45" w:rsidP="00D91F4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vyjádření smluvních firem pro právní poradenství, účetní a daňové poradenství, vyjádření nájemce a vyjádřen</w:t>
            </w:r>
            <w:r w:rsidR="00AF5639" w:rsidRPr="00D32DAE">
              <w:t>í předsedy dozorčí rady uvedená v příloze č.</w:t>
            </w:r>
            <w:r w:rsidR="00453284" w:rsidRPr="00D32DAE">
              <w:t xml:space="preserve"> </w:t>
            </w:r>
            <w:r w:rsidR="00AF5639" w:rsidRPr="00D32DAE">
              <w:t>1,</w:t>
            </w:r>
            <w:r w:rsidR="00453284" w:rsidRPr="00D32DAE">
              <w:t xml:space="preserve"> </w:t>
            </w:r>
            <w:r w:rsidR="00AF5639" w:rsidRPr="00D32DAE">
              <w:t>č.</w:t>
            </w:r>
            <w:r w:rsidR="00453284" w:rsidRPr="00D32DAE">
              <w:t xml:space="preserve"> </w:t>
            </w:r>
            <w:r w:rsidR="00AF5639" w:rsidRPr="00D32DAE">
              <w:t>2,</w:t>
            </w:r>
            <w:r w:rsidR="00453284" w:rsidRPr="00D32DAE">
              <w:t xml:space="preserve"> </w:t>
            </w:r>
            <w:r w:rsidR="00AF5639" w:rsidRPr="00D32DAE">
              <w:t>č.</w:t>
            </w:r>
            <w:r w:rsidR="00453284" w:rsidRPr="00D32DAE">
              <w:t xml:space="preserve"> </w:t>
            </w:r>
            <w:r w:rsidR="00AF5639" w:rsidRPr="00D32DAE">
              <w:t>3 a č.</w:t>
            </w:r>
            <w:r w:rsidR="00453284" w:rsidRPr="00D32DAE">
              <w:t xml:space="preserve"> </w:t>
            </w:r>
            <w:r w:rsidR="00AF5639" w:rsidRPr="00D32DAE">
              <w:t>4</w:t>
            </w:r>
            <w:r w:rsidRPr="00D32DAE">
              <w:t xml:space="preserve"> důvodové zprávy.</w:t>
            </w:r>
          </w:p>
        </w:tc>
      </w:tr>
      <w:tr w:rsidR="00D32DAE" w:rsidRPr="00D32DAE" w:rsidTr="00D91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1F45" w:rsidRPr="00D32DAE" w:rsidRDefault="00D91F45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1F45" w:rsidRPr="00D32DAE" w:rsidRDefault="00D91F45" w:rsidP="00D91F45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návrhem představenstva Nemocnice Olomouckého kraje, a.s.</w:t>
            </w:r>
            <w:r w:rsidR="00A0149F" w:rsidRPr="00D32DAE">
              <w:t>,</w:t>
            </w:r>
            <w:r w:rsidR="00AF5639" w:rsidRPr="00D32DAE">
              <w:t xml:space="preserve"> na zápočet emisního </w:t>
            </w:r>
            <w:r w:rsidR="00453284" w:rsidRPr="00D32DAE">
              <w:t>ážia</w:t>
            </w:r>
            <w:r w:rsidR="00AF5639" w:rsidRPr="00D32DAE">
              <w:t xml:space="preserve"> proti</w:t>
            </w:r>
            <w:r w:rsidRPr="00D32DAE">
              <w:t xml:space="preserve"> kumulované účetní ztrátě podle návrhu </w:t>
            </w:r>
            <w:r w:rsidR="002249B6" w:rsidRPr="00D32DAE">
              <w:br/>
            </w:r>
            <w:r w:rsidRPr="00D32DAE">
              <w:t>v důvodové zprávě.</w:t>
            </w:r>
          </w:p>
        </w:tc>
      </w:tr>
      <w:tr w:rsidR="00D32DAE" w:rsidRPr="00D32DAE" w:rsidTr="00D91F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D91F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D91F45" w:rsidP="00BA4104">
            <w:pPr>
              <w:pStyle w:val="nadpis2"/>
            </w:pPr>
            <w:r w:rsidRPr="00D32DAE">
              <w:t>MUDr. Michael Fischer, náměstek hejtmana</w:t>
            </w:r>
          </w:p>
        </w:tc>
      </w:tr>
      <w:tr w:rsidR="008906C5" w:rsidRPr="00D32DAE" w:rsidTr="00D91F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D91F45" w:rsidP="00BA4104">
            <w:pPr>
              <w:pStyle w:val="nadpis2"/>
            </w:pPr>
            <w:r w:rsidRPr="00D32DAE">
              <w:t>12.1.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327917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327917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3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327917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Personální záležitosti příspěvkových organizací v sociální oblasti</w:t>
            </w:r>
          </w:p>
        </w:tc>
      </w:tr>
      <w:tr w:rsidR="00D32DAE" w:rsidRPr="00D32DAE" w:rsidTr="003279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327917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327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327917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327917" w:rsidP="0032791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327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AF5639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mimořádné odměny ředitelům příspěvkových organizací zřizovaných Olomouckým krajem v sociální oblasti, dle důvodové zprávy </w:t>
            </w:r>
            <w:r w:rsidR="002249B6" w:rsidRPr="00D32DAE">
              <w:br/>
            </w:r>
            <w:r w:rsidRPr="00D32DAE">
              <w:t xml:space="preserve">a </w:t>
            </w:r>
            <w:r w:rsidR="00AF5639" w:rsidRPr="00D32DAE">
              <w:t>P</w:t>
            </w:r>
            <w:r w:rsidRPr="00D32DAE">
              <w:t>řílohy č. 1</w:t>
            </w:r>
          </w:p>
        </w:tc>
      </w:tr>
      <w:tr w:rsidR="00D32DAE" w:rsidRPr="00D32DAE" w:rsidTr="00327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32791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jmenuje</w:t>
            </w:r>
            <w:r w:rsidRPr="00D32DAE">
              <w:t xml:space="preserve"> Bc. Lucii Pospíšilovou, DiS., na místo ředitelky zařízení Domov důchodců Štíty, příspěvková organizace, dle důvodové zprávy</w:t>
            </w:r>
          </w:p>
        </w:tc>
      </w:tr>
      <w:tr w:rsidR="00D32DAE" w:rsidRPr="00D32DAE" w:rsidTr="00327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32791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plat Bc. Lucii Pospíšilové, DiS., ředitelce zařízení Domov důchodců Štíty, příspěvková organizace, dle důvodové zprávy</w:t>
            </w:r>
          </w:p>
        </w:tc>
      </w:tr>
      <w:tr w:rsidR="00D32DAE" w:rsidRPr="00D32DAE" w:rsidTr="00327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327917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ředitele příspěvkových organizací dle bodu 2 usnesení </w:t>
            </w:r>
            <w:r w:rsidR="002249B6" w:rsidRPr="00D32DAE">
              <w:br/>
            </w:r>
            <w:r w:rsidRPr="00D32DAE">
              <w:t>a administrativní zajištění dle bodu 3 a 4 usnesení</w:t>
            </w:r>
          </w:p>
        </w:tc>
      </w:tr>
      <w:tr w:rsidR="00D32DAE" w:rsidRPr="00D32DAE" w:rsidTr="003279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7917" w:rsidRPr="00D32DAE" w:rsidRDefault="00327917" w:rsidP="00327917">
            <w:r w:rsidRPr="00D32DAE">
              <w:t>O: vedoucí odboru sociálních věcí</w:t>
            </w:r>
          </w:p>
          <w:p w:rsidR="00327917" w:rsidRPr="00D32DAE" w:rsidRDefault="00327917" w:rsidP="00327917">
            <w:r w:rsidRPr="00D32DAE">
              <w:t>T: 24. 7. 2014</w:t>
            </w:r>
          </w:p>
        </w:tc>
      </w:tr>
      <w:tr w:rsidR="00D32DAE" w:rsidRPr="00D32DAE" w:rsidTr="003279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3279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327917" w:rsidP="00BA4104">
            <w:pPr>
              <w:pStyle w:val="nadpis2"/>
            </w:pPr>
            <w:r w:rsidRPr="00D32DAE">
              <w:t>Mgr. Yvona Kubjátová, náměstkyně hejtmana</w:t>
            </w:r>
          </w:p>
        </w:tc>
      </w:tr>
      <w:tr w:rsidR="008906C5" w:rsidRPr="00D32DAE" w:rsidTr="003279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327917" w:rsidP="00BA4104">
            <w:pPr>
              <w:pStyle w:val="nadpis2"/>
            </w:pPr>
            <w:r w:rsidRPr="00D32DAE">
              <w:t>13.1.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7C585F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7C585F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4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7C585F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Provozní záležitosti příspěvkových organizací v sociální oblasti</w:t>
            </w:r>
          </w:p>
        </w:tc>
      </w:tr>
      <w:tr w:rsidR="00D32DAE" w:rsidRPr="00D32DAE" w:rsidTr="007C58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7C585F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7C5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7C585F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7C585F" w:rsidP="007C585F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7C5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85F" w:rsidRPr="00D32DAE" w:rsidRDefault="007C585F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85F" w:rsidRPr="00D32DAE" w:rsidRDefault="007C585F" w:rsidP="007C585F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změnou kapacity zařízení Nové Zámky – poskytovatel sociálních služeb, příspěvková organizace, k 1. 7. 2014, dle důvodové zprávy</w:t>
            </w:r>
          </w:p>
        </w:tc>
      </w:tr>
      <w:tr w:rsidR="00D32DAE" w:rsidRPr="00D32DAE" w:rsidTr="007C5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85F" w:rsidRPr="00D32DAE" w:rsidRDefault="007C585F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85F" w:rsidRPr="00D32DAE" w:rsidRDefault="007C585F" w:rsidP="007C585F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ředitele o usnesení v bodě 2</w:t>
            </w:r>
          </w:p>
        </w:tc>
      </w:tr>
      <w:tr w:rsidR="00D32DAE" w:rsidRPr="00D32DAE" w:rsidTr="007C58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85F" w:rsidRPr="00D32DAE" w:rsidRDefault="007C585F" w:rsidP="007C585F">
            <w:r w:rsidRPr="00D32DAE">
              <w:t>O: vedoucí odboru sociálních věcí</w:t>
            </w:r>
          </w:p>
          <w:p w:rsidR="007C585F" w:rsidRPr="00D32DAE" w:rsidRDefault="007C585F" w:rsidP="007C585F">
            <w:r w:rsidRPr="00D32DAE">
              <w:t>T: 24. 7. 2014</w:t>
            </w:r>
          </w:p>
        </w:tc>
      </w:tr>
      <w:tr w:rsidR="00D32DAE" w:rsidRPr="00D32DAE" w:rsidTr="007C58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7C58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7C585F" w:rsidP="00BA4104">
            <w:pPr>
              <w:pStyle w:val="nadpis2"/>
            </w:pPr>
            <w:r w:rsidRPr="00D32DAE">
              <w:t>Mgr. Yvona Kubjátová, náměstkyně hejtmana</w:t>
            </w:r>
          </w:p>
        </w:tc>
      </w:tr>
      <w:tr w:rsidR="008906C5" w:rsidRPr="00D32DAE" w:rsidTr="007C58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7C585F" w:rsidP="00BA4104">
            <w:pPr>
              <w:pStyle w:val="nadpis2"/>
            </w:pPr>
            <w:r w:rsidRPr="00D32DAE">
              <w:t>13.2.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E658B1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E658B1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5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E658B1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Financování příspěvkových organizací v sociální oblasti</w:t>
            </w:r>
          </w:p>
        </w:tc>
      </w:tr>
      <w:tr w:rsidR="00D32DAE" w:rsidRPr="00D32DAE" w:rsidTr="00E658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E658B1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E658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E658B1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E658B1" w:rsidP="00E658B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E658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E658B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se stavebními investičními činnostmi a užitím finančních prostředků příspěvkové organi</w:t>
            </w:r>
            <w:r w:rsidR="00AF5639" w:rsidRPr="00D32DAE">
              <w:t>zace Domov Na zámečku Rokytnice</w:t>
            </w:r>
            <w:r w:rsidRPr="00D32DAE">
              <w:t xml:space="preserve"> </w:t>
            </w:r>
            <w:r w:rsidR="00CC30D5" w:rsidRPr="00D32DAE">
              <w:br/>
            </w:r>
            <w:r w:rsidRPr="00D32DAE">
              <w:t>(IČ</w:t>
            </w:r>
            <w:r w:rsidR="00CC30D5" w:rsidRPr="00D32DAE">
              <w:t>:</w:t>
            </w:r>
            <w:r w:rsidRPr="00D32DAE">
              <w:t xml:space="preserve"> 61985911), příspěvkové organizace Centrum sociálních služeb Prostějo</w:t>
            </w:r>
            <w:r w:rsidR="00AF5639" w:rsidRPr="00D32DAE">
              <w:t>v (IČ</w:t>
            </w:r>
            <w:r w:rsidR="00CC30D5" w:rsidRPr="00D32DAE">
              <w:t>:</w:t>
            </w:r>
            <w:r w:rsidR="00AF5639" w:rsidRPr="00D32DAE">
              <w:t xml:space="preserve"> 47921293), dle</w:t>
            </w:r>
            <w:r w:rsidRPr="00D32DAE">
              <w:t xml:space="preserve"> důvodové zprávy</w:t>
            </w:r>
          </w:p>
        </w:tc>
      </w:tr>
      <w:tr w:rsidR="00D32DAE" w:rsidRPr="00D32DAE" w:rsidTr="00E658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50003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pořízením strojní investice a užitím finančních prostředků příspěvkové organizace Domov seniorů POHODA Chválkovice </w:t>
            </w:r>
            <w:r w:rsidR="00500031" w:rsidRPr="00D32DAE">
              <w:br/>
            </w:r>
            <w:r w:rsidRPr="00D32DAE">
              <w:t>(IČ</w:t>
            </w:r>
            <w:r w:rsidR="00CC30D5" w:rsidRPr="00D32DAE">
              <w:t>:</w:t>
            </w:r>
            <w:r w:rsidRPr="00D32DAE">
              <w:t xml:space="preserve"> 75004372), dle důvodové zprávy</w:t>
            </w:r>
          </w:p>
        </w:tc>
      </w:tr>
      <w:tr w:rsidR="00D32DAE" w:rsidRPr="00D32DAE" w:rsidTr="00E658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E658B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úpravu závazného ukazatele – limitu mzdových prostředků </w:t>
            </w:r>
            <w:r w:rsidR="002249B6" w:rsidRPr="00D32DAE">
              <w:br/>
            </w:r>
            <w:r w:rsidRPr="00D32DAE">
              <w:t xml:space="preserve">pro rok 2014 příspěvkové organizaci Domov pro seniory Javorník </w:t>
            </w:r>
            <w:r w:rsidR="002249B6" w:rsidRPr="00D32DAE">
              <w:br/>
            </w:r>
            <w:r w:rsidRPr="00D32DAE">
              <w:t>(IČ</w:t>
            </w:r>
            <w:r w:rsidR="00CC30D5" w:rsidRPr="00D32DAE">
              <w:t>:</w:t>
            </w:r>
            <w:r w:rsidRPr="00D32DAE">
              <w:t xml:space="preserve"> 75004101), dle důvodové zprávy</w:t>
            </w:r>
          </w:p>
        </w:tc>
      </w:tr>
      <w:tr w:rsidR="00D32DAE" w:rsidRPr="00D32DAE" w:rsidTr="00E658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E658B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informovat o usnesení Rady Olomouckého kraje ředitele příspěvkových organizací uvedených v bodě 2, 3 a 4 usnesení</w:t>
            </w:r>
          </w:p>
        </w:tc>
      </w:tr>
      <w:tr w:rsidR="00D32DAE" w:rsidRPr="00D32DAE" w:rsidTr="00E658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58B1" w:rsidRPr="00D32DAE" w:rsidRDefault="00E658B1" w:rsidP="00E658B1">
            <w:r w:rsidRPr="00D32DAE">
              <w:t>O: vedoucí odboru sociálních věcí</w:t>
            </w:r>
          </w:p>
          <w:p w:rsidR="00E658B1" w:rsidRPr="00D32DAE" w:rsidRDefault="00E658B1" w:rsidP="00E658B1">
            <w:r w:rsidRPr="00D32DAE">
              <w:t>T: 24. 7. 2014</w:t>
            </w:r>
          </w:p>
        </w:tc>
      </w:tr>
      <w:tr w:rsidR="00D32DAE" w:rsidRPr="00D32DAE" w:rsidTr="00E658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E658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E658B1" w:rsidP="00BA4104">
            <w:pPr>
              <w:pStyle w:val="nadpis2"/>
            </w:pPr>
            <w:r w:rsidRPr="00D32DAE">
              <w:t>Mgr. Yvona Kubjátová, náměstkyně hejtmana</w:t>
            </w:r>
          </w:p>
        </w:tc>
      </w:tr>
      <w:tr w:rsidR="008906C5" w:rsidRPr="00D32DAE" w:rsidTr="00E658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E658B1" w:rsidP="00BA4104">
            <w:pPr>
              <w:pStyle w:val="nadpis2"/>
            </w:pPr>
            <w:r w:rsidRPr="00D32DAE">
              <w:t>13.3.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604AFA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604AFA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UR/42/5</w:t>
            </w:r>
            <w:r w:rsidR="00BE0B9C" w:rsidRPr="00D32DAE">
              <w:rPr>
                <w:szCs w:val="24"/>
              </w:rPr>
              <w:t>6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604AFA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Zahraniční pracovní cesta Lotyšsko</w:t>
            </w:r>
          </w:p>
        </w:tc>
      </w:tr>
      <w:tr w:rsidR="00D32DAE" w:rsidRPr="00D32DAE" w:rsidTr="00604A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604AFA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604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604AFA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604AFA" w:rsidP="00604AF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604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AFA" w:rsidRPr="00D32DAE" w:rsidRDefault="00604AFA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AFA" w:rsidRPr="00D32DAE" w:rsidRDefault="00604AFA" w:rsidP="00604AFA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účast Mgr. Yvony Kubjátové, náměstkyně hejtmana Olomouckého kraje, a Bc. Pavla Šoltyse, DiS., náměstka hejtmana Olomouckého kraje, na zahraniční pracovní cestě do Lotyšska (Talsi) ve dnech 15. - 18. září 2014, dle důvodové zprávy</w:t>
            </w:r>
          </w:p>
        </w:tc>
      </w:tr>
      <w:tr w:rsidR="00D32DAE" w:rsidRPr="00D32DAE" w:rsidTr="00604A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604A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604AFA" w:rsidP="00BA4104">
            <w:pPr>
              <w:pStyle w:val="nadpis2"/>
            </w:pPr>
            <w:r w:rsidRPr="00D32DAE">
              <w:t>Mgr. Yvona Kubjátová, náměstkyně hejtmana</w:t>
            </w:r>
          </w:p>
        </w:tc>
      </w:tr>
      <w:tr w:rsidR="008906C5" w:rsidRPr="00D32DAE" w:rsidTr="00604A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604AFA" w:rsidP="00BA4104">
            <w:pPr>
              <w:pStyle w:val="nadpis2"/>
            </w:pPr>
            <w:r w:rsidRPr="00D32DAE">
              <w:t>13.5.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906C5" w:rsidRPr="00D32DAE" w:rsidRDefault="008906C5" w:rsidP="005F15E9">
      <w:pPr>
        <w:pStyle w:val="Zastupitelstvonadpisusnesen"/>
        <w:spacing w:before="0" w:after="0"/>
        <w:jc w:val="left"/>
        <w:rPr>
          <w:strike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C17DA2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C17DA2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57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C17DA2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Plán kontrolní činnosti Krajského úřadu Olomouckého kraje </w:t>
            </w:r>
            <w:r w:rsidR="004B7F84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na II. pololetí 2014</w:t>
            </w:r>
          </w:p>
        </w:tc>
      </w:tr>
      <w:tr w:rsidR="00D32DAE" w:rsidRPr="00D32DAE" w:rsidTr="00C17D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C17DA2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C17D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C17DA2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Plán kontrolní činnosti Krajského úřadu Olomouckého kraje na II. pololetí 2014</w:t>
            </w:r>
          </w:p>
        </w:tc>
      </w:tr>
      <w:tr w:rsidR="00D32DAE" w:rsidRPr="00D32DAE" w:rsidTr="00C17D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7DA2" w:rsidRPr="00D32DAE" w:rsidRDefault="00C17DA2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provedení kontroly činnosti příspěvkových organizací:</w:t>
            </w:r>
          </w:p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t>a) Centrum sociálních služeb Prostějov, p. o.</w:t>
            </w:r>
          </w:p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t>b) Dům seniorů FRANTIŠEK Náměšť na Hané, p. o.</w:t>
            </w:r>
          </w:p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t>c) Středisko sociální prevence Olomouc, p. o.</w:t>
            </w:r>
          </w:p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t>d) Domov seniorů POHODA Chválkovice, p. o.</w:t>
            </w:r>
          </w:p>
          <w:p w:rsidR="00D20F93" w:rsidRPr="00D32DAE" w:rsidRDefault="00D20F93" w:rsidP="00C17DA2">
            <w:pPr>
              <w:pStyle w:val="Normal"/>
              <w:spacing w:after="119"/>
              <w:jc w:val="both"/>
            </w:pPr>
          </w:p>
        </w:tc>
      </w:tr>
      <w:tr w:rsidR="00D32DAE" w:rsidRPr="00D32DAE" w:rsidTr="00C17D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7DA2" w:rsidRPr="00D32DAE" w:rsidRDefault="00C17DA2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7DA2" w:rsidRPr="00D32DAE" w:rsidRDefault="00C17DA2" w:rsidP="00C17DA2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zajistit provedení kontrol činnosti příspěvkových organizací </w:t>
            </w:r>
            <w:r w:rsidR="004B7F84" w:rsidRPr="00D32DAE">
              <w:br/>
            </w:r>
            <w:r w:rsidRPr="00D32DAE">
              <w:t>dle bodu 2 usnesení</w:t>
            </w:r>
          </w:p>
        </w:tc>
      </w:tr>
      <w:tr w:rsidR="00D32DAE" w:rsidRPr="00D32DAE" w:rsidTr="00C17D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ED0" w:rsidRPr="00D32DAE" w:rsidRDefault="00924ED0" w:rsidP="00C17DA2"/>
          <w:p w:rsidR="00C17DA2" w:rsidRPr="00D32DAE" w:rsidRDefault="00C17DA2" w:rsidP="00C17DA2">
            <w:r w:rsidRPr="00D32DAE">
              <w:t>O: JUDr. Mag. iur. Michal Malacka, Ph.D., MBA, ředitel</w:t>
            </w:r>
          </w:p>
          <w:p w:rsidR="00C17DA2" w:rsidRPr="00D32DAE" w:rsidRDefault="00C17DA2" w:rsidP="00C17DA2">
            <w:r w:rsidRPr="00D32DAE">
              <w:t>T: pololetně</w:t>
            </w:r>
          </w:p>
        </w:tc>
      </w:tr>
      <w:tr w:rsidR="00D32DAE" w:rsidRPr="00D32DAE" w:rsidTr="00C17D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C17D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C17DA2" w:rsidP="00BA4104">
            <w:pPr>
              <w:pStyle w:val="nadpis2"/>
            </w:pPr>
            <w:r w:rsidRPr="00D32DAE">
              <w:t>JUDr. Mag. iur. Michal Malacka, Ph.D., MBA, ředitel</w:t>
            </w:r>
          </w:p>
        </w:tc>
      </w:tr>
      <w:tr w:rsidR="008906C5" w:rsidRPr="00D32DAE" w:rsidTr="00C17D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C17DA2" w:rsidP="00BA4104">
            <w:pPr>
              <w:pStyle w:val="nadpis2"/>
            </w:pPr>
            <w:r w:rsidRPr="00D32DAE">
              <w:t>14.1.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EC0E56">
        <w:tc>
          <w:tcPr>
            <w:tcW w:w="961" w:type="pct"/>
            <w:gridSpan w:val="2"/>
            <w:tcBorders>
              <w:bottom w:val="nil"/>
            </w:tcBorders>
          </w:tcPr>
          <w:p w:rsidR="008906C5" w:rsidRPr="00D32DAE" w:rsidRDefault="00EC0E56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58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906C5" w:rsidRPr="00D32DAE" w:rsidRDefault="00EC0E56" w:rsidP="00BD6A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 xml:space="preserve">Finanční příspěvky okresním sdružením hasičů Čech, Moravy </w:t>
            </w:r>
            <w:r w:rsidR="004B7F84" w:rsidRPr="00D32DAE">
              <w:rPr>
                <w:szCs w:val="24"/>
              </w:rPr>
              <w:br/>
            </w:r>
            <w:r w:rsidRPr="00D32DAE">
              <w:rPr>
                <w:szCs w:val="24"/>
              </w:rPr>
              <w:t>a Slezska Olomouckého kraje</w:t>
            </w:r>
          </w:p>
        </w:tc>
      </w:tr>
      <w:tr w:rsidR="00D32DAE" w:rsidRPr="00D32DAE" w:rsidTr="00EC0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906C5" w:rsidRPr="00D32DAE" w:rsidRDefault="00EC0E56" w:rsidP="00BD6A53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906C5" w:rsidRPr="00D32DAE" w:rsidRDefault="00EC0E56" w:rsidP="00BA4104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6C5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poskytnutím příspěvku ve výši 100.000 Kč Okresnímu sdružení hasičů ČMS okresu Jeseník, IČ: 64095525 dle důvodové zprávy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poskytnutím příspěvku ve výši 160.000 Kč Sdružení hasičů Čech, Moravy a Slezska okres Přerov, IČ: 64601641 dle důvodové zprávy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souhlasí</w:t>
            </w:r>
            <w:r w:rsidRPr="00D32DAE">
              <w:t xml:space="preserve"> s poskytnutím příspěvku ve výši 150.000 Kč Sdružení hasičů Čech, Moravy a Slezska okresní sdružení hasičů Šumperk, IČ: 62353284 </w:t>
            </w:r>
            <w:r w:rsidR="004B7F84" w:rsidRPr="00D32DAE">
              <w:br/>
            </w:r>
            <w:r w:rsidRPr="00D32DAE">
              <w:t>dle důvodové zprávy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schvaluje</w:t>
            </w:r>
            <w:r w:rsidRPr="00D32DAE">
              <w:t xml:space="preserve"> znění vzorové smlouvy o poskytnutí příspěvku dle Přílohy č. 1 důvodové zprávy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ukládá</w:t>
            </w:r>
            <w:r w:rsidRPr="00D32DAE">
              <w:t xml:space="preserve"> předložit materiál Finanční příspěvky okresním sdružením hasičů Čech, Moravy a Slezska Olomouckého kraje ke schválení Zastupitelstvu Olomouckého kraje</w:t>
            </w:r>
          </w:p>
        </w:tc>
      </w:tr>
      <w:tr w:rsidR="00D32DAE" w:rsidRPr="00D32DAE" w:rsidTr="00EC0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r w:rsidRPr="00D32DAE">
              <w:t>O: Ing. Jiří Rozbořil, hejtman Olomouckého kraje</w:t>
            </w:r>
          </w:p>
          <w:p w:rsidR="00EC0E56" w:rsidRPr="00D32DAE" w:rsidRDefault="00EC0E56" w:rsidP="00EC0E56">
            <w:r w:rsidRPr="00D32DAE">
              <w:t>T: ZOK 20. 6. 2014</w:t>
            </w:r>
          </w:p>
        </w:tc>
      </w:tr>
      <w:tr w:rsidR="00D32DAE" w:rsidRPr="00D32DAE" w:rsidTr="00EC0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BA4104">
            <w:pPr>
              <w:pStyle w:val="nadpis2"/>
            </w:pPr>
            <w:r w:rsidRPr="00D32DAE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E56" w:rsidRPr="00D32DAE" w:rsidRDefault="00EC0E56" w:rsidP="00EC0E56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doporučuje Zastupitelstvu Olomouckého kraje</w:t>
            </w:r>
            <w:r w:rsidRPr="00D32DAE">
              <w:t xml:space="preserve"> schválit poskytnutí příspěvků z rozpočtu Olomouckého kraje příjemcům dle bodu 2 - 4 usnesení a uložit Ing. Jiřímu Rozbořilovi, hejtmanovi Olomouckého kraje, podepsat smlouvy o poskytnutí příspěvku</w:t>
            </w:r>
          </w:p>
        </w:tc>
      </w:tr>
      <w:tr w:rsidR="00D32DAE" w:rsidRPr="00D32DAE" w:rsidTr="00EC0E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</w:p>
        </w:tc>
      </w:tr>
      <w:tr w:rsidR="00D32DAE" w:rsidRPr="00D32DAE" w:rsidTr="00EC0E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906C5" w:rsidRPr="00D32DAE" w:rsidRDefault="00EC0E56" w:rsidP="00BA4104">
            <w:pPr>
              <w:pStyle w:val="nadpis2"/>
            </w:pPr>
            <w:r w:rsidRPr="00D32DAE">
              <w:t>Ing. Jiří Rozbořil, hejtman Olomouckého kraje; JUDr. Mag. iur. Michal Malacka, Ph.D., MBA, ředitel</w:t>
            </w:r>
          </w:p>
        </w:tc>
      </w:tr>
      <w:tr w:rsidR="008906C5" w:rsidRPr="00D32DAE" w:rsidTr="00EC0E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906C5" w:rsidRPr="00D32DAE" w:rsidRDefault="008906C5" w:rsidP="00BA4104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906C5" w:rsidRPr="00D32DAE" w:rsidRDefault="00EC0E56" w:rsidP="00BA4104">
            <w:pPr>
              <w:pStyle w:val="nadpis2"/>
            </w:pPr>
            <w:r w:rsidRPr="00D32DAE">
              <w:t>14.2.</w:t>
            </w:r>
          </w:p>
        </w:tc>
      </w:tr>
    </w:tbl>
    <w:p w:rsidR="008906C5" w:rsidRPr="00D32DAE" w:rsidRDefault="008906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2DAE" w:rsidRPr="00D32DAE" w:rsidTr="00924ED0">
        <w:tc>
          <w:tcPr>
            <w:tcW w:w="961" w:type="pct"/>
            <w:gridSpan w:val="2"/>
          </w:tcPr>
          <w:p w:rsidR="00760001" w:rsidRPr="00D32DAE" w:rsidRDefault="00760001" w:rsidP="00BE0B9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2DAE">
              <w:rPr>
                <w:szCs w:val="24"/>
              </w:rPr>
              <w:t>UR/42/</w:t>
            </w:r>
            <w:r w:rsidR="00BE0B9C" w:rsidRPr="00D32DAE">
              <w:rPr>
                <w:szCs w:val="24"/>
              </w:rPr>
              <w:t>59</w:t>
            </w:r>
            <w:r w:rsidRPr="00D32DAE">
              <w:rPr>
                <w:szCs w:val="24"/>
              </w:rPr>
              <w:t>/2014</w:t>
            </w:r>
          </w:p>
        </w:tc>
        <w:tc>
          <w:tcPr>
            <w:tcW w:w="4039" w:type="pct"/>
          </w:tcPr>
          <w:p w:rsidR="00760001" w:rsidRPr="00D32DAE" w:rsidRDefault="00760001" w:rsidP="003E53D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2DAE">
              <w:rPr>
                <w:szCs w:val="24"/>
              </w:rPr>
              <w:t>Různé – Závěrečné vyúčtování projektu „Rozvoj služeb eGovernmentu v Olomouckém kraji“</w:t>
            </w:r>
          </w:p>
        </w:tc>
      </w:tr>
      <w:tr w:rsidR="00D32DAE" w:rsidRPr="00D32DAE" w:rsidTr="00D20F93">
        <w:trPr>
          <w:trHeight w:val="289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hideMark/>
          </w:tcPr>
          <w:p w:rsidR="00760001" w:rsidRPr="00D32DAE" w:rsidRDefault="00760001" w:rsidP="003E53D6">
            <w:pPr>
              <w:pStyle w:val="Zkladntext"/>
              <w:rPr>
                <w:sz w:val="24"/>
                <w:szCs w:val="24"/>
                <w:lang w:val="cs-CZ"/>
              </w:rPr>
            </w:pPr>
            <w:r w:rsidRPr="00D32DAE">
              <w:rPr>
                <w:sz w:val="24"/>
                <w:szCs w:val="24"/>
                <w:lang w:val="cs-CZ"/>
              </w:rPr>
              <w:t>Rada Olomouckého kraje po projednání:</w:t>
            </w:r>
          </w:p>
          <w:p w:rsidR="00D20F93" w:rsidRPr="00D32DAE" w:rsidRDefault="00D20F93" w:rsidP="003E53D6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  <w:tr w:rsidR="00D32DAE" w:rsidRPr="00D32DAE" w:rsidTr="00D20F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760001" w:rsidRPr="00D32DAE" w:rsidRDefault="00760001" w:rsidP="003E53D6">
            <w:pPr>
              <w:pStyle w:val="nadpis2"/>
            </w:pPr>
            <w:r w:rsidRPr="00D32DAE"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340564" w:rsidRPr="00D32DAE" w:rsidRDefault="00760001" w:rsidP="00760001">
            <w:pPr>
              <w:pStyle w:val="Normal"/>
              <w:spacing w:after="119"/>
              <w:jc w:val="both"/>
            </w:pPr>
            <w:r w:rsidRPr="00D32DAE">
              <w:rPr>
                <w:b/>
                <w:spacing w:val="70"/>
              </w:rPr>
              <w:t>bere na vědomí</w:t>
            </w:r>
            <w:r w:rsidRPr="00D32DAE">
              <w:t xml:space="preserve"> důvodovou zprávu</w:t>
            </w:r>
          </w:p>
        </w:tc>
      </w:tr>
      <w:tr w:rsidR="00D32DAE" w:rsidRPr="00D32DAE" w:rsidTr="00D20F9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01" w:rsidRPr="00D32DAE" w:rsidRDefault="00760001" w:rsidP="003E53D6">
            <w:pPr>
              <w:pStyle w:val="nadpis2"/>
            </w:pPr>
            <w:r w:rsidRPr="00D32DAE"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01" w:rsidRPr="00D32DAE" w:rsidRDefault="00760001" w:rsidP="003E53D6">
            <w:pPr>
              <w:pStyle w:val="nadpis2"/>
            </w:pPr>
            <w:r w:rsidRPr="00D32DAE">
              <w:t>JUDr. Mag. iur. Michal Malacka, Ph.D., MBA, ředitel</w:t>
            </w:r>
          </w:p>
        </w:tc>
      </w:tr>
      <w:tr w:rsidR="00D20F93" w:rsidRPr="00D32DAE" w:rsidTr="00D20F9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01" w:rsidRPr="00D32DAE" w:rsidRDefault="00760001" w:rsidP="003E53D6">
            <w:pPr>
              <w:pStyle w:val="nadpis2"/>
            </w:pPr>
            <w:r w:rsidRPr="00D32DAE"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01" w:rsidRPr="00D32DAE" w:rsidRDefault="00760001" w:rsidP="003E53D6">
            <w:pPr>
              <w:pStyle w:val="nadpis2"/>
            </w:pPr>
            <w:r w:rsidRPr="00D32DAE">
              <w:t>15.</w:t>
            </w:r>
            <w:r w:rsidR="001A03EE" w:rsidRPr="00D32DAE">
              <w:t>1</w:t>
            </w:r>
          </w:p>
        </w:tc>
      </w:tr>
    </w:tbl>
    <w:p w:rsidR="0060122B" w:rsidRPr="00D32DAE" w:rsidRDefault="0060122B" w:rsidP="00D77E16">
      <w:pPr>
        <w:pStyle w:val="Zkladntext"/>
        <w:rPr>
          <w:sz w:val="24"/>
          <w:lang w:val="cs-CZ"/>
        </w:rPr>
      </w:pPr>
    </w:p>
    <w:p w:rsidR="0060122B" w:rsidRPr="00D32DAE" w:rsidRDefault="0060122B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20F93" w:rsidRPr="00D32DAE" w:rsidRDefault="00D20F93" w:rsidP="00D77E16">
      <w:pPr>
        <w:pStyle w:val="Zkladntext"/>
        <w:rPr>
          <w:sz w:val="24"/>
          <w:lang w:val="cs-CZ"/>
        </w:rPr>
      </w:pPr>
    </w:p>
    <w:p w:rsidR="00D77E16" w:rsidRPr="00D32DAE" w:rsidRDefault="00D77E16" w:rsidP="00D77E16">
      <w:pPr>
        <w:pStyle w:val="Zkladntext"/>
        <w:rPr>
          <w:sz w:val="24"/>
        </w:rPr>
      </w:pPr>
      <w:r w:rsidRPr="00D32DAE">
        <w:rPr>
          <w:sz w:val="24"/>
        </w:rPr>
        <w:t xml:space="preserve">V Olomouci dne </w:t>
      </w:r>
      <w:r w:rsidR="008906C5" w:rsidRPr="00D32DAE">
        <w:rPr>
          <w:sz w:val="24"/>
        </w:rPr>
        <w:t>12. 6. 2014</w:t>
      </w:r>
    </w:p>
    <w:p w:rsidR="00495156" w:rsidRPr="00D32DAE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32DA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32DA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32DA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32DA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32DA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D32DAE" w:rsidRPr="00D32DAE" w:rsidTr="00505089">
        <w:trPr>
          <w:trHeight w:hRule="exact" w:val="1373"/>
        </w:trPr>
        <w:tc>
          <w:tcPr>
            <w:tcW w:w="3794" w:type="dxa"/>
          </w:tcPr>
          <w:p w:rsidR="00442812" w:rsidRPr="00D32DAE" w:rsidRDefault="0044281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32DAE">
              <w:t>Ing. Jiří Rozbořil</w:t>
            </w:r>
          </w:p>
          <w:p w:rsidR="00495156" w:rsidRPr="00D32DAE" w:rsidRDefault="0044281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32DAE">
              <w:t>hejtman Olomouckého kraje</w:t>
            </w:r>
          </w:p>
        </w:tc>
        <w:tc>
          <w:tcPr>
            <w:tcW w:w="1984" w:type="dxa"/>
          </w:tcPr>
          <w:p w:rsidR="00495156" w:rsidRPr="00D32DA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42812" w:rsidRPr="00D32DAE" w:rsidRDefault="0044281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32DAE">
              <w:t>PhDr. Alois Mačák, MBA</w:t>
            </w:r>
          </w:p>
          <w:p w:rsidR="00495156" w:rsidRPr="00D32DAE" w:rsidRDefault="0044281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32DAE">
              <w:t>1. náměstek hejtmana</w:t>
            </w:r>
          </w:p>
        </w:tc>
      </w:tr>
    </w:tbl>
    <w:p w:rsidR="00495156" w:rsidRPr="00D32DAE" w:rsidRDefault="00495156" w:rsidP="00495156">
      <w:pPr>
        <w:pStyle w:val="Podpisy"/>
        <w:rPr>
          <w:sz w:val="24"/>
          <w:szCs w:val="24"/>
        </w:rPr>
      </w:pPr>
      <w:r w:rsidRPr="00D32DAE">
        <w:rPr>
          <w:sz w:val="24"/>
          <w:szCs w:val="24"/>
        </w:rPr>
        <w:tab/>
      </w:r>
    </w:p>
    <w:p w:rsidR="008C2A88" w:rsidRPr="00D32DAE" w:rsidRDefault="008C2A88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p w:rsidR="005E6980" w:rsidRPr="00D32DAE" w:rsidRDefault="005E6980" w:rsidP="001B4C4C">
      <w:pPr>
        <w:pStyle w:val="nzvy"/>
      </w:pPr>
    </w:p>
    <w:sectPr w:rsidR="005E6980" w:rsidRPr="00D32DAE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46" w:rsidRDefault="004D2846">
      <w:r>
        <w:separator/>
      </w:r>
    </w:p>
  </w:endnote>
  <w:endnote w:type="continuationSeparator" w:id="0">
    <w:p w:rsidR="004D2846" w:rsidRDefault="004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78" w:rsidRDefault="00AC10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078" w:rsidRDefault="00AC10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78" w:rsidRPr="005E6980" w:rsidRDefault="00AC1078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C1605D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AC1078" w:rsidRDefault="00AC10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46" w:rsidRDefault="004D2846">
      <w:r>
        <w:separator/>
      </w:r>
    </w:p>
  </w:footnote>
  <w:footnote w:type="continuationSeparator" w:id="0">
    <w:p w:rsidR="004D2846" w:rsidRDefault="004D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78" w:rsidRDefault="00AC1078">
    <w:pPr>
      <w:pStyle w:val="Zhlav"/>
    </w:pPr>
  </w:p>
  <w:p w:rsidR="00AC1078" w:rsidRDefault="00AC10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11FF1904"/>
    <w:multiLevelType w:val="multilevel"/>
    <w:tmpl w:val="F66E8A70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98"/>
    <w:rsid w:val="000024CE"/>
    <w:rsid w:val="00010DF0"/>
    <w:rsid w:val="00010F55"/>
    <w:rsid w:val="00021232"/>
    <w:rsid w:val="00031295"/>
    <w:rsid w:val="000338D7"/>
    <w:rsid w:val="00045C18"/>
    <w:rsid w:val="00047083"/>
    <w:rsid w:val="00067DA5"/>
    <w:rsid w:val="00080E54"/>
    <w:rsid w:val="00082C05"/>
    <w:rsid w:val="00092EBC"/>
    <w:rsid w:val="000A2E89"/>
    <w:rsid w:val="000A2E9A"/>
    <w:rsid w:val="000A4404"/>
    <w:rsid w:val="000B2159"/>
    <w:rsid w:val="000B4B19"/>
    <w:rsid w:val="000B515C"/>
    <w:rsid w:val="000C1B01"/>
    <w:rsid w:val="000D77BE"/>
    <w:rsid w:val="000E168F"/>
    <w:rsid w:val="000F7721"/>
    <w:rsid w:val="00114AFF"/>
    <w:rsid w:val="0016151A"/>
    <w:rsid w:val="001635A7"/>
    <w:rsid w:val="00184873"/>
    <w:rsid w:val="0018535A"/>
    <w:rsid w:val="001A03EE"/>
    <w:rsid w:val="001A3743"/>
    <w:rsid w:val="001A4333"/>
    <w:rsid w:val="001A7C3A"/>
    <w:rsid w:val="001B4C4C"/>
    <w:rsid w:val="001C0831"/>
    <w:rsid w:val="001C35F3"/>
    <w:rsid w:val="001F7FB3"/>
    <w:rsid w:val="00205315"/>
    <w:rsid w:val="00211401"/>
    <w:rsid w:val="00214155"/>
    <w:rsid w:val="00214659"/>
    <w:rsid w:val="00216B3C"/>
    <w:rsid w:val="00217B9D"/>
    <w:rsid w:val="002249B6"/>
    <w:rsid w:val="002279E3"/>
    <w:rsid w:val="00240C89"/>
    <w:rsid w:val="00254761"/>
    <w:rsid w:val="002A5B64"/>
    <w:rsid w:val="002C1225"/>
    <w:rsid w:val="002C3025"/>
    <w:rsid w:val="002F2FED"/>
    <w:rsid w:val="002F5356"/>
    <w:rsid w:val="002F6885"/>
    <w:rsid w:val="00307946"/>
    <w:rsid w:val="0031523C"/>
    <w:rsid w:val="00327917"/>
    <w:rsid w:val="00340564"/>
    <w:rsid w:val="0038542E"/>
    <w:rsid w:val="00387ADA"/>
    <w:rsid w:val="003A5740"/>
    <w:rsid w:val="003B5A0E"/>
    <w:rsid w:val="003C1C05"/>
    <w:rsid w:val="003D242F"/>
    <w:rsid w:val="003D2CCC"/>
    <w:rsid w:val="003D58C5"/>
    <w:rsid w:val="003E33F1"/>
    <w:rsid w:val="003E3AD5"/>
    <w:rsid w:val="003E53D6"/>
    <w:rsid w:val="00412E40"/>
    <w:rsid w:val="00414970"/>
    <w:rsid w:val="00417B55"/>
    <w:rsid w:val="00423C77"/>
    <w:rsid w:val="00442812"/>
    <w:rsid w:val="00442CFD"/>
    <w:rsid w:val="00453284"/>
    <w:rsid w:val="00464355"/>
    <w:rsid w:val="00465A71"/>
    <w:rsid w:val="004872B5"/>
    <w:rsid w:val="004930AC"/>
    <w:rsid w:val="004950AF"/>
    <w:rsid w:val="00495156"/>
    <w:rsid w:val="00495DA2"/>
    <w:rsid w:val="004B07EC"/>
    <w:rsid w:val="004B17DB"/>
    <w:rsid w:val="004B238D"/>
    <w:rsid w:val="004B7F84"/>
    <w:rsid w:val="004C6277"/>
    <w:rsid w:val="004D01E3"/>
    <w:rsid w:val="004D2846"/>
    <w:rsid w:val="004D4678"/>
    <w:rsid w:val="004D6B0F"/>
    <w:rsid w:val="004F3544"/>
    <w:rsid w:val="00500031"/>
    <w:rsid w:val="00501578"/>
    <w:rsid w:val="00505089"/>
    <w:rsid w:val="005115F4"/>
    <w:rsid w:val="005323A9"/>
    <w:rsid w:val="00540175"/>
    <w:rsid w:val="0055027C"/>
    <w:rsid w:val="00553801"/>
    <w:rsid w:val="00557F62"/>
    <w:rsid w:val="00562E58"/>
    <w:rsid w:val="005656C5"/>
    <w:rsid w:val="005A5E22"/>
    <w:rsid w:val="005A617B"/>
    <w:rsid w:val="005C3D0C"/>
    <w:rsid w:val="005D2663"/>
    <w:rsid w:val="005E2862"/>
    <w:rsid w:val="005E6980"/>
    <w:rsid w:val="005F15E9"/>
    <w:rsid w:val="005F15F0"/>
    <w:rsid w:val="005F3097"/>
    <w:rsid w:val="005F4E38"/>
    <w:rsid w:val="005F7AFB"/>
    <w:rsid w:val="00600CE8"/>
    <w:rsid w:val="0060122B"/>
    <w:rsid w:val="00602087"/>
    <w:rsid w:val="00604AFA"/>
    <w:rsid w:val="00613C05"/>
    <w:rsid w:val="00620263"/>
    <w:rsid w:val="00625D68"/>
    <w:rsid w:val="00632CFD"/>
    <w:rsid w:val="00640C88"/>
    <w:rsid w:val="00645408"/>
    <w:rsid w:val="0065274B"/>
    <w:rsid w:val="006553BF"/>
    <w:rsid w:val="00661526"/>
    <w:rsid w:val="00663E82"/>
    <w:rsid w:val="00671F0B"/>
    <w:rsid w:val="00684C97"/>
    <w:rsid w:val="006851EC"/>
    <w:rsid w:val="006860A8"/>
    <w:rsid w:val="00691C54"/>
    <w:rsid w:val="00694967"/>
    <w:rsid w:val="006A0D95"/>
    <w:rsid w:val="006B1590"/>
    <w:rsid w:val="006D2E94"/>
    <w:rsid w:val="006D51B8"/>
    <w:rsid w:val="006E0EB9"/>
    <w:rsid w:val="006E7F6A"/>
    <w:rsid w:val="006F1897"/>
    <w:rsid w:val="006F2BF6"/>
    <w:rsid w:val="007006C4"/>
    <w:rsid w:val="00726FA6"/>
    <w:rsid w:val="00732AF2"/>
    <w:rsid w:val="00745AE6"/>
    <w:rsid w:val="007541D0"/>
    <w:rsid w:val="00760001"/>
    <w:rsid w:val="0077327D"/>
    <w:rsid w:val="00786350"/>
    <w:rsid w:val="007A566E"/>
    <w:rsid w:val="007B385A"/>
    <w:rsid w:val="007B53F6"/>
    <w:rsid w:val="007C48FA"/>
    <w:rsid w:val="007C585F"/>
    <w:rsid w:val="007C5A01"/>
    <w:rsid w:val="007D5A5E"/>
    <w:rsid w:val="008053BA"/>
    <w:rsid w:val="00822AB7"/>
    <w:rsid w:val="00822C2A"/>
    <w:rsid w:val="00823784"/>
    <w:rsid w:val="008440C0"/>
    <w:rsid w:val="0085297C"/>
    <w:rsid w:val="00856F3F"/>
    <w:rsid w:val="00865731"/>
    <w:rsid w:val="00881859"/>
    <w:rsid w:val="008906C5"/>
    <w:rsid w:val="008A3AA1"/>
    <w:rsid w:val="008A4298"/>
    <w:rsid w:val="008B1637"/>
    <w:rsid w:val="008B45AD"/>
    <w:rsid w:val="008C298F"/>
    <w:rsid w:val="008C2A88"/>
    <w:rsid w:val="008C40E7"/>
    <w:rsid w:val="008E59C5"/>
    <w:rsid w:val="008F1354"/>
    <w:rsid w:val="008F14C4"/>
    <w:rsid w:val="008F73BC"/>
    <w:rsid w:val="00901ED6"/>
    <w:rsid w:val="009121A8"/>
    <w:rsid w:val="00924ED0"/>
    <w:rsid w:val="00926FFE"/>
    <w:rsid w:val="0093263F"/>
    <w:rsid w:val="009432E1"/>
    <w:rsid w:val="0094432C"/>
    <w:rsid w:val="00945A9C"/>
    <w:rsid w:val="00945C49"/>
    <w:rsid w:val="009706DC"/>
    <w:rsid w:val="0097688F"/>
    <w:rsid w:val="00990283"/>
    <w:rsid w:val="0099079A"/>
    <w:rsid w:val="009925B2"/>
    <w:rsid w:val="009A4B57"/>
    <w:rsid w:val="009A65F1"/>
    <w:rsid w:val="009C3B42"/>
    <w:rsid w:val="009D3060"/>
    <w:rsid w:val="009D558A"/>
    <w:rsid w:val="009F403D"/>
    <w:rsid w:val="00A0149F"/>
    <w:rsid w:val="00A072C2"/>
    <w:rsid w:val="00A14086"/>
    <w:rsid w:val="00A345CD"/>
    <w:rsid w:val="00A40F7A"/>
    <w:rsid w:val="00A41942"/>
    <w:rsid w:val="00A57A62"/>
    <w:rsid w:val="00A6492E"/>
    <w:rsid w:val="00A800F3"/>
    <w:rsid w:val="00A81EBD"/>
    <w:rsid w:val="00A95D25"/>
    <w:rsid w:val="00AA7D87"/>
    <w:rsid w:val="00AC1078"/>
    <w:rsid w:val="00AC7B4E"/>
    <w:rsid w:val="00AD67C4"/>
    <w:rsid w:val="00AD7F16"/>
    <w:rsid w:val="00AE37AC"/>
    <w:rsid w:val="00AE3F94"/>
    <w:rsid w:val="00AF3AED"/>
    <w:rsid w:val="00AF4C14"/>
    <w:rsid w:val="00AF5639"/>
    <w:rsid w:val="00B027F9"/>
    <w:rsid w:val="00B119D3"/>
    <w:rsid w:val="00B149A7"/>
    <w:rsid w:val="00B1599B"/>
    <w:rsid w:val="00B240DE"/>
    <w:rsid w:val="00B27614"/>
    <w:rsid w:val="00B43C4E"/>
    <w:rsid w:val="00B57548"/>
    <w:rsid w:val="00B62F5A"/>
    <w:rsid w:val="00B667A0"/>
    <w:rsid w:val="00B67541"/>
    <w:rsid w:val="00B7458D"/>
    <w:rsid w:val="00B846D8"/>
    <w:rsid w:val="00BA01BD"/>
    <w:rsid w:val="00BA0246"/>
    <w:rsid w:val="00BA02DC"/>
    <w:rsid w:val="00BA4104"/>
    <w:rsid w:val="00BA6DD7"/>
    <w:rsid w:val="00BD2848"/>
    <w:rsid w:val="00BD43C4"/>
    <w:rsid w:val="00BD5D47"/>
    <w:rsid w:val="00BD63E1"/>
    <w:rsid w:val="00BD6A53"/>
    <w:rsid w:val="00BE0B9C"/>
    <w:rsid w:val="00BF7DB7"/>
    <w:rsid w:val="00C032D8"/>
    <w:rsid w:val="00C0467A"/>
    <w:rsid w:val="00C15789"/>
    <w:rsid w:val="00C1605D"/>
    <w:rsid w:val="00C17DA2"/>
    <w:rsid w:val="00C209A4"/>
    <w:rsid w:val="00C2385D"/>
    <w:rsid w:val="00C25ECD"/>
    <w:rsid w:val="00C274F7"/>
    <w:rsid w:val="00C43A9E"/>
    <w:rsid w:val="00C51763"/>
    <w:rsid w:val="00C51F74"/>
    <w:rsid w:val="00C527C2"/>
    <w:rsid w:val="00C73024"/>
    <w:rsid w:val="00C80FE2"/>
    <w:rsid w:val="00C90066"/>
    <w:rsid w:val="00CA6A18"/>
    <w:rsid w:val="00CB1E89"/>
    <w:rsid w:val="00CB320E"/>
    <w:rsid w:val="00CC30D5"/>
    <w:rsid w:val="00CC3234"/>
    <w:rsid w:val="00CC698B"/>
    <w:rsid w:val="00CC6C1A"/>
    <w:rsid w:val="00CD5D10"/>
    <w:rsid w:val="00CE4200"/>
    <w:rsid w:val="00CF6767"/>
    <w:rsid w:val="00D12B08"/>
    <w:rsid w:val="00D20F93"/>
    <w:rsid w:val="00D32813"/>
    <w:rsid w:val="00D32DAE"/>
    <w:rsid w:val="00D3317E"/>
    <w:rsid w:val="00D34DFB"/>
    <w:rsid w:val="00D6416B"/>
    <w:rsid w:val="00D74373"/>
    <w:rsid w:val="00D75579"/>
    <w:rsid w:val="00D77E16"/>
    <w:rsid w:val="00D82F60"/>
    <w:rsid w:val="00D87D75"/>
    <w:rsid w:val="00D9181C"/>
    <w:rsid w:val="00D91F45"/>
    <w:rsid w:val="00DA01AB"/>
    <w:rsid w:val="00DA1E99"/>
    <w:rsid w:val="00DB3281"/>
    <w:rsid w:val="00DB38B4"/>
    <w:rsid w:val="00DB47CC"/>
    <w:rsid w:val="00DB4C88"/>
    <w:rsid w:val="00DD5E2A"/>
    <w:rsid w:val="00E04547"/>
    <w:rsid w:val="00E24ABD"/>
    <w:rsid w:val="00E328B7"/>
    <w:rsid w:val="00E4407B"/>
    <w:rsid w:val="00E60992"/>
    <w:rsid w:val="00E62226"/>
    <w:rsid w:val="00E6259A"/>
    <w:rsid w:val="00E64619"/>
    <w:rsid w:val="00E658B1"/>
    <w:rsid w:val="00E66F8A"/>
    <w:rsid w:val="00E81431"/>
    <w:rsid w:val="00E8662A"/>
    <w:rsid w:val="00EA3E38"/>
    <w:rsid w:val="00EB0FA0"/>
    <w:rsid w:val="00EB1CAD"/>
    <w:rsid w:val="00EB626A"/>
    <w:rsid w:val="00EC0E56"/>
    <w:rsid w:val="00EC2B2D"/>
    <w:rsid w:val="00EC495F"/>
    <w:rsid w:val="00EC65A0"/>
    <w:rsid w:val="00ED4F1C"/>
    <w:rsid w:val="00ED6CB1"/>
    <w:rsid w:val="00EF43EE"/>
    <w:rsid w:val="00EF587E"/>
    <w:rsid w:val="00F145B2"/>
    <w:rsid w:val="00F21000"/>
    <w:rsid w:val="00F5480E"/>
    <w:rsid w:val="00F608D6"/>
    <w:rsid w:val="00F83AB1"/>
    <w:rsid w:val="00F94C38"/>
    <w:rsid w:val="00FB5999"/>
    <w:rsid w:val="00FC0E39"/>
    <w:rsid w:val="00FD5E0A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BA4104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8906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BA4104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8906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2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31B1-EBF5-45B8-809D-7B5423F0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</Pages>
  <Words>11813</Words>
  <Characters>69698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Kolomazníková Jaroslava</dc:creator>
  <cp:lastModifiedBy>Dosedlová Zuzana</cp:lastModifiedBy>
  <cp:revision>2</cp:revision>
  <cp:lastPrinted>2014-06-13T06:51:00Z</cp:lastPrinted>
  <dcterms:created xsi:type="dcterms:W3CDTF">2014-06-18T08:03:00Z</dcterms:created>
  <dcterms:modified xsi:type="dcterms:W3CDTF">2014-06-18T08:03:00Z</dcterms:modified>
</cp:coreProperties>
</file>