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BD5691" w:rsidRPr="005A2AC3" w:rsidTr="00263D41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 DOTACI Z ROZPOČTU OLOMOUCKÉHO KRAJE</w:t>
            </w:r>
            <w:r w:rsidRPr="005A2AC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 ROK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2016</w:t>
            </w:r>
          </w:p>
        </w:tc>
      </w:tr>
      <w:tr w:rsidR="00BD5691" w:rsidRPr="005A2AC3" w:rsidTr="00263D41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</w:rPr>
              <w:t>PROGRAM NA PODPORU</w:t>
            </w:r>
            <w:r w:rsidRPr="008E15C7">
              <w:rPr>
                <w:rFonts w:ascii="Arial" w:hAnsi="Arial" w:cs="Arial"/>
                <w:b/>
                <w:bCs/>
              </w:rPr>
              <w:t xml:space="preserve"> POLYTECHNICKÉHO VZDĚLÁVÁNÍ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8E15C7">
              <w:rPr>
                <w:rFonts w:ascii="Arial" w:hAnsi="Arial" w:cs="Arial"/>
                <w:b/>
                <w:bCs/>
              </w:rPr>
              <w:t xml:space="preserve"> ŘEMESEL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15C7">
              <w:rPr>
                <w:rFonts w:ascii="Arial" w:hAnsi="Arial" w:cs="Arial"/>
                <w:b/>
                <w:bCs/>
              </w:rPr>
              <w:t>V OLOMOUCKÉM KRAJI</w:t>
            </w:r>
            <w:r>
              <w:rPr>
                <w:rFonts w:ascii="Arial" w:hAnsi="Arial" w:cs="Arial"/>
                <w:b/>
                <w:bCs/>
              </w:rPr>
              <w:t xml:space="preserve"> V ROCE 2016</w:t>
            </w:r>
          </w:p>
        </w:tc>
      </w:tr>
      <w:tr w:rsidR="00BD5691" w:rsidRPr="005A2AC3" w:rsidTr="00263D41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5691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  <w:r w:rsidRPr="00BD569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BD5691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</w:pPr>
            <w:r w:rsidRPr="00BD5691"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  <w:t> </w:t>
            </w:r>
            <w:r w:rsidRPr="00BD5691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BD5691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</w:pPr>
            <w:r w:rsidRPr="00BD5691"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BD5691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</w:pPr>
            <w:r w:rsidRPr="00BD5691"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BD5691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</w:pPr>
            <w:r w:rsidRPr="00BD5691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D5691" w:rsidRPr="005A2AC3" w:rsidTr="00263D41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d) Je-li žadatel právnickou osobou s podílem v právnické osobě žadatele: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D5691" w:rsidRPr="005A2AC3" w:rsidTr="00263D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D5691" w:rsidRPr="005A2AC3" w:rsidTr="00263D41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</w:p>
        </w:tc>
      </w:tr>
      <w:tr w:rsidR="00BD5691" w:rsidRPr="005A2AC3" w:rsidTr="00263D41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D5691" w:rsidRPr="005A2AC3" w:rsidTr="00263D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BD5691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BD5691" w:rsidRPr="005A2AC3" w:rsidTr="00263D41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MINULOSTI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BD5691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BD5691" w:rsidRPr="005A2AC3" w:rsidTr="00263D41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D5691" w:rsidRPr="005A2AC3" w:rsidTr="00263D41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D5691" w:rsidRPr="005A2AC3" w:rsidTr="00263D41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D5691" w:rsidRPr="005A2AC3" w:rsidTr="00263D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D5691" w:rsidRPr="005A2AC3" w:rsidTr="00263D41">
        <w:trPr>
          <w:trHeight w:val="30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463A84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cs-CZ"/>
              </w:rPr>
            </w:pPr>
          </w:p>
        </w:tc>
      </w:tr>
      <w:tr w:rsidR="00BD5691" w:rsidRPr="005A2AC3" w:rsidTr="00263D41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D5691" w:rsidRPr="005A2AC3" w:rsidTr="00263D41">
        <w:trPr>
          <w:trHeight w:val="31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DOPLŇUJÍCÍ INFORMACE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D5691">
              <w:rPr>
                <w:rFonts w:ascii="Arial" w:eastAsia="Times New Roman" w:hAnsi="Arial" w:cs="Arial"/>
                <w:b/>
                <w:i/>
                <w:iCs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BD5691" w:rsidRPr="005A2AC3" w:rsidTr="00263D41">
        <w:trPr>
          <w:trHeight w:val="301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5691" w:rsidRPr="00E740DF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6. PRO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HLÁŠENÍ ŽADATELE DLE ČLÁNKU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.2. PRAVIDEL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D5691" w:rsidRPr="005A2AC3" w:rsidTr="00263D41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D5691" w:rsidRPr="005A2AC3" w:rsidTr="00263D41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1735ED" w:rsidRDefault="00BD5691" w:rsidP="00263D4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735ED">
              <w:rPr>
                <w:rFonts w:ascii="Arial" w:hAnsi="Arial" w:cs="Arial"/>
                <w:sz w:val="24"/>
                <w:szCs w:val="24"/>
              </w:rPr>
              <w:t>Žadatel prohlašuje, že nemá neuhrazené závazky p</w:t>
            </w:r>
            <w:r>
              <w:rPr>
                <w:rFonts w:ascii="Arial" w:hAnsi="Arial" w:cs="Arial"/>
                <w:sz w:val="24"/>
                <w:szCs w:val="24"/>
              </w:rPr>
              <w:t xml:space="preserve">o lhůtě splatnosti vůči orgánům </w:t>
            </w:r>
            <w:r w:rsidRPr="001735ED">
              <w:rPr>
                <w:rFonts w:ascii="Arial" w:hAnsi="Arial" w:cs="Arial"/>
                <w:sz w:val="24"/>
                <w:szCs w:val="24"/>
              </w:rPr>
              <w:t>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D5691" w:rsidRPr="005A2AC3" w:rsidTr="00263D41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D5691" w:rsidRPr="005A2AC3" w:rsidTr="00263D41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ylo vydáno rozhodnutí o úpadku.</w:t>
            </w:r>
          </w:p>
        </w:tc>
      </w:tr>
      <w:tr w:rsidR="00BD5691" w:rsidRPr="005A2AC3" w:rsidTr="00263D41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rozdělení obchodní společnosti)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D5691" w:rsidRPr="005A2AC3" w:rsidTr="00263D41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BD5691" w:rsidRPr="005A2AC3" w:rsidTr="00263D41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BD5691" w:rsidRPr="005A2AC3" w:rsidTr="00263D41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D5691" w:rsidRPr="005A2AC3" w:rsidTr="00263D41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D5691" w:rsidRPr="005A2AC3" w:rsidTr="00263D41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D5691" w:rsidRPr="005A2AC3" w:rsidTr="00263D41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– </w:t>
            </w:r>
            <w:r w:rsidRPr="00BD5691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BD5691" w:rsidRPr="005A2AC3" w:rsidTr="00263D41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i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D5691" w:rsidRPr="005A2AC3" w:rsidTr="00263D41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672EF7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</w:t>
            </w:r>
            <w:r w:rsidR="00672E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dle pravidel vzorového dotačního programu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D5691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BD5691" w:rsidRPr="005A2AC3" w:rsidTr="00263D41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D5691" w:rsidRPr="005A2AC3" w:rsidTr="00263D41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D5691" w:rsidRPr="005A2AC3" w:rsidTr="00263D41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BD5691" w:rsidRPr="005A2AC3" w:rsidTr="00263D41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BD5691" w:rsidRPr="005A2AC3" w:rsidTr="00263D41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BD5691" w:rsidRPr="005A2AC3" w:rsidTr="00263D41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BD5691" w:rsidRPr="005A2AC3" w:rsidTr="00263D41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691" w:rsidRPr="005A2AC3" w:rsidRDefault="00BD5691" w:rsidP="00263D41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5691" w:rsidRPr="005A2AC3" w:rsidTr="00263D41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D5691" w:rsidRPr="005A2AC3" w:rsidRDefault="00BD5691" w:rsidP="0069663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  <w:r w:rsidR="0069663C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cs-CZ"/>
              </w:rPr>
              <w:t>PŘÍLOHY DLE POŽADAVKU</w:t>
            </w:r>
            <w:r w:rsidR="0069663C">
              <w:rPr>
                <w:rFonts w:ascii="Arial" w:hAnsi="Arial" w:cs="Arial"/>
                <w:b/>
                <w:bCs/>
                <w:lang w:eastAsia="cs-CZ"/>
              </w:rPr>
              <w:t xml:space="preserve"> pravidel tohoto programu</w:t>
            </w: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BD5691" w:rsidRPr="005A2AC3" w:rsidTr="00263D41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691" w:rsidRPr="0080781F" w:rsidRDefault="00BD5691" w:rsidP="00263D4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78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Výpis z rejstříku škol a školských zařízení</w:t>
            </w:r>
          </w:p>
          <w:p w:rsidR="00BD5691" w:rsidRPr="0080781F" w:rsidRDefault="00BD5691" w:rsidP="00263D4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78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Čestné prohlášení d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 přílohy č. 7 tohoto programu</w:t>
            </w:r>
          </w:p>
          <w:p w:rsidR="00BD5691" w:rsidRPr="0080781F" w:rsidRDefault="00BD5691" w:rsidP="00263D4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78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Stipendijní řád schválený zřizovatelem a vydaný v souladu se vzorovým stipendijním řádem  </w:t>
            </w:r>
          </w:p>
          <w:p w:rsidR="00BD5691" w:rsidRPr="0080781F" w:rsidRDefault="00BD5691" w:rsidP="00263D4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78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Seznam žáků dle přílohy č. 5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nebo 6 </w:t>
            </w:r>
            <w:r w:rsidRPr="008078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tohoto programu </w:t>
            </w:r>
          </w:p>
          <w:p w:rsidR="00BD5691" w:rsidRPr="0080781F" w:rsidRDefault="00BD5691" w:rsidP="00263D41">
            <w:pPr>
              <w:spacing w:line="276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:rsidR="00BD5691" w:rsidRPr="00DE0096" w:rsidRDefault="00BD5691" w:rsidP="00263D41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Veškeré zaslané žádosti a materiály se jednotlivým žadatelům nevracejí!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32C4A" w:rsidRDefault="00F32C4A"/>
    <w:sectPr w:rsidR="00F32C4A" w:rsidSect="002C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14" w:rsidRDefault="000C7A14" w:rsidP="000C7A14">
      <w:r>
        <w:separator/>
      </w:r>
    </w:p>
  </w:endnote>
  <w:endnote w:type="continuationSeparator" w:id="0">
    <w:p w:rsidR="000C7A14" w:rsidRDefault="000C7A14" w:rsidP="000C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E4" w:rsidRDefault="002C0A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14" w:rsidRPr="00D56E77" w:rsidRDefault="000C7A14" w:rsidP="000C7A14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</w:t>
    </w:r>
    <w:r>
      <w:rPr>
        <w:rFonts w:ascii="Arial" w:hAnsi="Arial" w:cs="Arial"/>
        <w:i/>
        <w:iCs/>
        <w:sz w:val="20"/>
        <w:szCs w:val="20"/>
      </w:rPr>
      <w:t>lomouckého kraje 18. 12.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C0AE4">
      <w:rPr>
        <w:rFonts w:ascii="Arial" w:hAnsi="Arial" w:cs="Arial"/>
        <w:i/>
        <w:iCs/>
        <w:noProof/>
        <w:sz w:val="20"/>
        <w:szCs w:val="20"/>
      </w:rPr>
      <w:t>24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>
      <w:rPr>
        <w:rFonts w:ascii="Arial" w:hAnsi="Arial" w:cs="Arial"/>
        <w:i/>
        <w:iCs/>
        <w:sz w:val="20"/>
        <w:szCs w:val="20"/>
      </w:rPr>
      <w:t xml:space="preserve"> 33</w:t>
    </w:r>
    <w:r w:rsidRPr="00D56E77">
      <w:rPr>
        <w:rFonts w:ascii="Arial" w:hAnsi="Arial" w:cs="Arial"/>
        <w:i/>
        <w:iCs/>
        <w:sz w:val="20"/>
        <w:szCs w:val="20"/>
      </w:rPr>
      <w:t>)</w:t>
    </w:r>
  </w:p>
  <w:p w:rsidR="000C7A14" w:rsidRPr="00FD1B74" w:rsidRDefault="007E10AF" w:rsidP="000C7A14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</w:t>
    </w:r>
    <w:r w:rsidR="000C7A14" w:rsidRPr="00FD1B74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proofErr w:type="gramEnd"/>
    <w:r>
      <w:rPr>
        <w:rFonts w:ascii="Arial" w:hAnsi="Arial" w:cs="Arial"/>
        <w:i/>
        <w:iCs/>
        <w:sz w:val="20"/>
        <w:szCs w:val="20"/>
      </w:rPr>
      <w:t xml:space="preserve">. – Program na podporu </w:t>
    </w:r>
    <w:r w:rsidR="000C7A14" w:rsidRPr="00FD1B74">
      <w:rPr>
        <w:rFonts w:ascii="Arial" w:hAnsi="Arial" w:cs="Arial"/>
        <w:i/>
        <w:iCs/>
        <w:sz w:val="20"/>
        <w:szCs w:val="20"/>
      </w:rPr>
      <w:t>polytechnického vzdělávání a řemesel v Olomouckém kraji v roce 2016 - vyhlášení</w:t>
    </w:r>
  </w:p>
  <w:p w:rsidR="000C7A14" w:rsidRPr="00FD1B74" w:rsidRDefault="000C7A14" w:rsidP="000C7A14">
    <w:pPr>
      <w:widowControl w:val="0"/>
      <w:tabs>
        <w:tab w:val="center" w:pos="4536"/>
        <w:tab w:val="right" w:pos="9072"/>
      </w:tabs>
      <w:suppressAutoHyphens/>
      <w:ind w:left="0" w:firstLine="0"/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</w:pPr>
    <w:r w:rsidRPr="00FD1B74"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  <w:t>Příloha č. 5 – Vzor žádosti o poskytnutí dotace z rozpočtu Olomouckého kraje</w:t>
    </w:r>
  </w:p>
  <w:p w:rsidR="000C7A14" w:rsidRDefault="000C7A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E4" w:rsidRDefault="002C0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14" w:rsidRDefault="000C7A14" w:rsidP="000C7A14">
      <w:r>
        <w:separator/>
      </w:r>
    </w:p>
  </w:footnote>
  <w:footnote w:type="continuationSeparator" w:id="0">
    <w:p w:rsidR="000C7A14" w:rsidRDefault="000C7A14" w:rsidP="000C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E4" w:rsidRDefault="002C0A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14" w:rsidRPr="00FD1B74" w:rsidRDefault="000C7A14" w:rsidP="000C7A14">
    <w:pPr>
      <w:pStyle w:val="Zhlav"/>
      <w:jc w:val="center"/>
      <w:rPr>
        <w:rFonts w:ascii="Arial" w:hAnsi="Arial" w:cs="Arial"/>
        <w:i/>
        <w:sz w:val="24"/>
        <w:szCs w:val="24"/>
      </w:rPr>
    </w:pPr>
    <w:r w:rsidRPr="00FD1B74">
      <w:rPr>
        <w:rFonts w:ascii="Arial" w:hAnsi="Arial" w:cs="Arial"/>
        <w:i/>
        <w:sz w:val="24"/>
        <w:szCs w:val="24"/>
      </w:rPr>
      <w:t>Příloha č. 5 – Vzor žádosti o poskytnutí dotace z rozpočtu Olomouckého kraje</w:t>
    </w:r>
  </w:p>
  <w:p w:rsidR="000C7A14" w:rsidRDefault="000C7A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E4" w:rsidRDefault="002C0A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4085"/>
    <w:multiLevelType w:val="multilevel"/>
    <w:tmpl w:val="6994EB24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91"/>
    <w:rsid w:val="000C7A14"/>
    <w:rsid w:val="002C0AE4"/>
    <w:rsid w:val="00647145"/>
    <w:rsid w:val="00672EF7"/>
    <w:rsid w:val="0069663C"/>
    <w:rsid w:val="007E10AF"/>
    <w:rsid w:val="00BD5691"/>
    <w:rsid w:val="00F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9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6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A14"/>
  </w:style>
  <w:style w:type="paragraph" w:styleId="Zpat">
    <w:name w:val="footer"/>
    <w:basedOn w:val="Normln"/>
    <w:link w:val="ZpatChar"/>
    <w:uiPriority w:val="99"/>
    <w:unhideWhenUsed/>
    <w:rsid w:val="000C7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9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6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A14"/>
  </w:style>
  <w:style w:type="paragraph" w:styleId="Zpat">
    <w:name w:val="footer"/>
    <w:basedOn w:val="Normln"/>
    <w:link w:val="ZpatChar"/>
    <w:uiPriority w:val="99"/>
    <w:unhideWhenUsed/>
    <w:rsid w:val="000C7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7</cp:revision>
  <dcterms:created xsi:type="dcterms:W3CDTF">2015-11-26T10:34:00Z</dcterms:created>
  <dcterms:modified xsi:type="dcterms:W3CDTF">2015-11-27T08:00:00Z</dcterms:modified>
</cp:coreProperties>
</file>